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E53E3">
      <w:pPr>
        <w:pStyle w:val="2"/>
        <w:spacing w:line="246" w:lineRule="auto"/>
      </w:pPr>
    </w:p>
    <w:p w14:paraId="4F86F929">
      <w:pPr>
        <w:pStyle w:val="2"/>
        <w:spacing w:line="246" w:lineRule="auto"/>
      </w:pPr>
    </w:p>
    <w:p w14:paraId="4324E0B3">
      <w:pPr>
        <w:pStyle w:val="2"/>
        <w:spacing w:line="246" w:lineRule="auto"/>
      </w:pPr>
    </w:p>
    <w:p w14:paraId="338F0687">
      <w:pPr>
        <w:pStyle w:val="2"/>
        <w:spacing w:line="246" w:lineRule="auto"/>
      </w:pPr>
    </w:p>
    <w:p w14:paraId="41BD0693">
      <w:pPr>
        <w:pStyle w:val="2"/>
        <w:spacing w:line="246" w:lineRule="auto"/>
      </w:pPr>
    </w:p>
    <w:p w14:paraId="1C81FFA1">
      <w:pPr>
        <w:pStyle w:val="2"/>
        <w:spacing w:line="246" w:lineRule="auto"/>
      </w:pPr>
    </w:p>
    <w:p w14:paraId="3C456FF1">
      <w:pPr>
        <w:pStyle w:val="2"/>
        <w:spacing w:line="246" w:lineRule="auto"/>
      </w:pPr>
    </w:p>
    <w:p w14:paraId="27A14EC5">
      <w:pPr>
        <w:pStyle w:val="2"/>
        <w:spacing w:line="247" w:lineRule="auto"/>
      </w:pPr>
    </w:p>
    <w:p w14:paraId="19A576E7">
      <w:pPr>
        <w:pStyle w:val="2"/>
        <w:spacing w:line="247" w:lineRule="auto"/>
      </w:pPr>
    </w:p>
    <w:p w14:paraId="013023C6">
      <w:pPr>
        <w:pStyle w:val="2"/>
        <w:spacing w:line="247" w:lineRule="auto"/>
      </w:pPr>
    </w:p>
    <w:p w14:paraId="11E7133C">
      <w:pPr>
        <w:pStyle w:val="2"/>
        <w:spacing w:line="247" w:lineRule="auto"/>
      </w:pPr>
    </w:p>
    <w:p w14:paraId="5840611B">
      <w:pPr>
        <w:pStyle w:val="2"/>
        <w:spacing w:line="247" w:lineRule="auto"/>
      </w:pPr>
    </w:p>
    <w:p w14:paraId="64680921">
      <w:pPr>
        <w:pStyle w:val="2"/>
        <w:spacing w:line="247" w:lineRule="auto"/>
      </w:pPr>
    </w:p>
    <w:p w14:paraId="102A0ADD">
      <w:pPr>
        <w:pStyle w:val="2"/>
        <w:spacing w:line="247" w:lineRule="auto"/>
      </w:pPr>
    </w:p>
    <w:p w14:paraId="7C86FFD4">
      <w:pPr>
        <w:pStyle w:val="2"/>
        <w:spacing w:line="247" w:lineRule="auto"/>
      </w:pPr>
    </w:p>
    <w:p w14:paraId="3E836BC1">
      <w:pPr>
        <w:pStyle w:val="2"/>
        <w:spacing w:line="247" w:lineRule="auto"/>
      </w:pPr>
    </w:p>
    <w:p w14:paraId="6696EBD1">
      <w:pPr>
        <w:spacing w:before="156" w:line="220" w:lineRule="auto"/>
        <w:ind w:left="357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辽宁省铁岭市昌图县营商环境建设局</w:t>
      </w:r>
    </w:p>
    <w:p w14:paraId="15B6E00B">
      <w:pPr>
        <w:spacing w:before="52" w:line="220" w:lineRule="auto"/>
        <w:ind w:left="2211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3967B96F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8041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74798780">
          <w:pPr>
            <w:spacing w:before="324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4629F878">
          <w:pPr>
            <w:pStyle w:val="2"/>
            <w:spacing w:line="264" w:lineRule="auto"/>
          </w:pPr>
        </w:p>
        <w:p w14:paraId="70ECF657">
          <w:pPr>
            <w:pStyle w:val="2"/>
            <w:spacing w:line="265" w:lineRule="auto"/>
          </w:pPr>
        </w:p>
        <w:p w14:paraId="41AD350A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辽宁省铁岭市昌图县营商环境建设局概况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251C1993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16E6D2AF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二、辽宁省铁岭市昌图县营商环境建设局决算单位构成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02DD05AB">
      <w:pPr>
        <w:spacing w:before="137"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年度辽宁省铁岭市昌图县营商环境建设局部门决 </w:t>
      </w:r>
      <w:r>
        <w:rPr>
          <w:rFonts w:ascii="黑体" w:hAnsi="黑体" w:eastAsia="黑体" w:cs="黑体"/>
          <w:spacing w:val="-2"/>
          <w:sz w:val="32"/>
          <w:szCs w:val="32"/>
        </w:rPr>
        <w:t>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7236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58D48636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43E5FAA4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5972C3CB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0DA9440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5119FD3C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61D3FA3">
      <w:pPr>
        <w:spacing w:before="136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0FD0A535">
      <w:pPr>
        <w:spacing w:before="135" w:line="26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年度辽宁省铁岭市昌图县营商环境建设局部门决 </w:t>
      </w:r>
      <w:r>
        <w:rPr>
          <w:rFonts w:ascii="黑体" w:hAnsi="黑体" w:eastAsia="黑体" w:cs="黑体"/>
          <w:spacing w:val="-4"/>
          <w:sz w:val="32"/>
          <w:szCs w:val="32"/>
        </w:rPr>
        <w:t>算表</w:t>
      </w:r>
    </w:p>
    <w:sdt>
      <w:sdtPr>
        <w:rPr>
          <w:rFonts w:ascii="仿宋" w:hAnsi="仿宋" w:eastAsia="仿宋" w:cs="仿宋"/>
          <w:sz w:val="32"/>
          <w:szCs w:val="32"/>
        </w:rPr>
        <w:id w:val="14745358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8A3BC1E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5D2ACAEC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46CC2A17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0EC97178">
          <w:pPr>
            <w:spacing w:before="136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06E44999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728529C">
          <w:pPr>
            <w:spacing w:before="135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A5509A5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C7BF2F3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38F097A6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1FBFF3DC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7DD93C0B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7443B922">
      <w:pPr>
        <w:pStyle w:val="2"/>
        <w:spacing w:line="273" w:lineRule="auto"/>
      </w:pPr>
    </w:p>
    <w:p w14:paraId="4076AA6B">
      <w:pPr>
        <w:spacing w:before="117" w:line="220" w:lineRule="auto"/>
        <w:ind w:left="47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第一部分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辽宁省铁岭市昌图县营商环境建设局概况</w:t>
      </w:r>
    </w:p>
    <w:p w14:paraId="4AFDD9B8">
      <w:pPr>
        <w:pStyle w:val="2"/>
        <w:spacing w:line="288" w:lineRule="auto"/>
      </w:pPr>
    </w:p>
    <w:p w14:paraId="12FDE9CB">
      <w:pPr>
        <w:pStyle w:val="2"/>
        <w:spacing w:line="289" w:lineRule="auto"/>
      </w:pPr>
    </w:p>
    <w:p w14:paraId="76FCEE54"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1FB4684E">
      <w:pPr>
        <w:spacing w:before="157" w:line="281" w:lineRule="auto"/>
        <w:ind w:left="2" w:right="108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(1)、贯彻落实党中央、国务院关于加强和优化营</w:t>
      </w:r>
      <w:r>
        <w:rPr>
          <w:rFonts w:ascii="仿宋" w:hAnsi="仿宋" w:eastAsia="仿宋" w:cs="仿宋"/>
          <w:spacing w:val="-5"/>
          <w:sz w:val="32"/>
          <w:szCs w:val="32"/>
        </w:rPr>
        <w:t>商环境建设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的方针政策和相关法律法规及省委、市委、县委工作要求，组织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起草相关规范性文件，组织贯彻落实《辽宁省优化营商环境条</w:t>
      </w:r>
    </w:p>
    <w:p w14:paraId="4F92B349">
      <w:pPr>
        <w:spacing w:before="158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例》。</w:t>
      </w:r>
    </w:p>
    <w:p w14:paraId="37DA5484">
      <w:pPr>
        <w:spacing w:before="154" w:line="281" w:lineRule="auto"/>
        <w:ind w:right="108" w:firstLine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(2)、拟订全县营商环境建设工作规划和年度计划</w:t>
      </w:r>
      <w:r>
        <w:rPr>
          <w:rFonts w:ascii="仿宋" w:hAnsi="仿宋" w:eastAsia="仿宋" w:cs="仿宋"/>
          <w:spacing w:val="-5"/>
          <w:sz w:val="32"/>
          <w:szCs w:val="32"/>
        </w:rPr>
        <w:t>，拟订加强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和优化全县营商环境建设的政策、措施和制度并组织实施，组织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指导、统筹协调各地、各部门营商环境建设工作。</w:t>
      </w:r>
    </w:p>
    <w:p w14:paraId="6EE7F11E">
      <w:pPr>
        <w:spacing w:before="159" w:line="266" w:lineRule="auto"/>
        <w:ind w:left="2" w:right="111" w:firstLine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(3)、负责全县营商环境建设监督检查工作</w:t>
      </w:r>
      <w:r>
        <w:rPr>
          <w:rFonts w:ascii="仿宋" w:hAnsi="仿宋" w:eastAsia="仿宋" w:cs="仿宋"/>
          <w:spacing w:val="-5"/>
          <w:sz w:val="32"/>
          <w:szCs w:val="32"/>
        </w:rPr>
        <w:t>，受理相关投诉、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举报，查处营商环境建设违法违纪行为。</w:t>
      </w:r>
    </w:p>
    <w:p w14:paraId="30F8D01C">
      <w:pPr>
        <w:spacing w:before="156" w:line="266" w:lineRule="auto"/>
        <w:ind w:left="12" w:right="108"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(4)、配合有关部门对全县贯彻落实县委、县政府</w:t>
      </w:r>
      <w:r>
        <w:rPr>
          <w:rFonts w:ascii="仿宋" w:hAnsi="仿宋" w:eastAsia="仿宋" w:cs="仿宋"/>
          <w:spacing w:val="-5"/>
          <w:sz w:val="32"/>
          <w:szCs w:val="32"/>
        </w:rPr>
        <w:t>关于优化营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商环境建设工作部署情况进行绩效考评。</w:t>
      </w:r>
    </w:p>
    <w:p w14:paraId="34BE58AF">
      <w:pPr>
        <w:spacing w:before="159" w:line="281" w:lineRule="auto"/>
        <w:ind w:right="108" w:firstLine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(5)、负责推进全县简政放权放管结合优化服务改</w:t>
      </w:r>
      <w:r>
        <w:rPr>
          <w:rFonts w:ascii="仿宋" w:hAnsi="仿宋" w:eastAsia="仿宋" w:cs="仿宋"/>
          <w:spacing w:val="-5"/>
          <w:sz w:val="32"/>
          <w:szCs w:val="32"/>
        </w:rPr>
        <w:t>革及行政审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批制度改革工作，指导乡镇简政放权放管结合优化服务改革及行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政审批制度改革工作。</w:t>
      </w:r>
    </w:p>
    <w:p w14:paraId="56C89728">
      <w:pPr>
        <w:spacing w:before="158" w:line="282" w:lineRule="auto"/>
        <w:ind w:left="3" w:firstLine="6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(6)、负责县政务服务中心的运行和管理，</w:t>
      </w:r>
      <w:r>
        <w:rPr>
          <w:rFonts w:ascii="仿宋" w:hAnsi="仿宋" w:eastAsia="仿宋" w:cs="仿宋"/>
          <w:spacing w:val="-12"/>
          <w:sz w:val="32"/>
          <w:szCs w:val="32"/>
        </w:rPr>
        <w:t>负责对县（中、省、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市）直部门进驻政务服务中心政务服务事项的组织协调、监督管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理和指导服务。</w:t>
      </w:r>
    </w:p>
    <w:p w14:paraId="68C22760">
      <w:pPr>
        <w:spacing w:before="153" w:line="289" w:lineRule="auto"/>
        <w:ind w:right="108" w:firstLine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(7)、负责全县行政权力运行制度系统、行政权力</w:t>
      </w:r>
      <w:r>
        <w:rPr>
          <w:rFonts w:ascii="仿宋" w:hAnsi="仿宋" w:eastAsia="仿宋" w:cs="仿宋"/>
          <w:spacing w:val="-5"/>
          <w:sz w:val="32"/>
          <w:szCs w:val="32"/>
        </w:rPr>
        <w:t>电子监察系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统建设等工作，指导、协调、监督全县行政审批工作和各级政务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服务中心及代办机构建设。统筹负责“互联网＋政务”建设推进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及政务服务和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12345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服务平台的大数据管理和应用。</w:t>
      </w:r>
    </w:p>
    <w:p w14:paraId="18E1CA7C">
      <w:pPr>
        <w:spacing w:before="157" w:line="221" w:lineRule="auto"/>
        <w:ind w:left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(8)、负责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12345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政务服务便民热线平台规划建设和日常运行</w:t>
      </w:r>
    </w:p>
    <w:p w14:paraId="34F6E00C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08" w:bottom="0" w:left="1437" w:header="0" w:footer="0" w:gutter="0"/>
          <w:cols w:space="720" w:num="1"/>
        </w:sectPr>
      </w:pPr>
    </w:p>
    <w:p w14:paraId="743FAFF7">
      <w:pPr>
        <w:pStyle w:val="2"/>
        <w:spacing w:line="321" w:lineRule="auto"/>
      </w:pPr>
    </w:p>
    <w:p w14:paraId="75C390AC">
      <w:pPr>
        <w:spacing w:before="104" w:line="220" w:lineRule="auto"/>
        <w:ind w:left="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监管工作。</w:t>
      </w:r>
    </w:p>
    <w:p w14:paraId="78BD99B4">
      <w:pPr>
        <w:spacing w:before="157" w:line="266" w:lineRule="auto"/>
        <w:ind w:firstLine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(9)、承担县营商环境建设工作领导小组、县推进</w:t>
      </w:r>
      <w:r>
        <w:rPr>
          <w:rFonts w:ascii="仿宋" w:hAnsi="仿宋" w:eastAsia="仿宋" w:cs="仿宋"/>
          <w:spacing w:val="-5"/>
          <w:sz w:val="32"/>
          <w:szCs w:val="32"/>
        </w:rPr>
        <w:t>职能转变协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调小组、县行政审批制度改革工作领导小组日常工作。</w:t>
      </w:r>
    </w:p>
    <w:p w14:paraId="4546A117">
      <w:pPr>
        <w:spacing w:before="157" w:line="222" w:lineRule="auto"/>
        <w:ind w:left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(10)、完成县委、县政府交办的其他任务</w:t>
      </w:r>
    </w:p>
    <w:p w14:paraId="335420CF">
      <w:pPr>
        <w:spacing w:before="155" w:line="222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1C4E5990">
      <w:pPr>
        <w:spacing w:before="154" w:line="312" w:lineRule="auto"/>
        <w:ind w:left="1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纳入辽宁省铁岭市昌图县营商环境建设局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2"/>
          <w:szCs w:val="32"/>
        </w:rPr>
        <w:t>制范围的预算单位包括：</w:t>
      </w:r>
    </w:p>
    <w:p w14:paraId="14164E5E">
      <w:pPr>
        <w:spacing w:line="225" w:lineRule="auto"/>
        <w:ind w:left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2003063B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38" w:header="0" w:footer="0" w:gutter="0"/>
          <w:cols w:space="720" w:num="1"/>
        </w:sectPr>
      </w:pPr>
    </w:p>
    <w:p w14:paraId="343B3A66">
      <w:pPr>
        <w:pStyle w:val="2"/>
        <w:spacing w:line="273" w:lineRule="auto"/>
      </w:pPr>
    </w:p>
    <w:p w14:paraId="57524490">
      <w:pPr>
        <w:spacing w:before="117" w:line="220" w:lineRule="auto"/>
        <w:ind w:left="172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6604AE3B">
      <w:pPr>
        <w:pStyle w:val="2"/>
        <w:spacing w:line="288" w:lineRule="auto"/>
      </w:pPr>
    </w:p>
    <w:p w14:paraId="2FDF0257">
      <w:pPr>
        <w:pStyle w:val="2"/>
        <w:spacing w:line="289" w:lineRule="auto"/>
      </w:pPr>
    </w:p>
    <w:p w14:paraId="3278D149">
      <w:pPr>
        <w:spacing w:before="104" w:line="221" w:lineRule="auto"/>
        <w:ind w:left="62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30012AB6">
      <w:pPr>
        <w:spacing w:before="157" w:line="220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256.73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5CE3AA4C">
      <w:pPr>
        <w:spacing w:before="156" w:line="282" w:lineRule="auto"/>
        <w:ind w:left="2"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256.73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256.73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万元，政府性基金预算财政拨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27811B2D">
      <w:pPr>
        <w:spacing w:before="155" w:line="222" w:lineRule="auto"/>
        <w:ind w:left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6124C91">
      <w:pPr>
        <w:spacing w:before="156" w:line="222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6DAB9EA">
      <w:pPr>
        <w:spacing w:before="155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5833861">
      <w:pPr>
        <w:spacing w:before="155" w:line="221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82EB716">
      <w:pPr>
        <w:spacing w:before="156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FE51DE3">
      <w:pPr>
        <w:spacing w:before="157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DBE1916">
      <w:pPr>
        <w:spacing w:before="154" w:line="219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32CCB2D">
      <w:pPr>
        <w:spacing w:before="162" w:line="311" w:lineRule="auto"/>
        <w:ind w:left="9" w:right="16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与上年相比，今年收入总计减少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1.75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0.6</w:t>
      </w:r>
      <w:r>
        <w:rPr>
          <w:rFonts w:ascii="仿宋" w:hAnsi="仿宋" w:eastAsia="仿宋" w:cs="仿宋"/>
          <w:spacing w:val="-9"/>
          <w:sz w:val="32"/>
          <w:szCs w:val="32"/>
        </w:rPr>
        <w:t>8%,主要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原因：有一人退休。</w:t>
      </w:r>
    </w:p>
    <w:p w14:paraId="2C73D22C">
      <w:pPr>
        <w:spacing w:before="1" w:line="220" w:lineRule="auto"/>
        <w:ind w:left="67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256.73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542A0CBC">
      <w:pPr>
        <w:spacing w:before="159" w:line="289" w:lineRule="auto"/>
        <w:ind w:left="3" w:right="16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1.基本支出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185.95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72.43%。主要是为保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障机构正常运转、完成日常工作任务而发生的各项支出，其中：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工资福利支出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171.37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14.56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和家庭的补助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15E9ED00">
      <w:pPr>
        <w:spacing w:before="156" w:line="282" w:lineRule="auto"/>
        <w:ind w:right="168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2.项目支出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70.78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27.57%。主</w:t>
      </w:r>
      <w:r>
        <w:rPr>
          <w:rFonts w:ascii="仿宋" w:hAnsi="仿宋" w:eastAsia="仿宋" w:cs="仿宋"/>
          <w:spacing w:val="-8"/>
          <w:sz w:val="32"/>
          <w:szCs w:val="32"/>
        </w:rPr>
        <w:t>要包括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常管理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万、中心标准化建设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15.89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万、窗口工作人员特殊补助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38.8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万、电子政务外网费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3.09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万等业务支出。</w:t>
      </w:r>
    </w:p>
    <w:p w14:paraId="0188CB20">
      <w:pPr>
        <w:spacing w:before="154" w:line="222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DC70390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4" w:header="0" w:footer="0" w:gutter="0"/>
          <w:cols w:space="720" w:num="1"/>
        </w:sectPr>
      </w:pPr>
    </w:p>
    <w:p w14:paraId="6AA114AE">
      <w:pPr>
        <w:pStyle w:val="2"/>
        <w:spacing w:line="321" w:lineRule="auto"/>
      </w:pPr>
    </w:p>
    <w:p w14:paraId="03655140">
      <w:pPr>
        <w:spacing w:before="104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8FF3E21">
      <w:pPr>
        <w:spacing w:before="154" w:line="221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AC817F1">
      <w:pPr>
        <w:spacing w:before="157" w:line="311" w:lineRule="auto"/>
        <w:ind w:left="1" w:firstLine="6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与上年相比，今年支出减少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1.75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万元，降低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0.68%,主要原因：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22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年有公务车购置费，今年没有资本支出。</w:t>
      </w:r>
    </w:p>
    <w:p w14:paraId="39DEABE0">
      <w:pPr>
        <w:spacing w:line="224" w:lineRule="auto"/>
        <w:ind w:left="67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331D7E25">
      <w:pPr>
        <w:spacing w:before="151" w:line="312" w:lineRule="auto"/>
        <w:ind w:left="7" w:right="168" w:firstLine="6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与上年相比，今年结转结余持平，主要原因：按照财政要求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和预算标准进行支出。</w:t>
      </w:r>
    </w:p>
    <w:p w14:paraId="5ECF9210">
      <w:pPr>
        <w:spacing w:before="1" w:line="220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237F7810">
      <w:pPr>
        <w:spacing w:before="156" w:line="227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429C1B01">
      <w:pPr>
        <w:spacing w:before="143" w:line="312" w:lineRule="auto"/>
        <w:ind w:left="7" w:right="168" w:firstLine="65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256.73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18</w:t>
      </w:r>
      <w:r>
        <w:rPr>
          <w:rFonts w:ascii="仿宋" w:hAnsi="仿宋" w:eastAsia="仿宋" w:cs="仿宋"/>
          <w:spacing w:val="-11"/>
          <w:sz w:val="32"/>
          <w:szCs w:val="32"/>
        </w:rPr>
        <w:t>5.95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70.78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万元。与上年相比，财政拨款支出减少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1.75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万元，降低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0.68%，主要原因：22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年有公务车购置费，今年没有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资本支出。与年初预算相比，2023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年度财政拨款支出完成年初预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算的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132.61%，其中：基本支出完成年初预算的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113.66%，项目支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出完成年初预算的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235.93%。</w:t>
      </w:r>
    </w:p>
    <w:p w14:paraId="61792DBA">
      <w:pPr>
        <w:spacing w:before="1" w:line="226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79D18753">
      <w:pPr>
        <w:spacing w:before="146" w:line="312" w:lineRule="auto"/>
        <w:ind w:left="26" w:right="16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</w:t>
      </w:r>
      <w:r>
        <w:rPr>
          <w:rFonts w:ascii="仿宋" w:hAnsi="仿宋" w:eastAsia="仿宋" w:cs="仿宋"/>
          <w:spacing w:val="-8"/>
          <w:sz w:val="32"/>
          <w:szCs w:val="32"/>
        </w:rPr>
        <w:t>56.73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4F8F067C">
      <w:pPr>
        <w:spacing w:line="222" w:lineRule="auto"/>
        <w:ind w:left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225.21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2C5179E8">
      <w:pPr>
        <w:spacing w:before="156" w:line="293" w:lineRule="auto"/>
        <w:ind w:right="168"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（1）一般公共服务支出（类）政府办公厅</w:t>
      </w:r>
      <w:r>
        <w:rPr>
          <w:rFonts w:ascii="仿宋" w:hAnsi="仿宋" w:eastAsia="仿宋" w:cs="仿宋"/>
          <w:spacing w:val="-4"/>
          <w:sz w:val="32"/>
          <w:szCs w:val="32"/>
        </w:rPr>
        <w:t>（室）及相关机构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事务（款）行政运行（项）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154.43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万元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,主要是工资福利支出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139.85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万元、商品和服务支出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14.56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万元、对个人和家庭补助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万元等支出，完成年初预算的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108.69%，决算数</w:t>
      </w:r>
      <w:r>
        <w:rPr>
          <w:rFonts w:ascii="仿宋" w:hAnsi="仿宋" w:eastAsia="仿宋" w:cs="仿宋"/>
          <w:sz w:val="32"/>
          <w:szCs w:val="32"/>
        </w:rPr>
        <w:t xml:space="preserve">与年初预算 </w:t>
      </w:r>
      <w:r>
        <w:rPr>
          <w:rFonts w:ascii="仿宋" w:hAnsi="仿宋" w:eastAsia="仿宋" w:cs="仿宋"/>
          <w:spacing w:val="-3"/>
          <w:sz w:val="32"/>
          <w:szCs w:val="32"/>
        </w:rPr>
        <w:t>数存在差异的主要原因是工资福利增加。</w:t>
      </w:r>
    </w:p>
    <w:p w14:paraId="7CB6898C">
      <w:pPr>
        <w:spacing w:before="159" w:line="222" w:lineRule="auto"/>
        <w:ind w:left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（2）一般公共服务支出（类）政府办公厅（室）及相</w:t>
      </w:r>
      <w:r>
        <w:rPr>
          <w:rFonts w:ascii="仿宋" w:hAnsi="仿宋" w:eastAsia="仿宋" w:cs="仿宋"/>
          <w:spacing w:val="-4"/>
          <w:sz w:val="32"/>
          <w:szCs w:val="32"/>
        </w:rPr>
        <w:t>关机构</w:t>
      </w:r>
    </w:p>
    <w:p w14:paraId="4617999F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0" w:header="0" w:footer="0" w:gutter="0"/>
          <w:cols w:space="720" w:num="1"/>
        </w:sectPr>
      </w:pPr>
    </w:p>
    <w:p w14:paraId="644BB6D3">
      <w:pPr>
        <w:pStyle w:val="2"/>
        <w:spacing w:line="316" w:lineRule="auto"/>
      </w:pPr>
    </w:p>
    <w:p w14:paraId="4E969CE4">
      <w:pPr>
        <w:spacing w:before="104" w:line="312" w:lineRule="auto"/>
        <w:ind w:left="2" w:right="58" w:hanging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事务（款）一般行政管理事务（项）70.78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万元,主要是</w:t>
      </w:r>
      <w:r>
        <w:rPr>
          <w:rFonts w:ascii="仿宋" w:hAnsi="仿宋" w:eastAsia="仿宋" w:cs="仿宋"/>
          <w:spacing w:val="-12"/>
          <w:sz w:val="32"/>
          <w:szCs w:val="32"/>
        </w:rPr>
        <w:t>日常管理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万、中心标准化建设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15.89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万、窗口工作人员特殊补助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3</w:t>
      </w:r>
      <w:r>
        <w:rPr>
          <w:rFonts w:ascii="仿宋" w:hAnsi="仿宋" w:eastAsia="仿宋" w:cs="仿宋"/>
          <w:spacing w:val="-4"/>
          <w:sz w:val="32"/>
          <w:szCs w:val="32"/>
        </w:rPr>
        <w:t>8.8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电子政务外网费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3.09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万等支出，完成年初预算的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236%，决算数与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年初预算数存在差异的主要原因是窗口工作人员特殊补助未列入 </w:t>
      </w:r>
      <w:r>
        <w:rPr>
          <w:rFonts w:ascii="仿宋" w:hAnsi="仿宋" w:eastAsia="仿宋" w:cs="仿宋"/>
          <w:spacing w:val="-10"/>
          <w:sz w:val="32"/>
          <w:szCs w:val="32"/>
        </w:rPr>
        <w:t>当年预算内。</w:t>
      </w:r>
    </w:p>
    <w:p w14:paraId="3E95FBF9">
      <w:pPr>
        <w:spacing w:before="1" w:line="220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18.15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0F18A600">
      <w:pPr>
        <w:spacing w:before="155" w:line="294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机关事业单位基本养老保险缴费支出（项）11.97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关养老保险等支出，完成年初预算的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103.55%，决算数与年初预算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数存在差异的主要原因是养老保险缴费基数增加，保险缴纳额也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增加。</w:t>
      </w:r>
    </w:p>
    <w:p w14:paraId="67BB1C08">
      <w:pPr>
        <w:spacing w:before="150" w:line="289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机关事业单位职业年金缴费支出（项）6.18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万元,主要是单位职工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职业年金缴纳等支出，完成年初预算的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100%，决算数与年初预算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数存在差异的主要原因是退休人员职业年金。</w:t>
      </w:r>
    </w:p>
    <w:p w14:paraId="1B252631">
      <w:pPr>
        <w:spacing w:before="160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4.95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277C9938">
      <w:pPr>
        <w:spacing w:before="158" w:line="311" w:lineRule="auto"/>
        <w:ind w:left="3" w:right="138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医疗（项）4.95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万元,主要是单位职工医疗保险等支出，完成年初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预算的95.93%，决算数与年初预算数存在差异的主</w:t>
      </w:r>
      <w:r>
        <w:rPr>
          <w:rFonts w:ascii="仿宋" w:hAnsi="仿宋" w:eastAsia="仿宋" w:cs="仿宋"/>
          <w:spacing w:val="2"/>
          <w:sz w:val="32"/>
          <w:szCs w:val="32"/>
        </w:rPr>
        <w:t>要原因是有人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员退休。</w:t>
      </w:r>
    </w:p>
    <w:p w14:paraId="1B91AA14">
      <w:pPr>
        <w:spacing w:line="221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8.41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74E3E36A">
      <w:pPr>
        <w:spacing w:before="157" w:line="312" w:lineRule="auto"/>
        <w:ind w:right="13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（项）8.41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万元,主要是本单位职工住房公积金等支出，完成年初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预算的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103.19%，决算数与年初预算数存在差异的主要原因是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7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份调整公积金基数增加公积金缴纳金额。</w:t>
      </w:r>
    </w:p>
    <w:p w14:paraId="56096259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37" w:header="0" w:footer="0" w:gutter="0"/>
          <w:cols w:space="720" w:num="1"/>
        </w:sectPr>
      </w:pPr>
    </w:p>
    <w:p w14:paraId="12353B04">
      <w:pPr>
        <w:pStyle w:val="2"/>
        <w:spacing w:line="320" w:lineRule="auto"/>
      </w:pPr>
    </w:p>
    <w:p w14:paraId="151AD7DD">
      <w:pPr>
        <w:spacing w:before="104" w:line="227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39B4FD6C">
      <w:pPr>
        <w:spacing w:before="145" w:line="220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692C8E82">
      <w:pPr>
        <w:spacing w:before="245" w:line="225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72DCA611">
      <w:pPr>
        <w:spacing w:before="146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5F34371E">
      <w:pPr>
        <w:spacing w:before="242" w:line="221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3A615285">
      <w:pPr>
        <w:spacing w:before="159" w:line="311" w:lineRule="auto"/>
        <w:ind w:left="9" w:right="277" w:firstLine="63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1.95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100.00%，决算数持平预算数的主要原因是按照预算和财政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要求支出此项费用。其中：因公出国（境）费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万元，公务接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待费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0B4ECAF0">
      <w:pPr>
        <w:spacing w:before="3" w:line="289" w:lineRule="auto"/>
        <w:ind w:left="2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完成预算的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0.00%，决算数持平预算数</w:t>
      </w:r>
      <w:r>
        <w:rPr>
          <w:rFonts w:ascii="仿宋" w:hAnsi="仿宋" w:eastAsia="仿宋" w:cs="仿宋"/>
          <w:spacing w:val="3"/>
          <w:sz w:val="32"/>
          <w:szCs w:val="32"/>
        </w:rPr>
        <w:t>的主要原因是无此项支出。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人次。2023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-7"/>
          <w:sz w:val="32"/>
          <w:szCs w:val="32"/>
        </w:rPr>
        <w:t>因公出国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（境）费与上年持平，主要原因是无此项支出等。</w:t>
      </w:r>
    </w:p>
    <w:p w14:paraId="0A23C3F2">
      <w:pPr>
        <w:spacing w:before="149" w:line="297" w:lineRule="auto"/>
        <w:ind w:right="8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2.56%。完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成预算的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100.00%，决算数持平预算数的主要原因是按照预算和财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政要求支出此项费用。2023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1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批次、13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0.05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万元主要用于接待费用等；其中外事接待累计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批次、0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0.00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。2023 年公务接待费比上年减少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0.01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，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降低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4"/>
          <w:sz w:val="32"/>
          <w:szCs w:val="32"/>
        </w:rPr>
        <w:t>9.09%，主要是节约支出等原因。</w:t>
      </w:r>
    </w:p>
    <w:p w14:paraId="161064F0">
      <w:pPr>
        <w:spacing w:before="153" w:line="289" w:lineRule="auto"/>
        <w:ind w:right="277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5"/>
          <w:sz w:val="32"/>
          <w:szCs w:val="32"/>
        </w:rPr>
        <w:t>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97.44%。完成预算的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100.00%，决算数持平预算数的主要原因</w:t>
      </w:r>
      <w:r>
        <w:rPr>
          <w:rFonts w:ascii="仿宋" w:hAnsi="仿宋" w:eastAsia="仿宋" w:cs="仿宋"/>
          <w:spacing w:val="-6"/>
          <w:sz w:val="32"/>
          <w:szCs w:val="32"/>
        </w:rPr>
        <w:t>是按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照预算和财政要求支出此项费用。比上年减少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14.90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万元，降低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88.69%，主要是本年没有公务车购置费用</w:t>
      </w:r>
      <w:r>
        <w:rPr>
          <w:rFonts w:ascii="仿宋" w:hAnsi="仿宋" w:eastAsia="仿宋" w:cs="仿宋"/>
          <w:spacing w:val="-3"/>
          <w:sz w:val="32"/>
          <w:szCs w:val="32"/>
        </w:rPr>
        <w:t>等原因。</w:t>
      </w:r>
    </w:p>
    <w:p w14:paraId="5F7AFD7D">
      <w:pPr>
        <w:spacing w:before="160" w:line="311" w:lineRule="auto"/>
        <w:ind w:left="15" w:right="266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万元，主要用于公务活动业务用车费用</w:t>
      </w:r>
    </w:p>
    <w:p w14:paraId="528F9A57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39" w:bottom="0" w:left="1429" w:header="0" w:footer="0" w:gutter="0"/>
          <w:cols w:space="720" w:num="1"/>
        </w:sectPr>
      </w:pPr>
    </w:p>
    <w:p w14:paraId="5DD1C3BB">
      <w:pPr>
        <w:pStyle w:val="2"/>
        <w:spacing w:line="319" w:lineRule="auto"/>
      </w:pPr>
    </w:p>
    <w:p w14:paraId="48F34620">
      <w:pPr>
        <w:spacing w:before="104" w:line="312" w:lineRule="auto"/>
        <w:ind w:left="6" w:right="248" w:firstLine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等，截至年末使用财政拨款开支运行维护费的公务用车保有量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辆。</w:t>
      </w:r>
    </w:p>
    <w:p w14:paraId="3C3DDE26">
      <w:pPr>
        <w:spacing w:before="1" w:line="220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17D94AA3">
      <w:pPr>
        <w:spacing w:before="148" w:line="312" w:lineRule="auto"/>
        <w:ind w:left="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出185.95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人员经费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171.39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万元，主要包括基本工资、津贴补贴、</w:t>
      </w:r>
      <w:r>
        <w:rPr>
          <w:rFonts w:ascii="仿宋" w:hAnsi="仿宋" w:eastAsia="仿宋" w:cs="仿宋"/>
          <w:spacing w:val="-5"/>
          <w:sz w:val="32"/>
          <w:szCs w:val="32"/>
        </w:rPr>
        <w:t>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</w:t>
      </w:r>
      <w:r>
        <w:rPr>
          <w:rFonts w:ascii="仿宋" w:hAnsi="仿宋" w:eastAsia="仿宋" w:cs="仿宋"/>
          <w:spacing w:val="-3"/>
          <w:sz w:val="32"/>
          <w:szCs w:val="32"/>
        </w:rPr>
        <w:t>公用经费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14.56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取暖费、物业费、差旅费、因公出国（境）费用、维修（护</w:t>
      </w:r>
      <w:r>
        <w:rPr>
          <w:rFonts w:ascii="仿宋" w:hAnsi="仿宋" w:eastAsia="仿宋" w:cs="仿宋"/>
          <w:spacing w:val="-3"/>
          <w:sz w:val="32"/>
          <w:szCs w:val="32"/>
        </w:rPr>
        <w:t>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工会经费、福利费、公务用车运行维护费、其他交通费用、其他  商品和服务支出、办公设备购置、专用设备购置、信息网络及软 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06A4769A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090A77A6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70A73B7F">
      <w:pPr>
        <w:spacing w:before="146" w:line="312" w:lineRule="auto"/>
        <w:ind w:left="7" w:right="168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14.56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万元（与部门决算中行政单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位和参照公务员法管理事业单位财政拨款基本支出中公用经费之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和一致</w:t>
      </w:r>
      <w:r>
        <w:rPr>
          <w:rFonts w:ascii="仿宋" w:hAnsi="仿宋" w:eastAsia="仿宋" w:cs="仿宋"/>
          <w:spacing w:val="-10"/>
          <w:sz w:val="32"/>
          <w:szCs w:val="32"/>
        </w:rPr>
        <w:t>），</w:t>
      </w:r>
      <w:r>
        <w:rPr>
          <w:rFonts w:ascii="仿宋" w:hAnsi="仿宋" w:eastAsia="仿宋" w:cs="仿宋"/>
          <w:spacing w:val="-7"/>
          <w:sz w:val="32"/>
          <w:szCs w:val="32"/>
        </w:rPr>
        <w:t>比上年增加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1.56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万元，增长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12.00%，</w:t>
      </w:r>
      <w:r>
        <w:rPr>
          <w:rFonts w:ascii="仿宋" w:hAnsi="仿宋" w:eastAsia="仿宋" w:cs="仿宋"/>
          <w:spacing w:val="-8"/>
          <w:sz w:val="32"/>
          <w:szCs w:val="32"/>
        </w:rPr>
        <w:t>主要原因是业务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增加而增加费用。</w:t>
      </w:r>
    </w:p>
    <w:p w14:paraId="20483DF0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76F23A7C">
      <w:pPr>
        <w:spacing w:before="148" w:line="312" w:lineRule="auto"/>
        <w:ind w:right="16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</w:p>
    <w:p w14:paraId="4405B331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0" w:header="0" w:footer="0" w:gutter="0"/>
          <w:cols w:space="720" w:num="1"/>
        </w:sectPr>
      </w:pPr>
    </w:p>
    <w:p w14:paraId="0BF20264">
      <w:pPr>
        <w:pStyle w:val="2"/>
        <w:spacing w:line="318" w:lineRule="auto"/>
      </w:pPr>
    </w:p>
    <w:p w14:paraId="6DBA429F">
      <w:pPr>
        <w:spacing w:before="104" w:line="312" w:lineRule="auto"/>
        <w:ind w:right="10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</w:t>
      </w:r>
      <w:r>
        <w:rPr>
          <w:rFonts w:ascii="仿宋" w:hAnsi="仿宋" w:eastAsia="仿宋" w:cs="仿宋"/>
          <w:spacing w:val="4"/>
          <w:sz w:val="32"/>
          <w:szCs w:val="32"/>
        </w:rPr>
        <w:t>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物支出金额的0%；工程采购授予中小企业合同金额占工程支出金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0%。</w:t>
      </w:r>
    </w:p>
    <w:p w14:paraId="6660E3DE">
      <w:pPr>
        <w:spacing w:before="1" w:line="222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1C93BBAE">
      <w:pPr>
        <w:spacing w:before="148" w:line="312" w:lineRule="auto"/>
        <w:ind w:right="15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</w:t>
      </w:r>
      <w:r>
        <w:rPr>
          <w:rFonts w:ascii="仿宋" w:hAnsi="仿宋" w:eastAsia="仿宋" w:cs="仿宋"/>
          <w:spacing w:val="-12"/>
          <w:sz w:val="32"/>
          <w:szCs w:val="32"/>
        </w:rPr>
        <w:t>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</w:t>
      </w:r>
      <w:r>
        <w:rPr>
          <w:rFonts w:ascii="仿宋" w:hAnsi="仿宋" w:eastAsia="仿宋" w:cs="仿宋"/>
          <w:spacing w:val="-9"/>
          <w:sz w:val="32"/>
          <w:szCs w:val="32"/>
        </w:rPr>
        <w:t>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</w:t>
      </w:r>
      <w:r>
        <w:rPr>
          <w:rFonts w:ascii="仿宋" w:hAnsi="仿宋" w:eastAsia="仿宋" w:cs="仿宋"/>
          <w:spacing w:val="-9"/>
          <w:sz w:val="32"/>
          <w:szCs w:val="32"/>
        </w:rPr>
        <w:t>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离退休干部用车0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辆，其他用车主要是单位</w:t>
      </w:r>
      <w:r>
        <w:rPr>
          <w:rFonts w:ascii="仿宋" w:hAnsi="仿宋" w:eastAsia="仿宋" w:cs="仿宋"/>
          <w:spacing w:val="2"/>
          <w:sz w:val="32"/>
          <w:szCs w:val="32"/>
        </w:rPr>
        <w:t>业务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活动费用用车；单价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万元（含）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以上设备（不含车辆）0 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（套）。</w:t>
      </w:r>
    </w:p>
    <w:p w14:paraId="2ADE3B09">
      <w:pPr>
        <w:spacing w:line="226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1A97F42C">
      <w:pPr>
        <w:spacing w:before="135" w:line="300" w:lineRule="auto"/>
        <w:ind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根据财政预算管理要求，我单位组织对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年预算项目</w:t>
      </w:r>
      <w:r>
        <w:rPr>
          <w:rFonts w:ascii="仿宋" w:hAnsi="仿宋" w:eastAsia="仿宋" w:cs="仿宋"/>
          <w:spacing w:val="-5"/>
          <w:sz w:val="32"/>
          <w:szCs w:val="32"/>
        </w:rPr>
        <w:t>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开展了绩效自评，共涉及项目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个，自评覆盖率达到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100%，自评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平均分为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13.3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分，通过自评发现预算项目管理存在以下问题，一、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项目建设需进一步管理。二、节约意识要加强。三、服务群众意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识要加强。下一步我单位将采取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以下</w:t>
      </w:r>
      <w:bookmarkStart w:id="0" w:name="_GoBack"/>
      <w:bookmarkEnd w:id="0"/>
      <w:r>
        <w:rPr>
          <w:rFonts w:ascii="仿宋" w:hAnsi="仿宋" w:eastAsia="仿宋" w:cs="仿宋"/>
          <w:spacing w:val="-2"/>
          <w:sz w:val="32"/>
          <w:szCs w:val="32"/>
        </w:rPr>
        <w:t>措施加以改进：一、切实履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行单位绩效自评主体责任。二、牢固树立过紧日子思想，提高节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约意识。三、全面跟踪项目实施进展情况，高效</w:t>
      </w:r>
      <w:r>
        <w:rPr>
          <w:rFonts w:ascii="仿宋" w:hAnsi="仿宋" w:eastAsia="仿宋" w:cs="仿宋"/>
          <w:spacing w:val="-3"/>
          <w:sz w:val="32"/>
          <w:szCs w:val="32"/>
        </w:rPr>
        <w:t>利用财政资金。</w:t>
      </w:r>
    </w:p>
    <w:p w14:paraId="47A62639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08" w:bottom="0" w:left="1437" w:header="0" w:footer="0" w:gutter="0"/>
          <w:cols w:space="720" w:num="1"/>
        </w:sectPr>
      </w:pPr>
    </w:p>
    <w:p w14:paraId="4A2B94A9">
      <w:pPr>
        <w:pStyle w:val="2"/>
        <w:spacing w:line="273" w:lineRule="auto"/>
      </w:pPr>
    </w:p>
    <w:p w14:paraId="2F621FCD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7E05000D">
      <w:pPr>
        <w:pStyle w:val="2"/>
        <w:spacing w:line="275" w:lineRule="auto"/>
      </w:pPr>
    </w:p>
    <w:p w14:paraId="0FC1179F">
      <w:pPr>
        <w:pStyle w:val="2"/>
        <w:spacing w:line="275" w:lineRule="auto"/>
      </w:pPr>
    </w:p>
    <w:p w14:paraId="724B230B">
      <w:pPr>
        <w:pStyle w:val="2"/>
        <w:spacing w:line="275" w:lineRule="auto"/>
      </w:pPr>
    </w:p>
    <w:p w14:paraId="1E630A17">
      <w:pPr>
        <w:pStyle w:val="2"/>
        <w:spacing w:line="275" w:lineRule="auto"/>
      </w:pPr>
    </w:p>
    <w:p w14:paraId="7256EBB0">
      <w:pPr>
        <w:pStyle w:val="2"/>
        <w:spacing w:line="275" w:lineRule="auto"/>
      </w:pPr>
    </w:p>
    <w:p w14:paraId="02B36253">
      <w:pPr>
        <w:pStyle w:val="2"/>
        <w:spacing w:line="275" w:lineRule="auto"/>
      </w:pPr>
    </w:p>
    <w:p w14:paraId="30CF3BBB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0A7C5D5E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56DD5529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73C7D56C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6EAD6E3E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0DDF7FC7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085A82F4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131DFF54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58A11BE7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7DCCFB58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5F19E759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47BC52F4">
      <w:pPr>
        <w:pStyle w:val="2"/>
        <w:spacing w:line="321" w:lineRule="auto"/>
      </w:pPr>
    </w:p>
    <w:p w14:paraId="6E3A0AC9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06D0F828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7A93784C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380B3B21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199F1DFB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7B8CC5B9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0BDC82D0">
      <w:pPr>
        <w:spacing w:before="143" w:line="224" w:lineRule="auto"/>
        <w:ind w:left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以上费用等</w:t>
      </w:r>
    </w:p>
    <w:p w14:paraId="0F6CF00A">
      <w:pPr>
        <w:spacing w:line="22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02F4D2AA">
      <w:pPr>
        <w:pStyle w:val="2"/>
        <w:spacing w:line="249" w:lineRule="auto"/>
      </w:pPr>
    </w:p>
    <w:p w14:paraId="646980AF">
      <w:pPr>
        <w:pStyle w:val="2"/>
        <w:spacing w:line="249" w:lineRule="auto"/>
      </w:pPr>
    </w:p>
    <w:p w14:paraId="199DB657">
      <w:pPr>
        <w:pStyle w:val="2"/>
        <w:spacing w:line="249" w:lineRule="auto"/>
      </w:pPr>
    </w:p>
    <w:p w14:paraId="26047337">
      <w:pPr>
        <w:pStyle w:val="2"/>
        <w:spacing w:line="249" w:lineRule="auto"/>
      </w:pPr>
    </w:p>
    <w:p w14:paraId="5DF86463">
      <w:pPr>
        <w:pStyle w:val="2"/>
        <w:spacing w:line="249" w:lineRule="auto"/>
      </w:pPr>
    </w:p>
    <w:p w14:paraId="278A0FB4">
      <w:pPr>
        <w:pStyle w:val="2"/>
        <w:spacing w:line="249" w:lineRule="auto"/>
      </w:pPr>
    </w:p>
    <w:p w14:paraId="27DB25A9">
      <w:pPr>
        <w:pStyle w:val="2"/>
        <w:spacing w:line="250" w:lineRule="auto"/>
      </w:pPr>
    </w:p>
    <w:p w14:paraId="1378675C">
      <w:pPr>
        <w:pStyle w:val="2"/>
        <w:spacing w:line="250" w:lineRule="auto"/>
      </w:pPr>
    </w:p>
    <w:p w14:paraId="0450650E">
      <w:pPr>
        <w:pStyle w:val="2"/>
        <w:spacing w:line="250" w:lineRule="auto"/>
      </w:pPr>
    </w:p>
    <w:p w14:paraId="7D1DA50B">
      <w:pPr>
        <w:pStyle w:val="2"/>
        <w:spacing w:line="250" w:lineRule="auto"/>
      </w:pPr>
    </w:p>
    <w:p w14:paraId="66D25773">
      <w:pPr>
        <w:pStyle w:val="2"/>
        <w:spacing w:line="250" w:lineRule="auto"/>
      </w:pPr>
    </w:p>
    <w:p w14:paraId="6198C5C4">
      <w:pPr>
        <w:pStyle w:val="2"/>
        <w:spacing w:line="250" w:lineRule="auto"/>
      </w:pPr>
    </w:p>
    <w:p w14:paraId="5742DEBD">
      <w:pPr>
        <w:pStyle w:val="2"/>
        <w:spacing w:line="250" w:lineRule="auto"/>
      </w:pPr>
    </w:p>
    <w:p w14:paraId="13BA6905">
      <w:pPr>
        <w:pStyle w:val="2"/>
        <w:spacing w:line="250" w:lineRule="auto"/>
      </w:pPr>
    </w:p>
    <w:p w14:paraId="7F826268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4D9AA55D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A2F5807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18F771B1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1AF292F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部门：辽宁省铁岭市昌图县营商环境建设局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5FDE470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60013C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65C38830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4069E3ED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2AC18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CB594F5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1F853678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320FDA70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402B5877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274C9782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68615A4B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6F7FD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EF186CF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7DB0563E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7062D8A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3E4961AD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192FB38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30C434B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690FE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33AA4EF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1A5E320A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3683D8A1">
            <w:pPr>
              <w:pStyle w:val="6"/>
              <w:spacing w:before="71"/>
              <w:ind w:left="1018"/>
            </w:pPr>
            <w:r>
              <w:rPr>
                <w:spacing w:val="-2"/>
              </w:rPr>
              <w:t>256.73</w:t>
            </w:r>
          </w:p>
        </w:tc>
        <w:tc>
          <w:tcPr>
            <w:tcW w:w="3254" w:type="dxa"/>
            <w:vAlign w:val="top"/>
          </w:tcPr>
          <w:p w14:paraId="19DF34F0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7EF0D821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2AAE1D77">
            <w:pPr>
              <w:pStyle w:val="6"/>
              <w:spacing w:before="71"/>
              <w:ind w:left="1000"/>
            </w:pPr>
            <w:r>
              <w:rPr>
                <w:spacing w:val="-2"/>
              </w:rPr>
              <w:t>225.21</w:t>
            </w:r>
          </w:p>
        </w:tc>
      </w:tr>
      <w:tr w14:paraId="35CF06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A51E655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675B6C49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26B02FB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BCB29B9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562E25EF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31210838">
            <w:pPr>
              <w:rPr>
                <w:rFonts w:ascii="Arial"/>
                <w:sz w:val="21"/>
              </w:rPr>
            </w:pPr>
          </w:p>
        </w:tc>
      </w:tr>
      <w:tr w14:paraId="67F5CF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490B574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1B2C6AB4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291AEDE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562AB14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6611F4CF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05C624E4">
            <w:pPr>
              <w:rPr>
                <w:rFonts w:ascii="Arial"/>
                <w:sz w:val="21"/>
              </w:rPr>
            </w:pPr>
          </w:p>
        </w:tc>
      </w:tr>
      <w:tr w14:paraId="197F8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5BB84D1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49D29CBB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311FC53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D6E803A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37288795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001D548F">
            <w:pPr>
              <w:rPr>
                <w:rFonts w:ascii="Arial"/>
                <w:sz w:val="21"/>
              </w:rPr>
            </w:pPr>
          </w:p>
        </w:tc>
      </w:tr>
      <w:tr w14:paraId="6998AC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B82D126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4A11FB9D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3D85CC5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0BB7C0F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7DE5D00C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051202AE">
            <w:pPr>
              <w:rPr>
                <w:rFonts w:ascii="Arial"/>
                <w:sz w:val="21"/>
              </w:rPr>
            </w:pPr>
          </w:p>
        </w:tc>
      </w:tr>
      <w:tr w14:paraId="23D95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F16B9F6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70AA90A4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60243BE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46E5CA7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3C6E0B5E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63DE2D12">
            <w:pPr>
              <w:rPr>
                <w:rFonts w:ascii="Arial"/>
                <w:sz w:val="21"/>
              </w:rPr>
            </w:pPr>
          </w:p>
        </w:tc>
      </w:tr>
      <w:tr w14:paraId="2B1BF7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E87C8ED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4108147F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2810F1B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E28938B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2EC8F2D0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0BD944B2">
            <w:pPr>
              <w:rPr>
                <w:rFonts w:ascii="Arial"/>
                <w:sz w:val="21"/>
              </w:rPr>
            </w:pPr>
          </w:p>
        </w:tc>
      </w:tr>
      <w:tr w14:paraId="44DE21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43DDCF7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1550E8EB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37592E9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2D80E16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02E80818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3AC094C1">
            <w:pPr>
              <w:pStyle w:val="6"/>
              <w:spacing w:before="75"/>
              <w:ind w:left="1101"/>
            </w:pPr>
            <w:r>
              <w:rPr>
                <w:spacing w:val="-4"/>
              </w:rPr>
              <w:t>18.15</w:t>
            </w:r>
          </w:p>
        </w:tc>
      </w:tr>
      <w:tr w14:paraId="5588ED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7B86EE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876926D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2031D83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58A833A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0501BEBA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0D19D239">
            <w:pPr>
              <w:pStyle w:val="6"/>
              <w:spacing w:before="75"/>
              <w:ind w:left="1177"/>
            </w:pPr>
            <w:r>
              <w:rPr>
                <w:spacing w:val="-2"/>
              </w:rPr>
              <w:t>4.95</w:t>
            </w:r>
          </w:p>
        </w:tc>
      </w:tr>
      <w:tr w14:paraId="7B71F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B9EA9C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0CDF4AE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38024D6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4DD65F2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3E5A854A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6A30F969">
            <w:pPr>
              <w:rPr>
                <w:rFonts w:ascii="Arial"/>
                <w:sz w:val="21"/>
              </w:rPr>
            </w:pPr>
          </w:p>
        </w:tc>
      </w:tr>
      <w:tr w14:paraId="473063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D80CAB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BF4F4AD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7645438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E6C8DB8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5AD815FE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2CA2BE6F">
            <w:pPr>
              <w:rPr>
                <w:rFonts w:ascii="Arial"/>
                <w:sz w:val="21"/>
              </w:rPr>
            </w:pPr>
          </w:p>
        </w:tc>
      </w:tr>
      <w:tr w14:paraId="2C441A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DB0A97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4D467FA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31BFE9B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157532A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067A3DF5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6E87C67A">
            <w:pPr>
              <w:rPr>
                <w:rFonts w:ascii="Arial"/>
                <w:sz w:val="21"/>
              </w:rPr>
            </w:pPr>
          </w:p>
        </w:tc>
      </w:tr>
      <w:tr w14:paraId="6EAB7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AE1F72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302F7DF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64BE183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43042CE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32F5C610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1EE2B034">
            <w:pPr>
              <w:rPr>
                <w:rFonts w:ascii="Arial"/>
                <w:sz w:val="21"/>
              </w:rPr>
            </w:pPr>
          </w:p>
        </w:tc>
      </w:tr>
      <w:tr w14:paraId="68881D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7A94B1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5780993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2F6C8B6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6939B83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088A6CB6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26B30FCC">
            <w:pPr>
              <w:rPr>
                <w:rFonts w:ascii="Arial"/>
                <w:sz w:val="21"/>
              </w:rPr>
            </w:pPr>
          </w:p>
        </w:tc>
      </w:tr>
      <w:tr w14:paraId="75E127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4D1BCC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E1E513B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5C3D64B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B9555C1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721AC8F8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24DD29CF">
            <w:pPr>
              <w:rPr>
                <w:rFonts w:ascii="Arial"/>
                <w:sz w:val="21"/>
              </w:rPr>
            </w:pPr>
          </w:p>
        </w:tc>
      </w:tr>
      <w:tr w14:paraId="0EE56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D3705C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7B4F94E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2F669DA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47BE09A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45EFC45A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27E6029B">
            <w:pPr>
              <w:rPr>
                <w:rFonts w:ascii="Arial"/>
                <w:sz w:val="21"/>
              </w:rPr>
            </w:pPr>
          </w:p>
        </w:tc>
      </w:tr>
      <w:tr w14:paraId="61E30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8EF8E4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3A9A3BA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4FB53D7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EFAE37B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40AA04D2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2D963841">
            <w:pPr>
              <w:rPr>
                <w:rFonts w:ascii="Arial"/>
                <w:sz w:val="21"/>
              </w:rPr>
            </w:pPr>
          </w:p>
        </w:tc>
      </w:tr>
      <w:tr w14:paraId="55DAFA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246FD5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824AB95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7060200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96E5EC8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7AFFE028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1720322D">
            <w:pPr>
              <w:rPr>
                <w:rFonts w:ascii="Arial"/>
                <w:sz w:val="21"/>
              </w:rPr>
            </w:pPr>
          </w:p>
        </w:tc>
      </w:tr>
      <w:tr w14:paraId="7B510A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0D48E4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4498E8E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4A643FF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B516B2C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3E7F4073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4EDA1DC0">
            <w:pPr>
              <w:pStyle w:val="6"/>
              <w:spacing w:before="83"/>
              <w:ind w:left="1179"/>
            </w:pPr>
            <w:r>
              <w:rPr>
                <w:spacing w:val="-2"/>
              </w:rPr>
              <w:t>8.41</w:t>
            </w:r>
          </w:p>
        </w:tc>
      </w:tr>
      <w:tr w14:paraId="0DFAB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A9949D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ABD5420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3049632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45C29BB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3BF11007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6F55A8C6">
            <w:pPr>
              <w:rPr>
                <w:rFonts w:ascii="Arial"/>
                <w:sz w:val="21"/>
              </w:rPr>
            </w:pPr>
          </w:p>
        </w:tc>
      </w:tr>
      <w:tr w14:paraId="1760F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2" w:hRule="atLeast"/>
        </w:trPr>
        <w:tc>
          <w:tcPr>
            <w:tcW w:w="3259" w:type="dxa"/>
            <w:vAlign w:val="top"/>
          </w:tcPr>
          <w:p w14:paraId="763C6E2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C300C45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5EB41AE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52D1F65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7B5A1619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6607395F">
            <w:pPr>
              <w:rPr>
                <w:rFonts w:ascii="Arial"/>
                <w:sz w:val="21"/>
              </w:rPr>
            </w:pPr>
          </w:p>
        </w:tc>
      </w:tr>
      <w:tr w14:paraId="15B35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B06600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EF618D5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267C784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15AED3D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26882B96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5B632D5B">
            <w:pPr>
              <w:rPr>
                <w:rFonts w:ascii="Arial"/>
                <w:sz w:val="21"/>
              </w:rPr>
            </w:pPr>
          </w:p>
        </w:tc>
      </w:tr>
      <w:tr w14:paraId="2A1FE0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4F903B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64E2117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1BA05E2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09BDD21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09B28CD9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0084E737">
            <w:pPr>
              <w:rPr>
                <w:rFonts w:ascii="Arial"/>
                <w:sz w:val="21"/>
              </w:rPr>
            </w:pPr>
          </w:p>
        </w:tc>
      </w:tr>
      <w:tr w14:paraId="5E8F5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482407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D8A6042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7B9C955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59D578E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0257173C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4C820D67">
            <w:pPr>
              <w:rPr>
                <w:rFonts w:ascii="Arial"/>
                <w:sz w:val="21"/>
              </w:rPr>
            </w:pPr>
          </w:p>
        </w:tc>
      </w:tr>
      <w:tr w14:paraId="177893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D22286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BBF73B2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76662E3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D30A72C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13BB9BAA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4B033989">
            <w:pPr>
              <w:rPr>
                <w:rFonts w:ascii="Arial"/>
                <w:sz w:val="21"/>
              </w:rPr>
            </w:pPr>
          </w:p>
        </w:tc>
      </w:tr>
      <w:tr w14:paraId="530348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952AB5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E50FED1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6CE5E24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C3B693E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7E513828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5F5AFF15">
            <w:pPr>
              <w:rPr>
                <w:rFonts w:ascii="Arial"/>
                <w:sz w:val="21"/>
              </w:rPr>
            </w:pPr>
          </w:p>
        </w:tc>
      </w:tr>
      <w:tr w14:paraId="620CE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6F390AD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202230F6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0D738C98">
            <w:pPr>
              <w:pStyle w:val="6"/>
              <w:spacing w:before="85"/>
              <w:ind w:left="1018"/>
            </w:pPr>
            <w:r>
              <w:rPr>
                <w:spacing w:val="-2"/>
              </w:rPr>
              <w:t>256.73</w:t>
            </w:r>
          </w:p>
        </w:tc>
        <w:tc>
          <w:tcPr>
            <w:tcW w:w="3254" w:type="dxa"/>
            <w:vAlign w:val="top"/>
          </w:tcPr>
          <w:p w14:paraId="516CF095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5F9EAA11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62796512">
            <w:pPr>
              <w:pStyle w:val="6"/>
              <w:spacing w:before="85"/>
              <w:ind w:left="1000"/>
            </w:pPr>
            <w:r>
              <w:rPr>
                <w:spacing w:val="-2"/>
              </w:rPr>
              <w:t>256.73</w:t>
            </w:r>
          </w:p>
        </w:tc>
      </w:tr>
      <w:tr w14:paraId="13C2EB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96186D6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7CDC139F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493E2E3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DF7C7D0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6BFA0F45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730FACA3">
            <w:pPr>
              <w:rPr>
                <w:rFonts w:ascii="Arial"/>
                <w:sz w:val="21"/>
              </w:rPr>
            </w:pPr>
          </w:p>
        </w:tc>
      </w:tr>
      <w:tr w14:paraId="41227D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4CBAC51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29D6FC2A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2B841FE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6B55E89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5E67EA78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421123B5">
            <w:pPr>
              <w:rPr>
                <w:rFonts w:ascii="Arial"/>
                <w:sz w:val="21"/>
              </w:rPr>
            </w:pPr>
          </w:p>
        </w:tc>
      </w:tr>
      <w:tr w14:paraId="276FFD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CB2B4D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847268F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2374D46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AFEB38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D2BAA32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46B7D071">
            <w:pPr>
              <w:rPr>
                <w:rFonts w:ascii="Arial"/>
                <w:sz w:val="21"/>
              </w:rPr>
            </w:pPr>
          </w:p>
        </w:tc>
      </w:tr>
      <w:tr w14:paraId="7B067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E7C6F92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681E7F67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610690D0">
            <w:pPr>
              <w:pStyle w:val="6"/>
              <w:spacing w:before="87" w:line="239" w:lineRule="auto"/>
              <w:ind w:left="1018"/>
            </w:pPr>
            <w:r>
              <w:rPr>
                <w:spacing w:val="-2"/>
              </w:rPr>
              <w:t>256.73</w:t>
            </w:r>
          </w:p>
        </w:tc>
        <w:tc>
          <w:tcPr>
            <w:tcW w:w="3254" w:type="dxa"/>
            <w:vAlign w:val="top"/>
          </w:tcPr>
          <w:p w14:paraId="4EBE99EE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21A1B93D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0BC7BC63">
            <w:pPr>
              <w:pStyle w:val="6"/>
              <w:spacing w:before="87" w:line="239" w:lineRule="auto"/>
              <w:ind w:left="1000"/>
            </w:pPr>
            <w:r>
              <w:rPr>
                <w:spacing w:val="-2"/>
              </w:rPr>
              <w:t>256.73</w:t>
            </w:r>
          </w:p>
        </w:tc>
      </w:tr>
      <w:tr w14:paraId="519052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2099BD8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5944EF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2A5F145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340F4BD6">
      <w:pPr>
        <w:pStyle w:val="2"/>
      </w:pPr>
    </w:p>
    <w:p w14:paraId="35985D94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5645AA28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461FF7A0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6502725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部门：辽宁省铁岭市昌图县营商环境建设局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9F69993">
      <w:pPr>
        <w:spacing w:line="15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403B84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19" w:type="dxa"/>
            <w:gridSpan w:val="2"/>
            <w:vAlign w:val="top"/>
          </w:tcPr>
          <w:p w14:paraId="68FACC00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18B527B">
            <w:pPr>
              <w:spacing w:line="456" w:lineRule="auto"/>
              <w:rPr>
                <w:rFonts w:ascii="Arial"/>
                <w:sz w:val="21"/>
              </w:rPr>
            </w:pPr>
          </w:p>
          <w:p w14:paraId="1551516E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E78A9C0">
            <w:pPr>
              <w:spacing w:line="456" w:lineRule="auto"/>
              <w:rPr>
                <w:rFonts w:ascii="Arial"/>
                <w:sz w:val="21"/>
              </w:rPr>
            </w:pPr>
          </w:p>
          <w:p w14:paraId="06C9A293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C1578F9">
            <w:pPr>
              <w:spacing w:line="456" w:lineRule="auto"/>
              <w:rPr>
                <w:rFonts w:ascii="Arial"/>
                <w:sz w:val="21"/>
              </w:rPr>
            </w:pPr>
          </w:p>
          <w:p w14:paraId="5C03824F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8B46080">
            <w:pPr>
              <w:spacing w:line="456" w:lineRule="auto"/>
              <w:rPr>
                <w:rFonts w:ascii="Arial"/>
                <w:sz w:val="21"/>
              </w:rPr>
            </w:pPr>
          </w:p>
          <w:p w14:paraId="1382B434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C87232F">
            <w:pPr>
              <w:spacing w:line="456" w:lineRule="auto"/>
              <w:rPr>
                <w:rFonts w:ascii="Arial"/>
                <w:sz w:val="21"/>
              </w:rPr>
            </w:pPr>
          </w:p>
          <w:p w14:paraId="59D82395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4E1C65D4">
            <w:pPr>
              <w:spacing w:line="301" w:lineRule="auto"/>
              <w:rPr>
                <w:rFonts w:ascii="Arial"/>
                <w:sz w:val="21"/>
              </w:rPr>
            </w:pPr>
          </w:p>
          <w:p w14:paraId="535A2907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729DCFF5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7E202A38">
            <w:pPr>
              <w:spacing w:line="456" w:lineRule="auto"/>
              <w:rPr>
                <w:rFonts w:ascii="Arial"/>
                <w:sz w:val="21"/>
              </w:rPr>
            </w:pPr>
          </w:p>
          <w:p w14:paraId="741D9413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7DC3E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63" w:type="dxa"/>
            <w:vAlign w:val="top"/>
          </w:tcPr>
          <w:p w14:paraId="6DE7A722">
            <w:pPr>
              <w:pStyle w:val="6"/>
              <w:spacing w:before="7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7508B3E3">
            <w:pPr>
              <w:pStyle w:val="6"/>
              <w:spacing w:before="144" w:line="301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45D3179D">
            <w:pPr>
              <w:spacing w:line="307" w:lineRule="auto"/>
              <w:rPr>
                <w:rFonts w:ascii="Arial"/>
                <w:sz w:val="21"/>
              </w:rPr>
            </w:pPr>
          </w:p>
          <w:p w14:paraId="764F6FC5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2793A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384DB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E7E2E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B3016A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042521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41FCCFC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B9BB9D6">
            <w:pPr>
              <w:rPr>
                <w:rFonts w:ascii="Arial"/>
                <w:sz w:val="21"/>
              </w:rPr>
            </w:pPr>
          </w:p>
        </w:tc>
      </w:tr>
      <w:tr w14:paraId="1926A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28B3DD67">
            <w:pPr>
              <w:pStyle w:val="6"/>
              <w:spacing w:before="107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6983B5A4">
            <w:pPr>
              <w:pStyle w:val="6"/>
              <w:spacing w:before="106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00FDD0E9">
            <w:pPr>
              <w:pStyle w:val="6"/>
              <w:spacing w:before="106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69D0192D">
            <w:pPr>
              <w:pStyle w:val="6"/>
              <w:spacing w:before="107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7D901242">
            <w:pPr>
              <w:pStyle w:val="6"/>
              <w:spacing w:before="106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3C9E3B02">
            <w:pPr>
              <w:pStyle w:val="6"/>
              <w:spacing w:before="107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5FBA319">
            <w:pPr>
              <w:pStyle w:val="6"/>
              <w:spacing w:before="107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5899708">
            <w:pPr>
              <w:pStyle w:val="6"/>
              <w:spacing w:before="107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31CF0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79700C17">
            <w:pPr>
              <w:pStyle w:val="6"/>
              <w:spacing w:before="107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46AAEDA2">
            <w:pPr>
              <w:pStyle w:val="6"/>
              <w:spacing w:before="107"/>
              <w:ind w:left="655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256.73</w:t>
            </w:r>
          </w:p>
        </w:tc>
        <w:tc>
          <w:tcPr>
            <w:tcW w:w="1158" w:type="dxa"/>
            <w:vAlign w:val="top"/>
          </w:tcPr>
          <w:p w14:paraId="683FEB1E">
            <w:pPr>
              <w:pStyle w:val="6"/>
              <w:spacing w:before="107"/>
              <w:ind w:left="657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256.73</w:t>
            </w:r>
          </w:p>
        </w:tc>
        <w:tc>
          <w:tcPr>
            <w:tcW w:w="1158" w:type="dxa"/>
            <w:vAlign w:val="top"/>
          </w:tcPr>
          <w:p w14:paraId="4748BB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C426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0BF2E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2D6245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5AE4169">
            <w:pPr>
              <w:rPr>
                <w:rFonts w:ascii="Arial"/>
                <w:sz w:val="21"/>
              </w:rPr>
            </w:pPr>
          </w:p>
        </w:tc>
      </w:tr>
      <w:tr w14:paraId="3C8F75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B09C062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vAlign w:val="top"/>
          </w:tcPr>
          <w:p w14:paraId="02C01BF7">
            <w:pPr>
              <w:pStyle w:val="6"/>
              <w:spacing w:before="109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vAlign w:val="top"/>
          </w:tcPr>
          <w:p w14:paraId="6DDA47CD">
            <w:pPr>
              <w:pStyle w:val="6"/>
              <w:spacing w:before="108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225.21</w:t>
            </w:r>
          </w:p>
        </w:tc>
        <w:tc>
          <w:tcPr>
            <w:tcW w:w="1158" w:type="dxa"/>
            <w:vAlign w:val="top"/>
          </w:tcPr>
          <w:p w14:paraId="157E250D">
            <w:pPr>
              <w:pStyle w:val="6"/>
              <w:spacing w:before="108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225.21</w:t>
            </w:r>
          </w:p>
        </w:tc>
        <w:tc>
          <w:tcPr>
            <w:tcW w:w="1158" w:type="dxa"/>
            <w:vAlign w:val="top"/>
          </w:tcPr>
          <w:p w14:paraId="0626AC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DF7D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0CD67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B5AC1A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92367A1">
            <w:pPr>
              <w:rPr>
                <w:rFonts w:ascii="Arial"/>
                <w:sz w:val="21"/>
              </w:rPr>
            </w:pPr>
          </w:p>
        </w:tc>
      </w:tr>
      <w:tr w14:paraId="26984E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EB06AE0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20103</w:t>
            </w:r>
          </w:p>
        </w:tc>
        <w:tc>
          <w:tcPr>
            <w:tcW w:w="2056" w:type="dxa"/>
            <w:vAlign w:val="top"/>
          </w:tcPr>
          <w:p w14:paraId="51530B8C">
            <w:pPr>
              <w:pStyle w:val="6"/>
              <w:spacing w:before="83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政府办公厅（室）及相关机构事</w:t>
            </w:r>
          </w:p>
        </w:tc>
        <w:tc>
          <w:tcPr>
            <w:tcW w:w="1158" w:type="dxa"/>
            <w:vAlign w:val="top"/>
          </w:tcPr>
          <w:p w14:paraId="15264570">
            <w:pPr>
              <w:pStyle w:val="6"/>
              <w:spacing w:before="109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225.21</w:t>
            </w:r>
          </w:p>
        </w:tc>
        <w:tc>
          <w:tcPr>
            <w:tcW w:w="1158" w:type="dxa"/>
            <w:vAlign w:val="top"/>
          </w:tcPr>
          <w:p w14:paraId="259CED8B">
            <w:pPr>
              <w:pStyle w:val="6"/>
              <w:spacing w:before="109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225.21</w:t>
            </w:r>
          </w:p>
        </w:tc>
        <w:tc>
          <w:tcPr>
            <w:tcW w:w="1158" w:type="dxa"/>
            <w:vAlign w:val="top"/>
          </w:tcPr>
          <w:p w14:paraId="47144A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EF04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853CA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D9A57B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2509FF3">
            <w:pPr>
              <w:rPr>
                <w:rFonts w:ascii="Arial"/>
                <w:sz w:val="21"/>
              </w:rPr>
            </w:pPr>
          </w:p>
        </w:tc>
      </w:tr>
      <w:tr w14:paraId="2AEB1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303EBBF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2010301</w:t>
            </w:r>
          </w:p>
        </w:tc>
        <w:tc>
          <w:tcPr>
            <w:tcW w:w="2056" w:type="dxa"/>
            <w:vAlign w:val="top"/>
          </w:tcPr>
          <w:p w14:paraId="28CFA70B">
            <w:pPr>
              <w:pStyle w:val="6"/>
              <w:spacing w:before="110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5D33F7A7">
            <w:pPr>
              <w:pStyle w:val="6"/>
              <w:spacing w:before="110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154.43</w:t>
            </w:r>
          </w:p>
        </w:tc>
        <w:tc>
          <w:tcPr>
            <w:tcW w:w="1158" w:type="dxa"/>
            <w:vAlign w:val="top"/>
          </w:tcPr>
          <w:p w14:paraId="3B975B05">
            <w:pPr>
              <w:pStyle w:val="6"/>
              <w:spacing w:before="110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154.43</w:t>
            </w:r>
          </w:p>
        </w:tc>
        <w:tc>
          <w:tcPr>
            <w:tcW w:w="1158" w:type="dxa"/>
            <w:vAlign w:val="top"/>
          </w:tcPr>
          <w:p w14:paraId="6708AE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C79C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B2E3C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BBF343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E2DFEEE">
            <w:pPr>
              <w:rPr>
                <w:rFonts w:ascii="Arial"/>
                <w:sz w:val="21"/>
              </w:rPr>
            </w:pPr>
          </w:p>
        </w:tc>
      </w:tr>
      <w:tr w14:paraId="21E4E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3F602F1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2010302</w:t>
            </w:r>
          </w:p>
        </w:tc>
        <w:tc>
          <w:tcPr>
            <w:tcW w:w="2056" w:type="dxa"/>
            <w:vAlign w:val="top"/>
          </w:tcPr>
          <w:p w14:paraId="055BF9B5">
            <w:pPr>
              <w:pStyle w:val="6"/>
              <w:spacing w:before="11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vAlign w:val="top"/>
          </w:tcPr>
          <w:p w14:paraId="74C41789">
            <w:pPr>
              <w:pStyle w:val="6"/>
              <w:spacing w:before="111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70.78</w:t>
            </w:r>
          </w:p>
        </w:tc>
        <w:tc>
          <w:tcPr>
            <w:tcW w:w="1158" w:type="dxa"/>
            <w:vAlign w:val="top"/>
          </w:tcPr>
          <w:p w14:paraId="0F89586E">
            <w:pPr>
              <w:pStyle w:val="6"/>
              <w:spacing w:before="111"/>
              <w:ind w:left="7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70.78</w:t>
            </w:r>
          </w:p>
        </w:tc>
        <w:tc>
          <w:tcPr>
            <w:tcW w:w="1158" w:type="dxa"/>
            <w:vAlign w:val="top"/>
          </w:tcPr>
          <w:p w14:paraId="7580BB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1973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4BF8C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540377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092ECF5">
            <w:pPr>
              <w:rPr>
                <w:rFonts w:ascii="Arial"/>
                <w:sz w:val="21"/>
              </w:rPr>
            </w:pPr>
          </w:p>
        </w:tc>
      </w:tr>
      <w:tr w14:paraId="3283B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4F28161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1781962F">
            <w:pPr>
              <w:pStyle w:val="6"/>
              <w:spacing w:before="113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4DD81DDF">
            <w:pPr>
              <w:pStyle w:val="6"/>
              <w:spacing w:before="112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18.15</w:t>
            </w:r>
          </w:p>
        </w:tc>
        <w:tc>
          <w:tcPr>
            <w:tcW w:w="1158" w:type="dxa"/>
            <w:vAlign w:val="top"/>
          </w:tcPr>
          <w:p w14:paraId="1E95091A">
            <w:pPr>
              <w:pStyle w:val="6"/>
              <w:spacing w:before="112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18.15</w:t>
            </w:r>
          </w:p>
        </w:tc>
        <w:tc>
          <w:tcPr>
            <w:tcW w:w="1158" w:type="dxa"/>
            <w:vAlign w:val="top"/>
          </w:tcPr>
          <w:p w14:paraId="4304E3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7CF0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DAC0B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4160FF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6C550E4">
            <w:pPr>
              <w:rPr>
                <w:rFonts w:ascii="Arial"/>
                <w:sz w:val="21"/>
              </w:rPr>
            </w:pPr>
          </w:p>
        </w:tc>
      </w:tr>
      <w:tr w14:paraId="3EE176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A2BCF7E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3FD464AF">
            <w:pPr>
              <w:pStyle w:val="6"/>
              <w:spacing w:before="11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3FEA1EAD">
            <w:pPr>
              <w:pStyle w:val="6"/>
              <w:spacing w:before="113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18.15</w:t>
            </w:r>
          </w:p>
        </w:tc>
        <w:tc>
          <w:tcPr>
            <w:tcW w:w="1158" w:type="dxa"/>
            <w:vAlign w:val="top"/>
          </w:tcPr>
          <w:p w14:paraId="1D1DD989">
            <w:pPr>
              <w:pStyle w:val="6"/>
              <w:spacing w:before="113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18.15</w:t>
            </w:r>
          </w:p>
        </w:tc>
        <w:tc>
          <w:tcPr>
            <w:tcW w:w="1158" w:type="dxa"/>
            <w:vAlign w:val="top"/>
          </w:tcPr>
          <w:p w14:paraId="72E0C2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DA4E5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C6D7E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7706A6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A86BA94">
            <w:pPr>
              <w:rPr>
                <w:rFonts w:ascii="Arial"/>
                <w:sz w:val="21"/>
              </w:rPr>
            </w:pPr>
          </w:p>
        </w:tc>
      </w:tr>
      <w:tr w14:paraId="4E0CAA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BC13A6C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56756265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7F38711F">
            <w:pPr>
              <w:pStyle w:val="6"/>
              <w:spacing w:before="114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11.97</w:t>
            </w:r>
          </w:p>
        </w:tc>
        <w:tc>
          <w:tcPr>
            <w:tcW w:w="1158" w:type="dxa"/>
            <w:vAlign w:val="top"/>
          </w:tcPr>
          <w:p w14:paraId="67062F25">
            <w:pPr>
              <w:pStyle w:val="6"/>
              <w:spacing w:before="114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11.97</w:t>
            </w:r>
          </w:p>
        </w:tc>
        <w:tc>
          <w:tcPr>
            <w:tcW w:w="1158" w:type="dxa"/>
            <w:vAlign w:val="top"/>
          </w:tcPr>
          <w:p w14:paraId="6635C6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10B0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51242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479B0E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A26D9C5">
            <w:pPr>
              <w:rPr>
                <w:rFonts w:ascii="Arial"/>
                <w:sz w:val="21"/>
              </w:rPr>
            </w:pPr>
          </w:p>
        </w:tc>
      </w:tr>
      <w:tr w14:paraId="7C908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A320788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2080506</w:t>
            </w:r>
          </w:p>
        </w:tc>
        <w:tc>
          <w:tcPr>
            <w:tcW w:w="2056" w:type="dxa"/>
            <w:vAlign w:val="top"/>
          </w:tcPr>
          <w:p w14:paraId="41277DFA">
            <w:pPr>
              <w:pStyle w:val="6"/>
              <w:spacing w:before="89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机关事业单位职业年金缴费支</w:t>
            </w:r>
          </w:p>
        </w:tc>
        <w:tc>
          <w:tcPr>
            <w:tcW w:w="1158" w:type="dxa"/>
            <w:vAlign w:val="top"/>
          </w:tcPr>
          <w:p w14:paraId="6C11D55C">
            <w:pPr>
              <w:pStyle w:val="6"/>
              <w:spacing w:before="115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6.18</w:t>
            </w:r>
          </w:p>
        </w:tc>
        <w:tc>
          <w:tcPr>
            <w:tcW w:w="1158" w:type="dxa"/>
            <w:vAlign w:val="top"/>
          </w:tcPr>
          <w:p w14:paraId="3A6822C5">
            <w:pPr>
              <w:pStyle w:val="6"/>
              <w:spacing w:before="115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6.18</w:t>
            </w:r>
          </w:p>
        </w:tc>
        <w:tc>
          <w:tcPr>
            <w:tcW w:w="1158" w:type="dxa"/>
            <w:vAlign w:val="top"/>
          </w:tcPr>
          <w:p w14:paraId="662A8A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855A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DF1BA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A5DBA6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FF65AD3">
            <w:pPr>
              <w:rPr>
                <w:rFonts w:ascii="Arial"/>
                <w:sz w:val="21"/>
              </w:rPr>
            </w:pPr>
          </w:p>
        </w:tc>
      </w:tr>
      <w:tr w14:paraId="65AF1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4A7CDA6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3A298E82">
            <w:pPr>
              <w:pStyle w:val="6"/>
              <w:spacing w:before="117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7063EB6C">
            <w:pPr>
              <w:pStyle w:val="6"/>
              <w:spacing w:before="116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4.95</w:t>
            </w:r>
          </w:p>
        </w:tc>
        <w:tc>
          <w:tcPr>
            <w:tcW w:w="1158" w:type="dxa"/>
            <w:vAlign w:val="top"/>
          </w:tcPr>
          <w:p w14:paraId="0A370F8B">
            <w:pPr>
              <w:pStyle w:val="6"/>
              <w:spacing w:before="116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4.95</w:t>
            </w:r>
          </w:p>
        </w:tc>
        <w:tc>
          <w:tcPr>
            <w:tcW w:w="1158" w:type="dxa"/>
            <w:vAlign w:val="top"/>
          </w:tcPr>
          <w:p w14:paraId="697436B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B9CE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C43BB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0CA05D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A96AE5D">
            <w:pPr>
              <w:rPr>
                <w:rFonts w:ascii="Arial"/>
                <w:sz w:val="21"/>
              </w:rPr>
            </w:pPr>
          </w:p>
        </w:tc>
      </w:tr>
      <w:tr w14:paraId="60BB59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2ABBDAF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774557B7">
            <w:pPr>
              <w:pStyle w:val="6"/>
              <w:spacing w:before="117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7A2A13CA">
            <w:pPr>
              <w:pStyle w:val="6"/>
              <w:spacing w:before="117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4.95</w:t>
            </w:r>
          </w:p>
        </w:tc>
        <w:tc>
          <w:tcPr>
            <w:tcW w:w="1158" w:type="dxa"/>
            <w:vAlign w:val="top"/>
          </w:tcPr>
          <w:p w14:paraId="3E88A26B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4.95</w:t>
            </w:r>
          </w:p>
        </w:tc>
        <w:tc>
          <w:tcPr>
            <w:tcW w:w="1158" w:type="dxa"/>
            <w:vAlign w:val="top"/>
          </w:tcPr>
          <w:p w14:paraId="2EAA8C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E4B1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904D4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BA64C1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8E7A561">
            <w:pPr>
              <w:rPr>
                <w:rFonts w:ascii="Arial"/>
                <w:sz w:val="21"/>
              </w:rPr>
            </w:pPr>
          </w:p>
        </w:tc>
      </w:tr>
      <w:tr w14:paraId="1E3FF8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D7C5E5B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28896C55">
            <w:pPr>
              <w:pStyle w:val="6"/>
              <w:spacing w:before="118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1871A131">
            <w:pPr>
              <w:pStyle w:val="6"/>
              <w:spacing w:before="118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4.95</w:t>
            </w:r>
          </w:p>
        </w:tc>
        <w:tc>
          <w:tcPr>
            <w:tcW w:w="1158" w:type="dxa"/>
            <w:vAlign w:val="top"/>
          </w:tcPr>
          <w:p w14:paraId="6E88A07E">
            <w:pPr>
              <w:pStyle w:val="6"/>
              <w:spacing w:before="118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4.95</w:t>
            </w:r>
          </w:p>
        </w:tc>
        <w:tc>
          <w:tcPr>
            <w:tcW w:w="1158" w:type="dxa"/>
            <w:vAlign w:val="top"/>
          </w:tcPr>
          <w:p w14:paraId="5F7457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F445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143B4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7D40D2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2CDD3A7">
            <w:pPr>
              <w:rPr>
                <w:rFonts w:ascii="Arial"/>
                <w:sz w:val="21"/>
              </w:rPr>
            </w:pPr>
          </w:p>
        </w:tc>
      </w:tr>
      <w:tr w14:paraId="5EC565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E814C8A">
            <w:pPr>
              <w:pStyle w:val="6"/>
              <w:spacing w:before="119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1FEB5168">
            <w:pPr>
              <w:pStyle w:val="6"/>
              <w:spacing w:before="12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1F718D2D">
            <w:pPr>
              <w:pStyle w:val="6"/>
              <w:spacing w:before="119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751F63EA">
            <w:pPr>
              <w:pStyle w:val="6"/>
              <w:spacing w:before="11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1D97BD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419E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CFE56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0CBD93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97BBFB5">
            <w:pPr>
              <w:rPr>
                <w:rFonts w:ascii="Arial"/>
                <w:sz w:val="21"/>
              </w:rPr>
            </w:pPr>
          </w:p>
        </w:tc>
      </w:tr>
      <w:tr w14:paraId="19DECD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9CF2B1F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6C59A165">
            <w:pPr>
              <w:pStyle w:val="6"/>
              <w:spacing w:before="121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660197C9">
            <w:pPr>
              <w:pStyle w:val="6"/>
              <w:spacing w:before="120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2271D5A8">
            <w:pPr>
              <w:pStyle w:val="6"/>
              <w:spacing w:before="120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30DE30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5537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4ABFC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ECB77D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C3C1D81">
            <w:pPr>
              <w:rPr>
                <w:rFonts w:ascii="Arial"/>
                <w:sz w:val="21"/>
              </w:rPr>
            </w:pPr>
          </w:p>
        </w:tc>
      </w:tr>
      <w:tr w14:paraId="05B5F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449103E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3A46D441">
            <w:pPr>
              <w:pStyle w:val="6"/>
              <w:spacing w:before="121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510D9BF3">
            <w:pPr>
              <w:pStyle w:val="6"/>
              <w:spacing w:before="121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2818D834">
            <w:pPr>
              <w:pStyle w:val="6"/>
              <w:spacing w:before="121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158" w:type="dxa"/>
            <w:vAlign w:val="top"/>
          </w:tcPr>
          <w:p w14:paraId="74BC69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79B2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E0015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85459B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B92415A">
            <w:pPr>
              <w:rPr>
                <w:rFonts w:ascii="Arial"/>
                <w:sz w:val="21"/>
              </w:rPr>
            </w:pPr>
          </w:p>
        </w:tc>
      </w:tr>
      <w:tr w14:paraId="2B550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4BFE377">
            <w:pPr>
              <w:pStyle w:val="6"/>
              <w:spacing w:before="95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12C204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0FEF1A0">
            <w:pPr>
              <w:pStyle w:val="6"/>
              <w:spacing w:before="96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03A790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74A0291">
            <w:pPr>
              <w:pStyle w:val="6"/>
              <w:spacing w:before="97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16B21D37">
      <w:pPr>
        <w:pStyle w:val="2"/>
      </w:pPr>
    </w:p>
    <w:p w14:paraId="4F25B7A6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DE6A5C9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5FBA64C5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9BBCEB4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部门：辽宁省铁岭市昌图县营商环境建设局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7BFA156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27C20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57" w:type="dxa"/>
            <w:gridSpan w:val="2"/>
            <w:vAlign w:val="top"/>
          </w:tcPr>
          <w:p w14:paraId="2DC3C82A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ACBAEBA">
            <w:pPr>
              <w:spacing w:line="261" w:lineRule="auto"/>
              <w:rPr>
                <w:rFonts w:ascii="Arial"/>
                <w:sz w:val="21"/>
              </w:rPr>
            </w:pPr>
          </w:p>
          <w:p w14:paraId="33F2D374">
            <w:pPr>
              <w:spacing w:line="262" w:lineRule="auto"/>
              <w:rPr>
                <w:rFonts w:ascii="Arial"/>
                <w:sz w:val="21"/>
              </w:rPr>
            </w:pPr>
          </w:p>
          <w:p w14:paraId="343FC29D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C927280">
            <w:pPr>
              <w:spacing w:line="261" w:lineRule="auto"/>
              <w:rPr>
                <w:rFonts w:ascii="Arial"/>
                <w:sz w:val="21"/>
              </w:rPr>
            </w:pPr>
          </w:p>
          <w:p w14:paraId="1CB39CC4">
            <w:pPr>
              <w:spacing w:line="262" w:lineRule="auto"/>
              <w:rPr>
                <w:rFonts w:ascii="Arial"/>
                <w:sz w:val="21"/>
              </w:rPr>
            </w:pPr>
          </w:p>
          <w:p w14:paraId="1267B919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BCC0BC9">
            <w:pPr>
              <w:spacing w:line="261" w:lineRule="auto"/>
              <w:rPr>
                <w:rFonts w:ascii="Arial"/>
                <w:sz w:val="21"/>
              </w:rPr>
            </w:pPr>
          </w:p>
          <w:p w14:paraId="25E65BB7">
            <w:pPr>
              <w:spacing w:line="262" w:lineRule="auto"/>
              <w:rPr>
                <w:rFonts w:ascii="Arial"/>
                <w:sz w:val="21"/>
              </w:rPr>
            </w:pPr>
          </w:p>
          <w:p w14:paraId="598F9AF2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20F42D9">
            <w:pPr>
              <w:spacing w:line="261" w:lineRule="auto"/>
              <w:rPr>
                <w:rFonts w:ascii="Arial"/>
                <w:sz w:val="21"/>
              </w:rPr>
            </w:pPr>
          </w:p>
          <w:p w14:paraId="736CE097">
            <w:pPr>
              <w:spacing w:line="262" w:lineRule="auto"/>
              <w:rPr>
                <w:rFonts w:ascii="Arial"/>
                <w:sz w:val="21"/>
              </w:rPr>
            </w:pPr>
          </w:p>
          <w:p w14:paraId="0D05C1D4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C67A0CC">
            <w:pPr>
              <w:spacing w:line="261" w:lineRule="auto"/>
              <w:rPr>
                <w:rFonts w:ascii="Arial"/>
                <w:sz w:val="21"/>
              </w:rPr>
            </w:pPr>
          </w:p>
          <w:p w14:paraId="5CB6CEFF">
            <w:pPr>
              <w:spacing w:line="262" w:lineRule="auto"/>
              <w:rPr>
                <w:rFonts w:ascii="Arial"/>
                <w:sz w:val="21"/>
              </w:rPr>
            </w:pPr>
          </w:p>
          <w:p w14:paraId="0C6946F1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7FCA553C">
            <w:pPr>
              <w:spacing w:line="369" w:lineRule="auto"/>
              <w:rPr>
                <w:rFonts w:ascii="Arial"/>
                <w:sz w:val="21"/>
              </w:rPr>
            </w:pPr>
          </w:p>
          <w:p w14:paraId="060AA515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7F02B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49AF4F41">
            <w:pPr>
              <w:pStyle w:val="6"/>
              <w:spacing w:before="95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1C5570D3">
            <w:pPr>
              <w:pStyle w:val="6"/>
              <w:spacing w:before="121" w:line="326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27696B62">
            <w:pPr>
              <w:spacing w:line="353" w:lineRule="auto"/>
              <w:rPr>
                <w:rFonts w:ascii="Arial"/>
                <w:sz w:val="21"/>
              </w:rPr>
            </w:pPr>
          </w:p>
          <w:p w14:paraId="78867586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3973C1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D5A6CF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D7FDBC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990AFF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E05883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22817896">
            <w:pPr>
              <w:rPr>
                <w:rFonts w:ascii="Arial"/>
                <w:sz w:val="21"/>
              </w:rPr>
            </w:pPr>
          </w:p>
        </w:tc>
      </w:tr>
      <w:tr w14:paraId="185324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1DCC2193">
            <w:pPr>
              <w:pStyle w:val="6"/>
              <w:spacing w:before="107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4EC700CC">
            <w:pPr>
              <w:pStyle w:val="6"/>
              <w:spacing w:before="107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5EEA4151">
            <w:pPr>
              <w:pStyle w:val="6"/>
              <w:spacing w:before="107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50993FE8">
            <w:pPr>
              <w:pStyle w:val="6"/>
              <w:spacing w:before="107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1BFB6A30">
            <w:pPr>
              <w:pStyle w:val="6"/>
              <w:spacing w:before="107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768FA45E">
            <w:pPr>
              <w:pStyle w:val="6"/>
              <w:spacing w:before="107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16F992E8">
            <w:pPr>
              <w:pStyle w:val="6"/>
              <w:spacing w:before="107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26E5AB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635F0B1B">
            <w:pPr>
              <w:pStyle w:val="6"/>
              <w:spacing w:before="107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2EF32817">
            <w:pPr>
              <w:pStyle w:val="6"/>
              <w:spacing w:before="107"/>
              <w:ind w:left="558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256.73</w:t>
            </w:r>
          </w:p>
        </w:tc>
        <w:tc>
          <w:tcPr>
            <w:tcW w:w="1118" w:type="dxa"/>
            <w:vAlign w:val="top"/>
          </w:tcPr>
          <w:p w14:paraId="167539A3">
            <w:pPr>
              <w:pStyle w:val="6"/>
              <w:spacing w:before="107"/>
              <w:ind w:left="570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185.95</w:t>
            </w:r>
          </w:p>
        </w:tc>
        <w:tc>
          <w:tcPr>
            <w:tcW w:w="1118" w:type="dxa"/>
            <w:vAlign w:val="top"/>
          </w:tcPr>
          <w:p w14:paraId="62AA94DD">
            <w:pPr>
              <w:pStyle w:val="6"/>
              <w:spacing w:before="107"/>
              <w:ind w:left="644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70.78</w:t>
            </w:r>
          </w:p>
        </w:tc>
        <w:tc>
          <w:tcPr>
            <w:tcW w:w="1118" w:type="dxa"/>
            <w:vAlign w:val="top"/>
          </w:tcPr>
          <w:p w14:paraId="0AED4A3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1B5BBB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6018C35">
            <w:pPr>
              <w:rPr>
                <w:rFonts w:ascii="Arial"/>
                <w:sz w:val="21"/>
              </w:rPr>
            </w:pPr>
          </w:p>
        </w:tc>
      </w:tr>
      <w:tr w14:paraId="1A4D8C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2605C1F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vAlign w:val="top"/>
          </w:tcPr>
          <w:p w14:paraId="3F0C484E">
            <w:pPr>
              <w:pStyle w:val="6"/>
              <w:spacing w:before="109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vAlign w:val="top"/>
          </w:tcPr>
          <w:p w14:paraId="77B68634">
            <w:pPr>
              <w:pStyle w:val="6"/>
              <w:spacing w:before="108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225.21</w:t>
            </w:r>
          </w:p>
        </w:tc>
        <w:tc>
          <w:tcPr>
            <w:tcW w:w="1118" w:type="dxa"/>
            <w:vAlign w:val="top"/>
          </w:tcPr>
          <w:p w14:paraId="62A24A86">
            <w:pPr>
              <w:pStyle w:val="6"/>
              <w:spacing w:before="108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154.43</w:t>
            </w:r>
          </w:p>
        </w:tc>
        <w:tc>
          <w:tcPr>
            <w:tcW w:w="1118" w:type="dxa"/>
            <w:vAlign w:val="top"/>
          </w:tcPr>
          <w:p w14:paraId="5238644C">
            <w:pPr>
              <w:pStyle w:val="6"/>
              <w:spacing w:before="108"/>
              <w:ind w:left="6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70.78</w:t>
            </w:r>
          </w:p>
        </w:tc>
        <w:tc>
          <w:tcPr>
            <w:tcW w:w="1118" w:type="dxa"/>
            <w:vAlign w:val="top"/>
          </w:tcPr>
          <w:p w14:paraId="3CE386A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AE3D6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799918">
            <w:pPr>
              <w:rPr>
                <w:rFonts w:ascii="Arial"/>
                <w:sz w:val="21"/>
              </w:rPr>
            </w:pPr>
          </w:p>
        </w:tc>
      </w:tr>
      <w:tr w14:paraId="0E6CE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FCE7BDF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20103</w:t>
            </w:r>
          </w:p>
        </w:tc>
        <w:tc>
          <w:tcPr>
            <w:tcW w:w="3334" w:type="dxa"/>
            <w:vAlign w:val="top"/>
          </w:tcPr>
          <w:p w14:paraId="656454A1">
            <w:pPr>
              <w:pStyle w:val="6"/>
              <w:spacing w:before="110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政府办公厅（室）及相关机构事务</w:t>
            </w:r>
          </w:p>
        </w:tc>
        <w:tc>
          <w:tcPr>
            <w:tcW w:w="1118" w:type="dxa"/>
            <w:vAlign w:val="top"/>
          </w:tcPr>
          <w:p w14:paraId="18A63B1C">
            <w:pPr>
              <w:pStyle w:val="6"/>
              <w:spacing w:before="109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225.21</w:t>
            </w:r>
          </w:p>
        </w:tc>
        <w:tc>
          <w:tcPr>
            <w:tcW w:w="1118" w:type="dxa"/>
            <w:vAlign w:val="top"/>
          </w:tcPr>
          <w:p w14:paraId="29A8CB7F">
            <w:pPr>
              <w:pStyle w:val="6"/>
              <w:spacing w:before="109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154.43</w:t>
            </w:r>
          </w:p>
        </w:tc>
        <w:tc>
          <w:tcPr>
            <w:tcW w:w="1118" w:type="dxa"/>
            <w:vAlign w:val="top"/>
          </w:tcPr>
          <w:p w14:paraId="2B997CAD">
            <w:pPr>
              <w:pStyle w:val="6"/>
              <w:spacing w:before="109"/>
              <w:ind w:left="6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70.78</w:t>
            </w:r>
          </w:p>
        </w:tc>
        <w:tc>
          <w:tcPr>
            <w:tcW w:w="1118" w:type="dxa"/>
            <w:vAlign w:val="top"/>
          </w:tcPr>
          <w:p w14:paraId="4C3ACA1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17D84C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961BD8A">
            <w:pPr>
              <w:rPr>
                <w:rFonts w:ascii="Arial"/>
                <w:sz w:val="21"/>
              </w:rPr>
            </w:pPr>
          </w:p>
        </w:tc>
      </w:tr>
      <w:tr w14:paraId="1C366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AF23860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2010301</w:t>
            </w:r>
          </w:p>
        </w:tc>
        <w:tc>
          <w:tcPr>
            <w:tcW w:w="3334" w:type="dxa"/>
            <w:vAlign w:val="top"/>
          </w:tcPr>
          <w:p w14:paraId="374F46B8">
            <w:pPr>
              <w:pStyle w:val="6"/>
              <w:spacing w:before="111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vAlign w:val="top"/>
          </w:tcPr>
          <w:p w14:paraId="367873EB">
            <w:pPr>
              <w:pStyle w:val="6"/>
              <w:spacing w:before="110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154.43</w:t>
            </w:r>
          </w:p>
        </w:tc>
        <w:tc>
          <w:tcPr>
            <w:tcW w:w="1118" w:type="dxa"/>
            <w:vAlign w:val="top"/>
          </w:tcPr>
          <w:p w14:paraId="2A815928">
            <w:pPr>
              <w:pStyle w:val="6"/>
              <w:spacing w:before="110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154.43</w:t>
            </w:r>
          </w:p>
        </w:tc>
        <w:tc>
          <w:tcPr>
            <w:tcW w:w="1118" w:type="dxa"/>
            <w:vAlign w:val="top"/>
          </w:tcPr>
          <w:p w14:paraId="3DC6ABE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237EB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B98A46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5DAF54">
            <w:pPr>
              <w:rPr>
                <w:rFonts w:ascii="Arial"/>
                <w:sz w:val="21"/>
              </w:rPr>
            </w:pPr>
          </w:p>
        </w:tc>
      </w:tr>
      <w:tr w14:paraId="550854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6F11934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2010302</w:t>
            </w:r>
          </w:p>
        </w:tc>
        <w:tc>
          <w:tcPr>
            <w:tcW w:w="3334" w:type="dxa"/>
            <w:vAlign w:val="top"/>
          </w:tcPr>
          <w:p w14:paraId="34619FA4">
            <w:pPr>
              <w:pStyle w:val="6"/>
              <w:spacing w:before="112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vAlign w:val="top"/>
          </w:tcPr>
          <w:p w14:paraId="2BC24CAD">
            <w:pPr>
              <w:pStyle w:val="6"/>
              <w:spacing w:before="111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70.78</w:t>
            </w:r>
          </w:p>
        </w:tc>
        <w:tc>
          <w:tcPr>
            <w:tcW w:w="1118" w:type="dxa"/>
            <w:vAlign w:val="top"/>
          </w:tcPr>
          <w:p w14:paraId="6CA5F4B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0421F8A">
            <w:pPr>
              <w:pStyle w:val="6"/>
              <w:spacing w:before="111"/>
              <w:ind w:left="6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70.78</w:t>
            </w:r>
          </w:p>
        </w:tc>
        <w:tc>
          <w:tcPr>
            <w:tcW w:w="1118" w:type="dxa"/>
            <w:vAlign w:val="top"/>
          </w:tcPr>
          <w:p w14:paraId="5CFEF5F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1CE04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82AB96">
            <w:pPr>
              <w:rPr>
                <w:rFonts w:ascii="Arial"/>
                <w:sz w:val="21"/>
              </w:rPr>
            </w:pPr>
          </w:p>
        </w:tc>
      </w:tr>
      <w:tr w14:paraId="1F3FF3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4BC8874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32112D1A">
            <w:pPr>
              <w:pStyle w:val="6"/>
              <w:spacing w:before="113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6E874C5E">
            <w:pPr>
              <w:pStyle w:val="6"/>
              <w:spacing w:before="112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18.15</w:t>
            </w:r>
          </w:p>
        </w:tc>
        <w:tc>
          <w:tcPr>
            <w:tcW w:w="1118" w:type="dxa"/>
            <w:vAlign w:val="top"/>
          </w:tcPr>
          <w:p w14:paraId="3D73E95D">
            <w:pPr>
              <w:pStyle w:val="6"/>
              <w:spacing w:before="112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18.15</w:t>
            </w:r>
          </w:p>
        </w:tc>
        <w:tc>
          <w:tcPr>
            <w:tcW w:w="1118" w:type="dxa"/>
            <w:vAlign w:val="top"/>
          </w:tcPr>
          <w:p w14:paraId="2D90F72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8DB63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99911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661D723">
            <w:pPr>
              <w:rPr>
                <w:rFonts w:ascii="Arial"/>
                <w:sz w:val="21"/>
              </w:rPr>
            </w:pPr>
          </w:p>
        </w:tc>
      </w:tr>
      <w:tr w14:paraId="033A23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2B7DB41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70C4293A">
            <w:pPr>
              <w:pStyle w:val="6"/>
              <w:spacing w:before="114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6D3620E3">
            <w:pPr>
              <w:pStyle w:val="6"/>
              <w:spacing w:before="113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18.15</w:t>
            </w:r>
          </w:p>
        </w:tc>
        <w:tc>
          <w:tcPr>
            <w:tcW w:w="1118" w:type="dxa"/>
            <w:vAlign w:val="top"/>
          </w:tcPr>
          <w:p w14:paraId="5C652FF4">
            <w:pPr>
              <w:pStyle w:val="6"/>
              <w:spacing w:before="113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18.15</w:t>
            </w:r>
          </w:p>
        </w:tc>
        <w:tc>
          <w:tcPr>
            <w:tcW w:w="1118" w:type="dxa"/>
            <w:vAlign w:val="top"/>
          </w:tcPr>
          <w:p w14:paraId="14239E6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59A718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34D15A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9BA5E0">
            <w:pPr>
              <w:rPr>
                <w:rFonts w:ascii="Arial"/>
                <w:sz w:val="21"/>
              </w:rPr>
            </w:pPr>
          </w:p>
        </w:tc>
      </w:tr>
      <w:tr w14:paraId="7C6705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C784D9C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5DF28A6E">
            <w:pPr>
              <w:pStyle w:val="6"/>
              <w:spacing w:before="115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1666B67B">
            <w:pPr>
              <w:pStyle w:val="6"/>
              <w:spacing w:before="114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11.97</w:t>
            </w:r>
          </w:p>
        </w:tc>
        <w:tc>
          <w:tcPr>
            <w:tcW w:w="1118" w:type="dxa"/>
            <w:vAlign w:val="top"/>
          </w:tcPr>
          <w:p w14:paraId="022EE479">
            <w:pPr>
              <w:pStyle w:val="6"/>
              <w:spacing w:before="114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11.97</w:t>
            </w:r>
          </w:p>
        </w:tc>
        <w:tc>
          <w:tcPr>
            <w:tcW w:w="1118" w:type="dxa"/>
            <w:vAlign w:val="top"/>
          </w:tcPr>
          <w:p w14:paraId="5A3C786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2195FE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54EE2F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F18C174">
            <w:pPr>
              <w:rPr>
                <w:rFonts w:ascii="Arial"/>
                <w:sz w:val="21"/>
              </w:rPr>
            </w:pPr>
          </w:p>
        </w:tc>
      </w:tr>
      <w:tr w14:paraId="797B0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75B69EE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3334" w:type="dxa"/>
            <w:vAlign w:val="top"/>
          </w:tcPr>
          <w:p w14:paraId="713DA0C4">
            <w:pPr>
              <w:pStyle w:val="6"/>
              <w:spacing w:before="116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118" w:type="dxa"/>
            <w:vAlign w:val="top"/>
          </w:tcPr>
          <w:p w14:paraId="79BFE907">
            <w:pPr>
              <w:pStyle w:val="6"/>
              <w:spacing w:before="115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6.18</w:t>
            </w:r>
          </w:p>
        </w:tc>
        <w:tc>
          <w:tcPr>
            <w:tcW w:w="1118" w:type="dxa"/>
            <w:vAlign w:val="top"/>
          </w:tcPr>
          <w:p w14:paraId="1FCFC1E2">
            <w:pPr>
              <w:pStyle w:val="6"/>
              <w:spacing w:before="115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6.18</w:t>
            </w:r>
          </w:p>
        </w:tc>
        <w:tc>
          <w:tcPr>
            <w:tcW w:w="1118" w:type="dxa"/>
            <w:vAlign w:val="top"/>
          </w:tcPr>
          <w:p w14:paraId="334DC54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35A9ED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F9802E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F0D746E">
            <w:pPr>
              <w:rPr>
                <w:rFonts w:ascii="Arial"/>
                <w:sz w:val="21"/>
              </w:rPr>
            </w:pPr>
          </w:p>
        </w:tc>
      </w:tr>
      <w:tr w14:paraId="73D155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FBE4879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3B9257DE">
            <w:pPr>
              <w:pStyle w:val="6"/>
              <w:spacing w:before="117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5AD775C0">
            <w:pPr>
              <w:pStyle w:val="6"/>
              <w:spacing w:before="116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4.95</w:t>
            </w:r>
          </w:p>
        </w:tc>
        <w:tc>
          <w:tcPr>
            <w:tcW w:w="1118" w:type="dxa"/>
            <w:vAlign w:val="top"/>
          </w:tcPr>
          <w:p w14:paraId="2DA31E94">
            <w:pPr>
              <w:pStyle w:val="6"/>
              <w:spacing w:before="116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4.95</w:t>
            </w:r>
          </w:p>
        </w:tc>
        <w:tc>
          <w:tcPr>
            <w:tcW w:w="1118" w:type="dxa"/>
            <w:vAlign w:val="top"/>
          </w:tcPr>
          <w:p w14:paraId="4034946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A0BF51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5C7578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AFEE5A2">
            <w:pPr>
              <w:rPr>
                <w:rFonts w:ascii="Arial"/>
                <w:sz w:val="21"/>
              </w:rPr>
            </w:pPr>
          </w:p>
        </w:tc>
      </w:tr>
      <w:tr w14:paraId="60D4AF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9F748A9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499E62E8">
            <w:pPr>
              <w:pStyle w:val="6"/>
              <w:spacing w:before="118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16A5F1B7">
            <w:pPr>
              <w:pStyle w:val="6"/>
              <w:spacing w:before="117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4.95</w:t>
            </w:r>
          </w:p>
        </w:tc>
        <w:tc>
          <w:tcPr>
            <w:tcW w:w="1118" w:type="dxa"/>
            <w:vAlign w:val="top"/>
          </w:tcPr>
          <w:p w14:paraId="55BA7C3E">
            <w:pPr>
              <w:pStyle w:val="6"/>
              <w:spacing w:before="117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4.95</w:t>
            </w:r>
          </w:p>
        </w:tc>
        <w:tc>
          <w:tcPr>
            <w:tcW w:w="1118" w:type="dxa"/>
            <w:vAlign w:val="top"/>
          </w:tcPr>
          <w:p w14:paraId="7822E7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78130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38588D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859E24">
            <w:pPr>
              <w:rPr>
                <w:rFonts w:ascii="Arial"/>
                <w:sz w:val="21"/>
              </w:rPr>
            </w:pPr>
          </w:p>
        </w:tc>
      </w:tr>
      <w:tr w14:paraId="59CEB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6DE594E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27A98E1B">
            <w:pPr>
              <w:pStyle w:val="6"/>
              <w:spacing w:before="119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3953CF3B">
            <w:pPr>
              <w:pStyle w:val="6"/>
              <w:spacing w:before="118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4.95</w:t>
            </w:r>
          </w:p>
        </w:tc>
        <w:tc>
          <w:tcPr>
            <w:tcW w:w="1118" w:type="dxa"/>
            <w:vAlign w:val="top"/>
          </w:tcPr>
          <w:p w14:paraId="11EDA9E9">
            <w:pPr>
              <w:pStyle w:val="6"/>
              <w:spacing w:before="118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4.95</w:t>
            </w:r>
          </w:p>
        </w:tc>
        <w:tc>
          <w:tcPr>
            <w:tcW w:w="1118" w:type="dxa"/>
            <w:vAlign w:val="top"/>
          </w:tcPr>
          <w:p w14:paraId="42EAE1E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2BCFF5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9C44B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10F0579">
            <w:pPr>
              <w:rPr>
                <w:rFonts w:ascii="Arial"/>
                <w:sz w:val="21"/>
              </w:rPr>
            </w:pPr>
          </w:p>
        </w:tc>
      </w:tr>
      <w:tr w14:paraId="5F932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2A8E885">
            <w:pPr>
              <w:pStyle w:val="6"/>
              <w:spacing w:before="120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772251DD">
            <w:pPr>
              <w:pStyle w:val="6"/>
              <w:spacing w:before="120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68AC43F5">
            <w:pPr>
              <w:pStyle w:val="6"/>
              <w:spacing w:before="119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2F2B5807">
            <w:pPr>
              <w:pStyle w:val="6"/>
              <w:spacing w:before="119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321A138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8916BB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FAAE3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450A426">
            <w:pPr>
              <w:rPr>
                <w:rFonts w:ascii="Arial"/>
                <w:sz w:val="21"/>
              </w:rPr>
            </w:pPr>
          </w:p>
        </w:tc>
      </w:tr>
      <w:tr w14:paraId="254CEF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A3F6D8B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0312ED29">
            <w:pPr>
              <w:pStyle w:val="6"/>
              <w:spacing w:before="121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16BD174D">
            <w:pPr>
              <w:pStyle w:val="6"/>
              <w:spacing w:before="120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03791666">
            <w:pPr>
              <w:pStyle w:val="6"/>
              <w:spacing w:before="120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0A639C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B834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761EB8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032233">
            <w:pPr>
              <w:rPr>
                <w:rFonts w:ascii="Arial"/>
                <w:sz w:val="21"/>
              </w:rPr>
            </w:pPr>
          </w:p>
        </w:tc>
      </w:tr>
      <w:tr w14:paraId="193DF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9B0E3A7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36258D34">
            <w:pPr>
              <w:pStyle w:val="6"/>
              <w:spacing w:before="122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75EB66C3">
            <w:pPr>
              <w:pStyle w:val="6"/>
              <w:spacing w:before="121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69F76CDC">
            <w:pPr>
              <w:pStyle w:val="6"/>
              <w:spacing w:before="121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8.41</w:t>
            </w:r>
          </w:p>
        </w:tc>
        <w:tc>
          <w:tcPr>
            <w:tcW w:w="1118" w:type="dxa"/>
            <w:vAlign w:val="top"/>
          </w:tcPr>
          <w:p w14:paraId="1EDFA90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AC4617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F3AAB4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EA3D19">
            <w:pPr>
              <w:rPr>
                <w:rFonts w:ascii="Arial"/>
                <w:sz w:val="21"/>
              </w:rPr>
            </w:pPr>
          </w:p>
        </w:tc>
      </w:tr>
      <w:tr w14:paraId="02D580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2CE2CA3">
            <w:pPr>
              <w:pStyle w:val="6"/>
              <w:spacing w:before="90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0170C9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DCD91E1">
            <w:pPr>
              <w:pStyle w:val="6"/>
              <w:spacing w:before="91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3D4CF3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0572DAE">
            <w:pPr>
              <w:pStyle w:val="6"/>
              <w:spacing w:before="91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5AB73EFC">
      <w:pPr>
        <w:pStyle w:val="2"/>
      </w:pPr>
    </w:p>
    <w:p w14:paraId="73D8119A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6F9E4122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397C68C2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5079C34">
      <w:pPr>
        <w:spacing w:before="73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部门：辽宁省铁岭市昌图县营商环境建设局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AFAFF71">
      <w:pPr>
        <w:spacing w:line="17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3BFBA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7B6F33E4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048C6995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768B82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6A06D0ED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0A13EBC1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500A3AF2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2C51248F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7F226626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5F287A53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41AF5AC0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59F5FB14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477BCB02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236E8B9C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3C884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1ECCDC89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6FF78E5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8E8FCA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099F9D22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10A40AC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0EB084D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11BD52AA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4278A8D1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5FEBE6C0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41407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8B1AEA0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6E1298B8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14A4AADA">
            <w:pPr>
              <w:pStyle w:val="6"/>
              <w:spacing w:before="79"/>
              <w:ind w:left="5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256.73</w:t>
            </w:r>
          </w:p>
        </w:tc>
        <w:tc>
          <w:tcPr>
            <w:tcW w:w="2375" w:type="dxa"/>
            <w:vAlign w:val="top"/>
          </w:tcPr>
          <w:p w14:paraId="356A6730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1637CD3E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7314552A">
            <w:pPr>
              <w:pStyle w:val="6"/>
              <w:spacing w:before="79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225.21</w:t>
            </w:r>
          </w:p>
        </w:tc>
        <w:tc>
          <w:tcPr>
            <w:tcW w:w="1098" w:type="dxa"/>
            <w:vAlign w:val="top"/>
          </w:tcPr>
          <w:p w14:paraId="0F93FE51">
            <w:pPr>
              <w:pStyle w:val="6"/>
              <w:spacing w:before="79"/>
              <w:ind w:left="60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225.21</w:t>
            </w:r>
          </w:p>
        </w:tc>
        <w:tc>
          <w:tcPr>
            <w:tcW w:w="1098" w:type="dxa"/>
            <w:vAlign w:val="top"/>
          </w:tcPr>
          <w:p w14:paraId="3861AB0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9FCE9AA">
            <w:pPr>
              <w:rPr>
                <w:rFonts w:ascii="Arial"/>
                <w:sz w:val="21"/>
              </w:rPr>
            </w:pPr>
          </w:p>
        </w:tc>
      </w:tr>
      <w:tr w14:paraId="283CF6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EB84578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38E203F7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7A75BEC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B5C9612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25B6EE94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52ED134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389473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66AE47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1BDEF0B">
            <w:pPr>
              <w:rPr>
                <w:rFonts w:ascii="Arial"/>
                <w:sz w:val="21"/>
              </w:rPr>
            </w:pPr>
          </w:p>
        </w:tc>
      </w:tr>
      <w:tr w14:paraId="7E106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D34AE7B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1D586838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6DD6BBB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C8F8FB5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7365B5FE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3785F68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219CA5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A2F41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3B0EED">
            <w:pPr>
              <w:rPr>
                <w:rFonts w:ascii="Arial"/>
                <w:sz w:val="21"/>
              </w:rPr>
            </w:pPr>
          </w:p>
        </w:tc>
      </w:tr>
      <w:tr w14:paraId="5E5FF4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C5C2BD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DD44C07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2131965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5770105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1E88396A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5D3C7F0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DBD55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3AB81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0870DBD">
            <w:pPr>
              <w:rPr>
                <w:rFonts w:ascii="Arial"/>
                <w:sz w:val="21"/>
              </w:rPr>
            </w:pPr>
          </w:p>
        </w:tc>
      </w:tr>
      <w:tr w14:paraId="3BD33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6BFDA8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3BF7125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01A9156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76A6747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4C9C8EEB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293965D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EA25F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782AC1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55E4B4C">
            <w:pPr>
              <w:rPr>
                <w:rFonts w:ascii="Arial"/>
                <w:sz w:val="21"/>
              </w:rPr>
            </w:pPr>
          </w:p>
        </w:tc>
      </w:tr>
      <w:tr w14:paraId="19D583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A817B5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3308326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796365F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0F26C7A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39F10F17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1AF61A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41F5D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DC48B1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FDB4F7">
            <w:pPr>
              <w:rPr>
                <w:rFonts w:ascii="Arial"/>
                <w:sz w:val="21"/>
              </w:rPr>
            </w:pPr>
          </w:p>
        </w:tc>
      </w:tr>
      <w:tr w14:paraId="76AD8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7F3088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9D2C57D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457E5A7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EA8D0DC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12FFB24E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3E19F78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89B04A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DD78D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69008AB">
            <w:pPr>
              <w:rPr>
                <w:rFonts w:ascii="Arial"/>
                <w:sz w:val="21"/>
              </w:rPr>
            </w:pPr>
          </w:p>
        </w:tc>
      </w:tr>
      <w:tr w14:paraId="3CBDEA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93D209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40A58D0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7BCC1DA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E29C8F1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5C32B2B7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29B9DB7D">
            <w:pPr>
              <w:pStyle w:val="6"/>
              <w:spacing w:before="84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18.15</w:t>
            </w:r>
          </w:p>
        </w:tc>
        <w:tc>
          <w:tcPr>
            <w:tcW w:w="1098" w:type="dxa"/>
            <w:vAlign w:val="top"/>
          </w:tcPr>
          <w:p w14:paraId="28EF5292">
            <w:pPr>
              <w:pStyle w:val="6"/>
              <w:spacing w:before="84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18.15</w:t>
            </w:r>
          </w:p>
        </w:tc>
        <w:tc>
          <w:tcPr>
            <w:tcW w:w="1098" w:type="dxa"/>
            <w:vAlign w:val="top"/>
          </w:tcPr>
          <w:p w14:paraId="3E9AAD3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5678021">
            <w:pPr>
              <w:rPr>
                <w:rFonts w:ascii="Arial"/>
                <w:sz w:val="21"/>
              </w:rPr>
            </w:pPr>
          </w:p>
        </w:tc>
      </w:tr>
      <w:tr w14:paraId="7928A2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73F2C2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7CBDF69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130F250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400A459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0CC3FC01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4C8F5CFE">
            <w:pPr>
              <w:pStyle w:val="6"/>
              <w:spacing w:before="85"/>
              <w:ind w:left="7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4.95</w:t>
            </w:r>
          </w:p>
        </w:tc>
        <w:tc>
          <w:tcPr>
            <w:tcW w:w="1098" w:type="dxa"/>
            <w:vAlign w:val="top"/>
          </w:tcPr>
          <w:p w14:paraId="440DA4E7">
            <w:pPr>
              <w:pStyle w:val="6"/>
              <w:spacing w:before="85"/>
              <w:ind w:left="74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4.95</w:t>
            </w:r>
          </w:p>
        </w:tc>
        <w:tc>
          <w:tcPr>
            <w:tcW w:w="1098" w:type="dxa"/>
            <w:vAlign w:val="top"/>
          </w:tcPr>
          <w:p w14:paraId="78B18A7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36434F">
            <w:pPr>
              <w:rPr>
                <w:rFonts w:ascii="Arial"/>
                <w:sz w:val="21"/>
              </w:rPr>
            </w:pPr>
          </w:p>
        </w:tc>
      </w:tr>
      <w:tr w14:paraId="48EBA3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DB4A05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435070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2A3B343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20ADA0C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4F9609A0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39DB564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0830DF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17FBB1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569D4E3">
            <w:pPr>
              <w:rPr>
                <w:rFonts w:ascii="Arial"/>
                <w:sz w:val="21"/>
              </w:rPr>
            </w:pPr>
          </w:p>
        </w:tc>
      </w:tr>
      <w:tr w14:paraId="24980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E80B6D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763E165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23DAC7F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43730EE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123DD4B1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0CC43C4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0B4314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A99C8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F8ECD8E">
            <w:pPr>
              <w:rPr>
                <w:rFonts w:ascii="Arial"/>
                <w:sz w:val="21"/>
              </w:rPr>
            </w:pPr>
          </w:p>
        </w:tc>
      </w:tr>
      <w:tr w14:paraId="44BCD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59EE23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07D2315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73B9EE9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DD4D04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418BB4C3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3C93A72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21B99B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EA402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D11BDA">
            <w:pPr>
              <w:rPr>
                <w:rFonts w:ascii="Arial"/>
                <w:sz w:val="21"/>
              </w:rPr>
            </w:pPr>
          </w:p>
        </w:tc>
      </w:tr>
      <w:tr w14:paraId="6876B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B0FCD5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F24BF96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2AAC21A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808F1DF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71424199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6A02992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B5F33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13139C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324E9B7">
            <w:pPr>
              <w:rPr>
                <w:rFonts w:ascii="Arial"/>
                <w:sz w:val="21"/>
              </w:rPr>
            </w:pPr>
          </w:p>
        </w:tc>
      </w:tr>
      <w:tr w14:paraId="21E21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19BC17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723CC32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71C7929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B723515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6D778755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0038976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53F0D1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578F7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378EED7">
            <w:pPr>
              <w:rPr>
                <w:rFonts w:ascii="Arial"/>
                <w:sz w:val="21"/>
              </w:rPr>
            </w:pPr>
          </w:p>
        </w:tc>
      </w:tr>
      <w:tr w14:paraId="5DA1E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D604C1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B1387F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67E5D8A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9C3050A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01E0735E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3CCF7E1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1B14F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1C77B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FE1BCAA">
            <w:pPr>
              <w:rPr>
                <w:rFonts w:ascii="Arial"/>
                <w:sz w:val="21"/>
              </w:rPr>
            </w:pPr>
          </w:p>
        </w:tc>
      </w:tr>
      <w:tr w14:paraId="0ED9F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070BC5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F0341C8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343B64C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EC72A3B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02BFA823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6FE918A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2D4F3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18A532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0DCF179">
            <w:pPr>
              <w:rPr>
                <w:rFonts w:ascii="Arial"/>
                <w:sz w:val="21"/>
              </w:rPr>
            </w:pPr>
          </w:p>
        </w:tc>
      </w:tr>
      <w:tr w14:paraId="1F4BA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6F03DC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B43B16C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77E4DEB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41F9B66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5104099D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3E0B548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10A21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258CBB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60F56D">
            <w:pPr>
              <w:rPr>
                <w:rFonts w:ascii="Arial"/>
                <w:sz w:val="21"/>
              </w:rPr>
            </w:pPr>
          </w:p>
        </w:tc>
      </w:tr>
      <w:tr w14:paraId="21DCF4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E9A18A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429BB90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49AC1AD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515387B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607C80EB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4545983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50539D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57DEA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5A99AD">
            <w:pPr>
              <w:rPr>
                <w:rFonts w:ascii="Arial"/>
                <w:sz w:val="21"/>
              </w:rPr>
            </w:pPr>
          </w:p>
        </w:tc>
      </w:tr>
      <w:tr w14:paraId="18D7F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1CEFBC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4C0CC8A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46C38F2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229348A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0F758C45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1DE3E743">
            <w:pPr>
              <w:pStyle w:val="6"/>
              <w:spacing w:before="92"/>
              <w:ind w:left="74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098" w:type="dxa"/>
            <w:vAlign w:val="top"/>
          </w:tcPr>
          <w:p w14:paraId="0D7AA4B1">
            <w:pPr>
              <w:pStyle w:val="6"/>
              <w:spacing w:before="92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1098" w:type="dxa"/>
            <w:vAlign w:val="top"/>
          </w:tcPr>
          <w:p w14:paraId="1915A3B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B9028A8">
            <w:pPr>
              <w:rPr>
                <w:rFonts w:ascii="Arial"/>
                <w:sz w:val="21"/>
              </w:rPr>
            </w:pPr>
          </w:p>
        </w:tc>
      </w:tr>
      <w:tr w14:paraId="608F42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B73FE4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E2672C2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7FB2981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C9684AE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4ED149F6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5687DC4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A5776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E4E011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D864E0B">
            <w:pPr>
              <w:rPr>
                <w:rFonts w:ascii="Arial"/>
                <w:sz w:val="21"/>
              </w:rPr>
            </w:pPr>
          </w:p>
        </w:tc>
      </w:tr>
      <w:tr w14:paraId="51BFCE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BCDFD6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ED49010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3381316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D673D50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1D1309F6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5D1EFF4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B058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1C1C33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99F45F5">
            <w:pPr>
              <w:rPr>
                <w:rFonts w:ascii="Arial"/>
                <w:sz w:val="21"/>
              </w:rPr>
            </w:pPr>
          </w:p>
        </w:tc>
      </w:tr>
      <w:tr w14:paraId="283CA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43F337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1A7C66B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0E25190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C9AC855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06821114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05A0143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AC81D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2660A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5B9FD00">
            <w:pPr>
              <w:rPr>
                <w:rFonts w:ascii="Arial"/>
                <w:sz w:val="21"/>
              </w:rPr>
            </w:pPr>
          </w:p>
        </w:tc>
      </w:tr>
      <w:tr w14:paraId="1426E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978A74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13758D7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5DC3CEC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10F22DE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596440B7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64B32F8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D060CE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36889F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96287D">
            <w:pPr>
              <w:rPr>
                <w:rFonts w:ascii="Arial"/>
                <w:sz w:val="21"/>
              </w:rPr>
            </w:pPr>
          </w:p>
        </w:tc>
      </w:tr>
      <w:tr w14:paraId="1275A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1CA780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C0EF617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7E4F7D1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F0A7BE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1847F7D8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2A38D82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ECB84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2DDA1E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A991899">
            <w:pPr>
              <w:rPr>
                <w:rFonts w:ascii="Arial"/>
                <w:sz w:val="21"/>
              </w:rPr>
            </w:pPr>
          </w:p>
        </w:tc>
      </w:tr>
      <w:tr w14:paraId="3666C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F9BE2C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51A2D5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1FC59DB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514FE2A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4BEF8092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3C844B4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F3585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8A801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6208F3">
            <w:pPr>
              <w:rPr>
                <w:rFonts w:ascii="Arial"/>
                <w:sz w:val="21"/>
              </w:rPr>
            </w:pPr>
          </w:p>
        </w:tc>
      </w:tr>
      <w:tr w14:paraId="1B45D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3095B4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7FA4BAF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0B30200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DA05556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0DDBEAD2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43F86DA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694AEA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41D763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9D5918B">
            <w:pPr>
              <w:rPr>
                <w:rFonts w:ascii="Arial"/>
                <w:sz w:val="21"/>
              </w:rPr>
            </w:pPr>
          </w:p>
        </w:tc>
      </w:tr>
      <w:tr w14:paraId="37EA5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382E87E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38CC14A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683E8A7D">
            <w:pPr>
              <w:pStyle w:val="6"/>
              <w:spacing w:before="95"/>
              <w:ind w:left="5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256.73</w:t>
            </w:r>
          </w:p>
        </w:tc>
        <w:tc>
          <w:tcPr>
            <w:tcW w:w="2375" w:type="dxa"/>
            <w:vAlign w:val="top"/>
          </w:tcPr>
          <w:p w14:paraId="6049874A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45E928A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5C4ACE14">
            <w:pPr>
              <w:pStyle w:val="6"/>
              <w:spacing w:before="95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256.73</w:t>
            </w:r>
          </w:p>
        </w:tc>
        <w:tc>
          <w:tcPr>
            <w:tcW w:w="1098" w:type="dxa"/>
            <w:vAlign w:val="top"/>
          </w:tcPr>
          <w:p w14:paraId="7839626C">
            <w:pPr>
              <w:pStyle w:val="6"/>
              <w:spacing w:before="95"/>
              <w:ind w:left="60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256.73</w:t>
            </w:r>
          </w:p>
        </w:tc>
        <w:tc>
          <w:tcPr>
            <w:tcW w:w="1098" w:type="dxa"/>
            <w:vAlign w:val="top"/>
          </w:tcPr>
          <w:p w14:paraId="396C209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7689CF">
            <w:pPr>
              <w:rPr>
                <w:rFonts w:ascii="Arial"/>
                <w:sz w:val="21"/>
              </w:rPr>
            </w:pPr>
          </w:p>
        </w:tc>
      </w:tr>
      <w:tr w14:paraId="512E4E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E11A065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117B2DA9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75A0D84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EBF94CF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239697B9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4EAF389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E22E89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D9C30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8FEC074">
            <w:pPr>
              <w:rPr>
                <w:rFonts w:ascii="Arial"/>
                <w:sz w:val="21"/>
              </w:rPr>
            </w:pPr>
          </w:p>
        </w:tc>
      </w:tr>
      <w:tr w14:paraId="23872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10B30AE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41472783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4EEFBD6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6664DF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1D9D57F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194FD10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B3D1A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86E70B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AE5EA29">
            <w:pPr>
              <w:rPr>
                <w:rFonts w:ascii="Arial"/>
                <w:sz w:val="21"/>
              </w:rPr>
            </w:pPr>
          </w:p>
        </w:tc>
      </w:tr>
      <w:tr w14:paraId="6D66D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4527997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2CF58617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2757C7C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D6869C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9149938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12A8569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B7FEEE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6B352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DB1F4E">
            <w:pPr>
              <w:rPr>
                <w:rFonts w:ascii="Arial"/>
                <w:sz w:val="21"/>
              </w:rPr>
            </w:pPr>
          </w:p>
        </w:tc>
      </w:tr>
      <w:tr w14:paraId="687616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2CB89EF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369B1C23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077BED7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35AE4C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BDADF05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74AF1B1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2CE69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C7F62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6839F9B">
            <w:pPr>
              <w:rPr>
                <w:rFonts w:ascii="Arial"/>
                <w:sz w:val="21"/>
              </w:rPr>
            </w:pPr>
          </w:p>
        </w:tc>
      </w:tr>
      <w:tr w14:paraId="72DC3E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8E55975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286C241F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5F2F49EA">
            <w:pPr>
              <w:pStyle w:val="6"/>
              <w:spacing w:before="96"/>
              <w:ind w:left="5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256.73</w:t>
            </w:r>
          </w:p>
        </w:tc>
        <w:tc>
          <w:tcPr>
            <w:tcW w:w="2375" w:type="dxa"/>
            <w:vAlign w:val="top"/>
          </w:tcPr>
          <w:p w14:paraId="3D881EC4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2539FBA4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1FB1E2ED">
            <w:pPr>
              <w:pStyle w:val="6"/>
              <w:spacing w:before="96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256.73</w:t>
            </w:r>
          </w:p>
        </w:tc>
        <w:tc>
          <w:tcPr>
            <w:tcW w:w="1098" w:type="dxa"/>
            <w:vAlign w:val="top"/>
          </w:tcPr>
          <w:p w14:paraId="5529D35D">
            <w:pPr>
              <w:pStyle w:val="6"/>
              <w:spacing w:before="96"/>
              <w:ind w:left="60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256.73</w:t>
            </w:r>
          </w:p>
        </w:tc>
        <w:tc>
          <w:tcPr>
            <w:tcW w:w="1098" w:type="dxa"/>
            <w:vAlign w:val="top"/>
          </w:tcPr>
          <w:p w14:paraId="7EAB026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38235C0">
            <w:pPr>
              <w:rPr>
                <w:rFonts w:ascii="Arial"/>
                <w:sz w:val="21"/>
              </w:rPr>
            </w:pPr>
          </w:p>
        </w:tc>
      </w:tr>
      <w:tr w14:paraId="193D60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7CDF329E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0FFCC746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26E3D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531CC5D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B5C83E3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66A93D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CD5C9A6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6D4E7E3">
            <w:pPr>
              <w:rPr>
                <w:rFonts w:ascii="Arial"/>
                <w:sz w:val="21"/>
              </w:rPr>
            </w:pPr>
          </w:p>
        </w:tc>
      </w:tr>
    </w:tbl>
    <w:p w14:paraId="5BD08602">
      <w:pPr>
        <w:pStyle w:val="2"/>
      </w:pPr>
    </w:p>
    <w:p w14:paraId="5A94060F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55D3A75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629ABA7C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2D6911D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部门：辽宁省铁岭市昌图县营商环境建设局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609C557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5A1ED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442452D1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77EB5E4C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4FD3F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6AEE313F">
            <w:pPr>
              <w:spacing w:line="280" w:lineRule="auto"/>
              <w:rPr>
                <w:rFonts w:ascii="Arial"/>
                <w:sz w:val="21"/>
              </w:rPr>
            </w:pPr>
          </w:p>
          <w:p w14:paraId="3DD709E1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7D8151BA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54595B4E">
            <w:pPr>
              <w:spacing w:line="435" w:lineRule="auto"/>
              <w:rPr>
                <w:rFonts w:ascii="Arial"/>
                <w:sz w:val="21"/>
              </w:rPr>
            </w:pPr>
          </w:p>
          <w:p w14:paraId="680407E3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020B6721">
            <w:pPr>
              <w:spacing w:line="434" w:lineRule="auto"/>
              <w:rPr>
                <w:rFonts w:ascii="Arial"/>
                <w:sz w:val="21"/>
              </w:rPr>
            </w:pPr>
          </w:p>
          <w:p w14:paraId="7325781E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4515113B">
            <w:pPr>
              <w:spacing w:line="435" w:lineRule="auto"/>
              <w:rPr>
                <w:rFonts w:ascii="Arial"/>
                <w:sz w:val="21"/>
              </w:rPr>
            </w:pPr>
          </w:p>
          <w:p w14:paraId="67BB5655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5E970C78">
            <w:pPr>
              <w:spacing w:line="435" w:lineRule="auto"/>
              <w:rPr>
                <w:rFonts w:ascii="Arial"/>
                <w:sz w:val="21"/>
              </w:rPr>
            </w:pPr>
          </w:p>
          <w:p w14:paraId="51551FBD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0B3427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125D1B87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0ADB28D6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184BE095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0EB9AA4F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60302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0BAC276E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489C6AAF">
            <w:pPr>
              <w:pStyle w:val="6"/>
              <w:spacing w:before="143"/>
              <w:ind w:left="130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256.73</w:t>
            </w:r>
          </w:p>
        </w:tc>
        <w:tc>
          <w:tcPr>
            <w:tcW w:w="1976" w:type="dxa"/>
            <w:vAlign w:val="top"/>
          </w:tcPr>
          <w:p w14:paraId="0B8EA08F">
            <w:pPr>
              <w:pStyle w:val="6"/>
              <w:spacing w:before="143"/>
              <w:ind w:left="131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185.95</w:t>
            </w:r>
          </w:p>
        </w:tc>
        <w:tc>
          <w:tcPr>
            <w:tcW w:w="1959" w:type="dxa"/>
            <w:vAlign w:val="top"/>
          </w:tcPr>
          <w:p w14:paraId="4F9F96D6">
            <w:pPr>
              <w:pStyle w:val="6"/>
              <w:spacing w:before="143"/>
              <w:ind w:left="138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70.78</w:t>
            </w:r>
          </w:p>
        </w:tc>
      </w:tr>
      <w:tr w14:paraId="5DB3B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341756C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63CECBC7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2FE9034D">
            <w:pPr>
              <w:pStyle w:val="6"/>
              <w:spacing w:before="144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225.21</w:t>
            </w:r>
          </w:p>
        </w:tc>
        <w:tc>
          <w:tcPr>
            <w:tcW w:w="1976" w:type="dxa"/>
            <w:vAlign w:val="top"/>
          </w:tcPr>
          <w:p w14:paraId="655AEF0E">
            <w:pPr>
              <w:pStyle w:val="6"/>
              <w:spacing w:before="144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154.43</w:t>
            </w:r>
          </w:p>
        </w:tc>
        <w:tc>
          <w:tcPr>
            <w:tcW w:w="1959" w:type="dxa"/>
            <w:vAlign w:val="top"/>
          </w:tcPr>
          <w:p w14:paraId="16280665">
            <w:pPr>
              <w:pStyle w:val="6"/>
              <w:spacing w:before="144"/>
              <w:ind w:left="1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70.78</w:t>
            </w:r>
          </w:p>
        </w:tc>
      </w:tr>
      <w:tr w14:paraId="50EBC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9CF6509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20103</w:t>
            </w:r>
          </w:p>
        </w:tc>
        <w:tc>
          <w:tcPr>
            <w:tcW w:w="3893" w:type="dxa"/>
            <w:vAlign w:val="top"/>
          </w:tcPr>
          <w:p w14:paraId="0A8C27DE">
            <w:pPr>
              <w:pStyle w:val="6"/>
              <w:spacing w:before="146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976" w:type="dxa"/>
            <w:vAlign w:val="top"/>
          </w:tcPr>
          <w:p w14:paraId="046D0458">
            <w:pPr>
              <w:pStyle w:val="6"/>
              <w:spacing w:before="145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225.21</w:t>
            </w:r>
          </w:p>
        </w:tc>
        <w:tc>
          <w:tcPr>
            <w:tcW w:w="1976" w:type="dxa"/>
            <w:vAlign w:val="top"/>
          </w:tcPr>
          <w:p w14:paraId="2C730F79">
            <w:pPr>
              <w:pStyle w:val="6"/>
              <w:spacing w:before="145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154.43</w:t>
            </w:r>
          </w:p>
        </w:tc>
        <w:tc>
          <w:tcPr>
            <w:tcW w:w="1959" w:type="dxa"/>
            <w:vAlign w:val="top"/>
          </w:tcPr>
          <w:p w14:paraId="1B488F3C">
            <w:pPr>
              <w:pStyle w:val="6"/>
              <w:spacing w:before="145"/>
              <w:ind w:left="1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70.78</w:t>
            </w:r>
          </w:p>
        </w:tc>
      </w:tr>
      <w:tr w14:paraId="54963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BE082AE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2010301</w:t>
            </w:r>
          </w:p>
        </w:tc>
        <w:tc>
          <w:tcPr>
            <w:tcW w:w="3893" w:type="dxa"/>
            <w:vAlign w:val="top"/>
          </w:tcPr>
          <w:p w14:paraId="412AF8BD">
            <w:pPr>
              <w:pStyle w:val="6"/>
              <w:spacing w:before="146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0B9DA61A">
            <w:pPr>
              <w:pStyle w:val="6"/>
              <w:spacing w:before="146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154.43</w:t>
            </w:r>
          </w:p>
        </w:tc>
        <w:tc>
          <w:tcPr>
            <w:tcW w:w="1976" w:type="dxa"/>
            <w:vAlign w:val="top"/>
          </w:tcPr>
          <w:p w14:paraId="25138306">
            <w:pPr>
              <w:pStyle w:val="6"/>
              <w:spacing w:before="146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154.43</w:t>
            </w:r>
          </w:p>
        </w:tc>
        <w:tc>
          <w:tcPr>
            <w:tcW w:w="1959" w:type="dxa"/>
            <w:vAlign w:val="top"/>
          </w:tcPr>
          <w:p w14:paraId="323D9E14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6A6A9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39E75097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2010302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3FAB218A">
            <w:pPr>
              <w:pStyle w:val="6"/>
              <w:spacing w:before="148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723139D6">
            <w:pPr>
              <w:pStyle w:val="6"/>
              <w:spacing w:before="147"/>
              <w:ind w:left="14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70.78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1D349C24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29E850BD">
            <w:pPr>
              <w:pStyle w:val="6"/>
              <w:spacing w:before="147"/>
              <w:ind w:left="13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70.78</w:t>
            </w:r>
          </w:p>
        </w:tc>
      </w:tr>
      <w:tr w14:paraId="0B15E3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7486CDDB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4AFF2590">
            <w:pPr>
              <w:pStyle w:val="6"/>
              <w:spacing w:before="154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70F1F2B7">
            <w:pPr>
              <w:pStyle w:val="6"/>
              <w:spacing w:before="153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18.15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42D23273">
            <w:pPr>
              <w:pStyle w:val="6"/>
              <w:spacing w:before="153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18.15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17949B74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29238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5EA7DE5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2CC198C2">
            <w:pPr>
              <w:pStyle w:val="6"/>
              <w:spacing w:before="150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393337E2">
            <w:pPr>
              <w:pStyle w:val="6"/>
              <w:spacing w:before="149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18.15</w:t>
            </w:r>
          </w:p>
        </w:tc>
        <w:tc>
          <w:tcPr>
            <w:tcW w:w="1976" w:type="dxa"/>
            <w:vAlign w:val="top"/>
          </w:tcPr>
          <w:p w14:paraId="43D088DB">
            <w:pPr>
              <w:pStyle w:val="6"/>
              <w:spacing w:before="149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18.15</w:t>
            </w:r>
          </w:p>
        </w:tc>
        <w:tc>
          <w:tcPr>
            <w:tcW w:w="1959" w:type="dxa"/>
            <w:vAlign w:val="top"/>
          </w:tcPr>
          <w:p w14:paraId="61DE4CE5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B687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EA57F1F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65514A44">
            <w:pPr>
              <w:pStyle w:val="6"/>
              <w:spacing w:before="151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7CCEEB6D">
            <w:pPr>
              <w:pStyle w:val="6"/>
              <w:spacing w:before="150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11.97</w:t>
            </w:r>
          </w:p>
        </w:tc>
        <w:tc>
          <w:tcPr>
            <w:tcW w:w="1976" w:type="dxa"/>
            <w:vAlign w:val="top"/>
          </w:tcPr>
          <w:p w14:paraId="6476CCA2">
            <w:pPr>
              <w:pStyle w:val="6"/>
              <w:spacing w:before="150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11.97</w:t>
            </w:r>
          </w:p>
        </w:tc>
        <w:tc>
          <w:tcPr>
            <w:tcW w:w="1959" w:type="dxa"/>
            <w:vAlign w:val="top"/>
          </w:tcPr>
          <w:p w14:paraId="00D1B7FE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D27AA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418C3B4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3893" w:type="dxa"/>
            <w:vAlign w:val="top"/>
          </w:tcPr>
          <w:p w14:paraId="66FB9AA8">
            <w:pPr>
              <w:pStyle w:val="6"/>
              <w:spacing w:before="152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976" w:type="dxa"/>
            <w:vAlign w:val="top"/>
          </w:tcPr>
          <w:p w14:paraId="17B41337">
            <w:pPr>
              <w:pStyle w:val="6"/>
              <w:spacing w:before="151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6.18</w:t>
            </w:r>
          </w:p>
        </w:tc>
        <w:tc>
          <w:tcPr>
            <w:tcW w:w="1976" w:type="dxa"/>
            <w:vAlign w:val="top"/>
          </w:tcPr>
          <w:p w14:paraId="6780398B">
            <w:pPr>
              <w:pStyle w:val="6"/>
              <w:spacing w:before="151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6.18</w:t>
            </w:r>
          </w:p>
        </w:tc>
        <w:tc>
          <w:tcPr>
            <w:tcW w:w="1959" w:type="dxa"/>
            <w:vAlign w:val="top"/>
          </w:tcPr>
          <w:p w14:paraId="16694054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C7E43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A22B7C9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2AF116BA">
            <w:pPr>
              <w:pStyle w:val="6"/>
              <w:spacing w:before="153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7D509E1A">
            <w:pPr>
              <w:pStyle w:val="6"/>
              <w:spacing w:before="152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4.95</w:t>
            </w:r>
          </w:p>
        </w:tc>
        <w:tc>
          <w:tcPr>
            <w:tcW w:w="1976" w:type="dxa"/>
            <w:vAlign w:val="top"/>
          </w:tcPr>
          <w:p w14:paraId="5103D1DA">
            <w:pPr>
              <w:pStyle w:val="6"/>
              <w:spacing w:before="152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4.95</w:t>
            </w:r>
          </w:p>
        </w:tc>
        <w:tc>
          <w:tcPr>
            <w:tcW w:w="1959" w:type="dxa"/>
            <w:vAlign w:val="top"/>
          </w:tcPr>
          <w:p w14:paraId="1DEB950E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6C2B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4D21143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7ED249C2">
            <w:pPr>
              <w:pStyle w:val="6"/>
              <w:spacing w:before="153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78CC3BA6">
            <w:pPr>
              <w:pStyle w:val="6"/>
              <w:spacing w:before="153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4.95</w:t>
            </w:r>
          </w:p>
        </w:tc>
        <w:tc>
          <w:tcPr>
            <w:tcW w:w="1976" w:type="dxa"/>
            <w:vAlign w:val="top"/>
          </w:tcPr>
          <w:p w14:paraId="26854472">
            <w:pPr>
              <w:pStyle w:val="6"/>
              <w:spacing w:before="153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4.95</w:t>
            </w:r>
          </w:p>
        </w:tc>
        <w:tc>
          <w:tcPr>
            <w:tcW w:w="1959" w:type="dxa"/>
            <w:vAlign w:val="top"/>
          </w:tcPr>
          <w:p w14:paraId="3F6698BE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88C3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A44F65B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36E90521">
            <w:pPr>
              <w:pStyle w:val="6"/>
              <w:spacing w:before="154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15015EAD">
            <w:pPr>
              <w:pStyle w:val="6"/>
              <w:spacing w:before="154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4.95</w:t>
            </w:r>
          </w:p>
        </w:tc>
        <w:tc>
          <w:tcPr>
            <w:tcW w:w="1976" w:type="dxa"/>
            <w:vAlign w:val="top"/>
          </w:tcPr>
          <w:p w14:paraId="09755726">
            <w:pPr>
              <w:pStyle w:val="6"/>
              <w:spacing w:before="154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4.95</w:t>
            </w:r>
          </w:p>
        </w:tc>
        <w:tc>
          <w:tcPr>
            <w:tcW w:w="1959" w:type="dxa"/>
            <w:vAlign w:val="top"/>
          </w:tcPr>
          <w:p w14:paraId="0BB643D3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AF1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F65FB11">
            <w:pPr>
              <w:pStyle w:val="6"/>
              <w:spacing w:before="155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22C0B5A6">
            <w:pPr>
              <w:pStyle w:val="6"/>
              <w:spacing w:before="156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0773CD69">
            <w:pPr>
              <w:pStyle w:val="6"/>
              <w:spacing w:before="155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76" w:type="dxa"/>
            <w:vAlign w:val="top"/>
          </w:tcPr>
          <w:p w14:paraId="643A225A">
            <w:pPr>
              <w:pStyle w:val="6"/>
              <w:spacing w:before="155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59" w:type="dxa"/>
            <w:vAlign w:val="top"/>
          </w:tcPr>
          <w:p w14:paraId="2D660084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C29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C0BB1B0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2DF66584">
            <w:pPr>
              <w:pStyle w:val="6"/>
              <w:spacing w:before="157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56C9113D">
            <w:pPr>
              <w:pStyle w:val="6"/>
              <w:spacing w:before="156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76" w:type="dxa"/>
            <w:vAlign w:val="top"/>
          </w:tcPr>
          <w:p w14:paraId="10B58016">
            <w:pPr>
              <w:pStyle w:val="6"/>
              <w:spacing w:before="156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59" w:type="dxa"/>
            <w:vAlign w:val="top"/>
          </w:tcPr>
          <w:p w14:paraId="594997D0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851B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A38D02F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0C434AC8">
            <w:pPr>
              <w:pStyle w:val="6"/>
              <w:spacing w:before="157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66750419">
            <w:pPr>
              <w:pStyle w:val="6"/>
              <w:spacing w:before="157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76" w:type="dxa"/>
            <w:vAlign w:val="top"/>
          </w:tcPr>
          <w:p w14:paraId="67B04C3B">
            <w:pPr>
              <w:pStyle w:val="6"/>
              <w:spacing w:before="15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8.41</w:t>
            </w:r>
          </w:p>
        </w:tc>
        <w:tc>
          <w:tcPr>
            <w:tcW w:w="1959" w:type="dxa"/>
            <w:vAlign w:val="top"/>
          </w:tcPr>
          <w:p w14:paraId="27D69B8D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8565D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F2055D3">
            <w:pPr>
              <w:pStyle w:val="6"/>
              <w:spacing w:before="116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78707E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F0EED73">
            <w:pPr>
              <w:pStyle w:val="6"/>
              <w:spacing w:before="116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6D272F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6AA29EB">
            <w:pPr>
              <w:pStyle w:val="6"/>
              <w:spacing w:before="116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4B657583">
      <w:pPr>
        <w:pStyle w:val="2"/>
      </w:pPr>
    </w:p>
    <w:p w14:paraId="2D4C4A46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5A21ACA2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645D2856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633829C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部门：辽宁省铁岭市昌图县营商环境建设局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20E822C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31F10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4AECFA1F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48B3D8C0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6A8BD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36888EA1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9320DCA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3408C2BA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3DBD7027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6FB3E919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6B62E372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708F266A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3D2F2F1C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6D57AEC9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FE54A56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3ECE7E86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79B409EF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30E55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8303F51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3161C232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490141FC">
            <w:pPr>
              <w:pStyle w:val="6"/>
              <w:spacing w:before="86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171.37</w:t>
            </w:r>
          </w:p>
        </w:tc>
        <w:tc>
          <w:tcPr>
            <w:tcW w:w="539" w:type="dxa"/>
            <w:vAlign w:val="top"/>
          </w:tcPr>
          <w:p w14:paraId="691DB3A9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4FD64756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6F16D4AC">
            <w:pPr>
              <w:pStyle w:val="6"/>
              <w:spacing w:before="86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14.56</w:t>
            </w:r>
          </w:p>
        </w:tc>
        <w:tc>
          <w:tcPr>
            <w:tcW w:w="539" w:type="dxa"/>
            <w:vAlign w:val="top"/>
          </w:tcPr>
          <w:p w14:paraId="32CFABF8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79823C69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34EF5A70">
            <w:pPr>
              <w:rPr>
                <w:rFonts w:ascii="Arial"/>
                <w:sz w:val="21"/>
              </w:rPr>
            </w:pPr>
          </w:p>
        </w:tc>
      </w:tr>
      <w:tr w14:paraId="3D1708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C35B6E8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691B7E03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405257BD">
            <w:pPr>
              <w:pStyle w:val="6"/>
              <w:spacing w:before="87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45.85</w:t>
            </w:r>
          </w:p>
        </w:tc>
        <w:tc>
          <w:tcPr>
            <w:tcW w:w="539" w:type="dxa"/>
            <w:vAlign w:val="top"/>
          </w:tcPr>
          <w:p w14:paraId="2CE21A73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3F42DED3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185EC90A">
            <w:pPr>
              <w:pStyle w:val="6"/>
              <w:spacing w:before="87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1.40</w:t>
            </w:r>
          </w:p>
        </w:tc>
        <w:tc>
          <w:tcPr>
            <w:tcW w:w="539" w:type="dxa"/>
            <w:vAlign w:val="top"/>
          </w:tcPr>
          <w:p w14:paraId="039FD7A2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4EBB30F6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5EC95EF4">
            <w:pPr>
              <w:rPr>
                <w:rFonts w:ascii="Arial"/>
                <w:sz w:val="21"/>
              </w:rPr>
            </w:pPr>
          </w:p>
        </w:tc>
      </w:tr>
      <w:tr w14:paraId="70896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713FC4D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3A61ED32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6A0B46D3">
            <w:pPr>
              <w:pStyle w:val="6"/>
              <w:spacing w:before="87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27.68</w:t>
            </w:r>
          </w:p>
        </w:tc>
        <w:tc>
          <w:tcPr>
            <w:tcW w:w="539" w:type="dxa"/>
            <w:vAlign w:val="top"/>
          </w:tcPr>
          <w:p w14:paraId="63B04F33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5140DD6D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71EBD5A0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0.30</w:t>
            </w:r>
          </w:p>
        </w:tc>
        <w:tc>
          <w:tcPr>
            <w:tcW w:w="539" w:type="dxa"/>
            <w:vAlign w:val="top"/>
          </w:tcPr>
          <w:p w14:paraId="1F419421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573B3126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45D0B315">
            <w:pPr>
              <w:rPr>
                <w:rFonts w:ascii="Arial"/>
                <w:sz w:val="21"/>
              </w:rPr>
            </w:pPr>
          </w:p>
        </w:tc>
      </w:tr>
      <w:tr w14:paraId="523D1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F8B9E87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7A7DA894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3C46EF1E">
            <w:pPr>
              <w:pStyle w:val="6"/>
              <w:spacing w:before="88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4.71</w:t>
            </w:r>
          </w:p>
        </w:tc>
        <w:tc>
          <w:tcPr>
            <w:tcW w:w="539" w:type="dxa"/>
            <w:vAlign w:val="top"/>
          </w:tcPr>
          <w:p w14:paraId="4C614E58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6F5B70CD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6432DA5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B9F4B3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5EC9085B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73AEEBFF">
            <w:pPr>
              <w:rPr>
                <w:rFonts w:ascii="Arial"/>
                <w:sz w:val="21"/>
              </w:rPr>
            </w:pPr>
          </w:p>
        </w:tc>
      </w:tr>
      <w:tr w14:paraId="1AACF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B1F6464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6896CCD1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038CF09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A11A1D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4D38A890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4B8CB96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F299873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0163D742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1F33569F">
            <w:pPr>
              <w:rPr>
                <w:rFonts w:ascii="Arial"/>
                <w:sz w:val="21"/>
              </w:rPr>
            </w:pPr>
          </w:p>
        </w:tc>
      </w:tr>
      <w:tr w14:paraId="53CEF2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E78F084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2549205A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122422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0E35E45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5EF23495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79F8A3A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1C9D90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0265E356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66668B5D">
            <w:pPr>
              <w:rPr>
                <w:rFonts w:ascii="Arial"/>
                <w:sz w:val="21"/>
              </w:rPr>
            </w:pPr>
          </w:p>
        </w:tc>
      </w:tr>
      <w:tr w14:paraId="535235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9773DC0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6E4A8FD9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385370B5">
            <w:pPr>
              <w:pStyle w:val="6"/>
              <w:spacing w:before="89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11.97</w:t>
            </w:r>
          </w:p>
        </w:tc>
        <w:tc>
          <w:tcPr>
            <w:tcW w:w="539" w:type="dxa"/>
            <w:vAlign w:val="top"/>
          </w:tcPr>
          <w:p w14:paraId="4BC8144D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63D2BB30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0C1614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D78803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6651446C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73FEA263">
            <w:pPr>
              <w:rPr>
                <w:rFonts w:ascii="Arial"/>
                <w:sz w:val="21"/>
              </w:rPr>
            </w:pPr>
          </w:p>
        </w:tc>
      </w:tr>
      <w:tr w14:paraId="123D2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09B3721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334DA915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39D6D5D5">
            <w:pPr>
              <w:pStyle w:val="6"/>
              <w:spacing w:before="90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6.18</w:t>
            </w:r>
          </w:p>
        </w:tc>
        <w:tc>
          <w:tcPr>
            <w:tcW w:w="539" w:type="dxa"/>
            <w:vAlign w:val="top"/>
          </w:tcPr>
          <w:p w14:paraId="70A085A7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672E156D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369170D9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0.60</w:t>
            </w:r>
          </w:p>
        </w:tc>
        <w:tc>
          <w:tcPr>
            <w:tcW w:w="539" w:type="dxa"/>
            <w:vAlign w:val="top"/>
          </w:tcPr>
          <w:p w14:paraId="465C9FD3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3A349520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79EE7DB4">
            <w:pPr>
              <w:rPr>
                <w:rFonts w:ascii="Arial"/>
                <w:sz w:val="21"/>
              </w:rPr>
            </w:pPr>
          </w:p>
        </w:tc>
      </w:tr>
      <w:tr w14:paraId="3727C5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C943724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43BA1AD4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3CF7E13C">
            <w:pPr>
              <w:pStyle w:val="6"/>
              <w:spacing w:before="91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4.95</w:t>
            </w:r>
          </w:p>
        </w:tc>
        <w:tc>
          <w:tcPr>
            <w:tcW w:w="539" w:type="dxa"/>
            <w:vAlign w:val="top"/>
          </w:tcPr>
          <w:p w14:paraId="7C23AEAF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14DA672F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2FC208B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78D19F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66F1E128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6B3BA795">
            <w:pPr>
              <w:rPr>
                <w:rFonts w:ascii="Arial"/>
                <w:sz w:val="21"/>
              </w:rPr>
            </w:pPr>
          </w:p>
        </w:tc>
      </w:tr>
      <w:tr w14:paraId="4691E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1BD9E73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1B2E2729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2578CBB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097607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36601EFB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577A2B5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F14A65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7439F594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2B7E7B93">
            <w:pPr>
              <w:rPr>
                <w:rFonts w:ascii="Arial"/>
                <w:sz w:val="21"/>
              </w:rPr>
            </w:pPr>
          </w:p>
        </w:tc>
      </w:tr>
      <w:tr w14:paraId="4E8854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4233E4C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1A7EED98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21A685F0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0.45</w:t>
            </w:r>
          </w:p>
        </w:tc>
        <w:tc>
          <w:tcPr>
            <w:tcW w:w="539" w:type="dxa"/>
            <w:vAlign w:val="top"/>
          </w:tcPr>
          <w:p w14:paraId="61D84720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41E4983B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3867F407">
            <w:pPr>
              <w:pStyle w:val="6"/>
              <w:spacing w:before="91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1.30</w:t>
            </w:r>
          </w:p>
        </w:tc>
        <w:tc>
          <w:tcPr>
            <w:tcW w:w="539" w:type="dxa"/>
            <w:vAlign w:val="top"/>
          </w:tcPr>
          <w:p w14:paraId="7D0CAADF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7183BF09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50AE4B3E">
            <w:pPr>
              <w:rPr>
                <w:rFonts w:ascii="Arial"/>
                <w:sz w:val="21"/>
              </w:rPr>
            </w:pPr>
          </w:p>
        </w:tc>
      </w:tr>
      <w:tr w14:paraId="4448A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F5BA3CE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48047ECD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442552D4">
            <w:pPr>
              <w:pStyle w:val="6"/>
              <w:spacing w:before="92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8.41</w:t>
            </w:r>
          </w:p>
        </w:tc>
        <w:tc>
          <w:tcPr>
            <w:tcW w:w="539" w:type="dxa"/>
            <w:vAlign w:val="top"/>
          </w:tcPr>
          <w:p w14:paraId="0B21B111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49A4D3DF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3D6072B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5A564C3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4F275D35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180C2C0F">
            <w:pPr>
              <w:rPr>
                <w:rFonts w:ascii="Arial"/>
                <w:sz w:val="21"/>
              </w:rPr>
            </w:pPr>
          </w:p>
        </w:tc>
      </w:tr>
      <w:tr w14:paraId="1BD3B5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AA4ED72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25FC7BCD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47A25B78">
            <w:pPr>
              <w:pStyle w:val="6"/>
              <w:spacing w:before="93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12.75</w:t>
            </w:r>
          </w:p>
        </w:tc>
        <w:tc>
          <w:tcPr>
            <w:tcW w:w="539" w:type="dxa"/>
            <w:vAlign w:val="top"/>
          </w:tcPr>
          <w:p w14:paraId="5BF029D0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31AF1143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0B31173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48353C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3BE5D151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6FC3E5ED">
            <w:pPr>
              <w:rPr>
                <w:rFonts w:ascii="Arial"/>
                <w:sz w:val="21"/>
              </w:rPr>
            </w:pPr>
          </w:p>
        </w:tc>
      </w:tr>
      <w:tr w14:paraId="386925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540DBA6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28E819B7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49CA4D93">
            <w:pPr>
              <w:pStyle w:val="6"/>
              <w:spacing w:before="94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48.41</w:t>
            </w:r>
          </w:p>
        </w:tc>
        <w:tc>
          <w:tcPr>
            <w:tcW w:w="539" w:type="dxa"/>
            <w:vAlign w:val="top"/>
          </w:tcPr>
          <w:p w14:paraId="0E4B3B23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073BC6C1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49F4CD5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CE4B17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337194D9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0EEDC6C6">
            <w:pPr>
              <w:rPr>
                <w:rFonts w:ascii="Arial"/>
                <w:sz w:val="21"/>
              </w:rPr>
            </w:pPr>
          </w:p>
        </w:tc>
      </w:tr>
      <w:tr w14:paraId="21EAD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CA8E9D7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70F19C6C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4805688B">
            <w:pPr>
              <w:pStyle w:val="6"/>
              <w:spacing w:before="95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34A098B6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08EC6137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672A78BE">
            <w:pPr>
              <w:pStyle w:val="6"/>
              <w:spacing w:before="95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0.10</w:t>
            </w:r>
          </w:p>
        </w:tc>
        <w:tc>
          <w:tcPr>
            <w:tcW w:w="539" w:type="dxa"/>
            <w:vAlign w:val="top"/>
          </w:tcPr>
          <w:p w14:paraId="5278C862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726595A7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2AE0DAD5">
            <w:pPr>
              <w:rPr>
                <w:rFonts w:ascii="Arial"/>
                <w:sz w:val="21"/>
              </w:rPr>
            </w:pPr>
          </w:p>
        </w:tc>
      </w:tr>
      <w:tr w14:paraId="34C2A3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7A98CFA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56B2D66A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553D173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2875BE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56EE52D6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545AF24A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0.15</w:t>
            </w:r>
          </w:p>
        </w:tc>
        <w:tc>
          <w:tcPr>
            <w:tcW w:w="539" w:type="dxa"/>
            <w:vAlign w:val="top"/>
          </w:tcPr>
          <w:p w14:paraId="6655C5D8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49F44E81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4780AB71">
            <w:pPr>
              <w:rPr>
                <w:rFonts w:ascii="Arial"/>
                <w:sz w:val="21"/>
              </w:rPr>
            </w:pPr>
          </w:p>
        </w:tc>
      </w:tr>
      <w:tr w14:paraId="7D836B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0741E2F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611AD66D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6A263351">
            <w:pPr>
              <w:pStyle w:val="6"/>
              <w:spacing w:before="9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vAlign w:val="top"/>
          </w:tcPr>
          <w:p w14:paraId="67F93AAD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0A284B39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62514787">
            <w:pPr>
              <w:pStyle w:val="6"/>
              <w:spacing w:before="9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0.05</w:t>
            </w:r>
          </w:p>
        </w:tc>
        <w:tc>
          <w:tcPr>
            <w:tcW w:w="539" w:type="dxa"/>
            <w:vAlign w:val="top"/>
          </w:tcPr>
          <w:p w14:paraId="301E1AFF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5E015778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0F62CAC8">
            <w:pPr>
              <w:rPr>
                <w:rFonts w:ascii="Arial"/>
                <w:sz w:val="21"/>
              </w:rPr>
            </w:pPr>
          </w:p>
        </w:tc>
      </w:tr>
      <w:tr w14:paraId="2DE4AB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535F1CD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53E0EC8E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4812B1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6BEF10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341AE7DA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2399028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B34B57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1DA84830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70FF734D">
            <w:pPr>
              <w:rPr>
                <w:rFonts w:ascii="Arial"/>
                <w:sz w:val="21"/>
              </w:rPr>
            </w:pPr>
          </w:p>
        </w:tc>
      </w:tr>
      <w:tr w14:paraId="7050F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2CD168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4884AAC3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3C4B40F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D1FD2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71E6C74D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47FCFA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BD4966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5303D121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4A05130F">
            <w:pPr>
              <w:rPr>
                <w:rFonts w:ascii="Arial"/>
                <w:sz w:val="21"/>
              </w:rPr>
            </w:pPr>
          </w:p>
        </w:tc>
      </w:tr>
      <w:tr w14:paraId="70352D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2E7316A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7D72F55A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594E65C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640B791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0F5C4C70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7A4CA9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DE3F47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6CC7DDC9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587DAE5D">
            <w:pPr>
              <w:rPr>
                <w:rFonts w:ascii="Arial"/>
                <w:sz w:val="21"/>
              </w:rPr>
            </w:pPr>
          </w:p>
        </w:tc>
      </w:tr>
      <w:tr w14:paraId="637683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AA2BBC7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708AF36B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25528C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6E048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747F84BC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3BB8F7D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A876DD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44353B8F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415B2BF9">
            <w:pPr>
              <w:rPr>
                <w:rFonts w:ascii="Arial"/>
                <w:sz w:val="21"/>
              </w:rPr>
            </w:pPr>
          </w:p>
        </w:tc>
      </w:tr>
      <w:tr w14:paraId="601AD0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1859613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0B74EAA6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648FCD5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16A3D9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4CB844FB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3CF1968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AC8E3B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75A84D10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09717AD1">
            <w:pPr>
              <w:rPr>
                <w:rFonts w:ascii="Arial"/>
                <w:sz w:val="21"/>
              </w:rPr>
            </w:pPr>
          </w:p>
        </w:tc>
      </w:tr>
      <w:tr w14:paraId="725A0E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DB70A76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43A9ED6D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7309CC2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23A826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6D063056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5001741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0B5FE1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557893EE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72174C8E">
            <w:pPr>
              <w:rPr>
                <w:rFonts w:ascii="Arial"/>
                <w:sz w:val="21"/>
              </w:rPr>
            </w:pPr>
          </w:p>
        </w:tc>
      </w:tr>
      <w:tr w14:paraId="76DEEA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1266658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4BD25D67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22A8E4C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54DBA4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62768D96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50EF5C08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0.12</w:t>
            </w:r>
          </w:p>
        </w:tc>
        <w:tc>
          <w:tcPr>
            <w:tcW w:w="539" w:type="dxa"/>
            <w:vAlign w:val="top"/>
          </w:tcPr>
          <w:p w14:paraId="4E09D322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149C35DE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68C6E950">
            <w:pPr>
              <w:rPr>
                <w:rFonts w:ascii="Arial"/>
                <w:sz w:val="21"/>
              </w:rPr>
            </w:pPr>
          </w:p>
        </w:tc>
      </w:tr>
      <w:tr w14:paraId="5446A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0D4A3A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47F4D4F7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66430FA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01CFBD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5BB0545F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2C30098F">
            <w:pPr>
              <w:pStyle w:val="6"/>
              <w:spacing w:before="9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1.90</w:t>
            </w:r>
          </w:p>
        </w:tc>
        <w:tc>
          <w:tcPr>
            <w:tcW w:w="539" w:type="dxa"/>
            <w:vAlign w:val="top"/>
          </w:tcPr>
          <w:p w14:paraId="4E50494A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4409550C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10E1178B">
            <w:pPr>
              <w:rPr>
                <w:rFonts w:ascii="Arial"/>
                <w:sz w:val="21"/>
              </w:rPr>
            </w:pPr>
          </w:p>
        </w:tc>
      </w:tr>
      <w:tr w14:paraId="4CB825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9500518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12FE32D2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08E993E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2FDCDC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298D31A0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0B761F1C">
            <w:pPr>
              <w:pStyle w:val="6"/>
              <w:spacing w:before="99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8.64</w:t>
            </w:r>
          </w:p>
        </w:tc>
        <w:tc>
          <w:tcPr>
            <w:tcW w:w="539" w:type="dxa"/>
            <w:vAlign w:val="top"/>
          </w:tcPr>
          <w:p w14:paraId="04793049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1EC91CDE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2D62035F">
            <w:pPr>
              <w:rPr>
                <w:rFonts w:ascii="Arial"/>
                <w:sz w:val="21"/>
              </w:rPr>
            </w:pPr>
          </w:p>
        </w:tc>
      </w:tr>
      <w:tr w14:paraId="4B7F35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4F77EBD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4B77403E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773B46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67BDBC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40A0A555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1FF8CC7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3591F8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69DACFB0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651FC9E3">
            <w:pPr>
              <w:rPr>
                <w:rFonts w:ascii="Arial"/>
                <w:sz w:val="21"/>
              </w:rPr>
            </w:pPr>
          </w:p>
        </w:tc>
      </w:tr>
      <w:tr w14:paraId="0C045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19CBDF2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6FB52D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2D3D9B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301F53D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6058C415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37EC6AA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4AD257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604F0F37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19FB2BB0">
            <w:pPr>
              <w:rPr>
                <w:rFonts w:ascii="Arial"/>
                <w:sz w:val="21"/>
              </w:rPr>
            </w:pPr>
          </w:p>
        </w:tc>
      </w:tr>
      <w:tr w14:paraId="4C1EB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DDEB0E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AEF3FC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ED73A0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7F22EB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D60394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56C43C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04D153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533B7BA6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1B9542C5">
            <w:pPr>
              <w:rPr>
                <w:rFonts w:ascii="Arial"/>
                <w:sz w:val="21"/>
              </w:rPr>
            </w:pPr>
          </w:p>
        </w:tc>
      </w:tr>
      <w:tr w14:paraId="6BE2D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2401C33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F5C0F0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52D008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BFF45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7A80A8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E28D0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47B143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4507AB98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383E8EAA">
            <w:pPr>
              <w:rPr>
                <w:rFonts w:ascii="Arial"/>
                <w:sz w:val="21"/>
              </w:rPr>
            </w:pPr>
          </w:p>
        </w:tc>
      </w:tr>
      <w:tr w14:paraId="50246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C793CB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5DEC32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5B5A3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B34E9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1FEC7A4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140B86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B382F7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6425832E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2C8739DB">
            <w:pPr>
              <w:rPr>
                <w:rFonts w:ascii="Arial"/>
                <w:sz w:val="21"/>
              </w:rPr>
            </w:pPr>
          </w:p>
        </w:tc>
      </w:tr>
      <w:tr w14:paraId="059B34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46AC99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A14C54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F90881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89D04F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0925C3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90B321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3682AF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633BA93C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775A44FE">
            <w:pPr>
              <w:rPr>
                <w:rFonts w:ascii="Arial"/>
                <w:sz w:val="21"/>
              </w:rPr>
            </w:pPr>
          </w:p>
        </w:tc>
      </w:tr>
      <w:tr w14:paraId="241010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355BC57A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3A621820">
            <w:pPr>
              <w:pStyle w:val="6"/>
              <w:spacing w:before="103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171.39</w:t>
            </w:r>
          </w:p>
        </w:tc>
        <w:tc>
          <w:tcPr>
            <w:tcW w:w="6188" w:type="dxa"/>
            <w:gridSpan w:val="5"/>
            <w:vAlign w:val="top"/>
          </w:tcPr>
          <w:p w14:paraId="6EF4E569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101028AD">
            <w:pPr>
              <w:pStyle w:val="6"/>
              <w:spacing w:before="103"/>
              <w:ind w:left="6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14.56</w:t>
            </w:r>
          </w:p>
        </w:tc>
      </w:tr>
      <w:tr w14:paraId="5D3DF0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B8B91F5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6866C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7AADC0B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2D6AF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A26235C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652AC547">
      <w:pPr>
        <w:pStyle w:val="2"/>
      </w:pPr>
    </w:p>
    <w:p w14:paraId="6430F33B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D85323C">
      <w:pPr>
        <w:spacing w:before="64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000000"/>
          <w:spacing w:val="-1"/>
          <w:sz w:val="32"/>
          <w:szCs w:val="32"/>
          <w14:textFill>
            <w14:solidFill>
              <w14:srgbClr w14:val="000000">
                <w14:alpha w14:val="392"/>
              </w14:srgbClr>
            </w14:solidFill>
          </w14:textFill>
        </w:rPr>
        <w:t>财政拨款“三公”经费支出决算明细表</w:t>
      </w:r>
    </w:p>
    <w:p w14:paraId="5A444CA8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9AF974F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部门：辽宁省铁岭市昌图县营商环境建设局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72BE283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3D0FD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2AAA10CC">
            <w:pPr>
              <w:spacing w:line="266" w:lineRule="auto"/>
              <w:rPr>
                <w:rFonts w:ascii="Arial"/>
                <w:sz w:val="21"/>
              </w:rPr>
            </w:pPr>
          </w:p>
          <w:p w14:paraId="7B4F7E4D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4532C646">
            <w:pPr>
              <w:spacing w:line="266" w:lineRule="auto"/>
              <w:rPr>
                <w:rFonts w:ascii="Arial"/>
                <w:sz w:val="21"/>
              </w:rPr>
            </w:pPr>
          </w:p>
          <w:p w14:paraId="1CA0A06F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5C98A186">
            <w:pPr>
              <w:spacing w:line="266" w:lineRule="auto"/>
              <w:rPr>
                <w:rFonts w:ascii="Arial"/>
                <w:sz w:val="21"/>
              </w:rPr>
            </w:pPr>
          </w:p>
          <w:p w14:paraId="2BA003E8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519B0B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C0D5304">
            <w:pPr>
              <w:spacing w:line="263" w:lineRule="auto"/>
              <w:rPr>
                <w:rFonts w:ascii="Arial"/>
                <w:sz w:val="21"/>
              </w:rPr>
            </w:pPr>
          </w:p>
          <w:p w14:paraId="348ED5B1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7EAF52BB">
            <w:pPr>
              <w:spacing w:line="263" w:lineRule="auto"/>
              <w:rPr>
                <w:rFonts w:ascii="Arial"/>
                <w:sz w:val="21"/>
              </w:rPr>
            </w:pPr>
          </w:p>
          <w:p w14:paraId="08DAFD4B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1.95</w:t>
            </w:r>
          </w:p>
        </w:tc>
        <w:tc>
          <w:tcPr>
            <w:tcW w:w="3096" w:type="dxa"/>
            <w:vAlign w:val="top"/>
          </w:tcPr>
          <w:p w14:paraId="18613295">
            <w:pPr>
              <w:spacing w:line="263" w:lineRule="auto"/>
              <w:rPr>
                <w:rFonts w:ascii="Arial"/>
                <w:sz w:val="21"/>
              </w:rPr>
            </w:pPr>
          </w:p>
          <w:p w14:paraId="315699B1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1.95</w:t>
            </w:r>
          </w:p>
        </w:tc>
      </w:tr>
      <w:tr w14:paraId="483711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4F8C42FC">
            <w:pPr>
              <w:spacing w:line="266" w:lineRule="auto"/>
              <w:rPr>
                <w:rFonts w:ascii="Arial"/>
                <w:sz w:val="21"/>
              </w:rPr>
            </w:pPr>
          </w:p>
          <w:p w14:paraId="1267E6C8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5A34F2C9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0426BF3">
            <w:pPr>
              <w:rPr>
                <w:rFonts w:ascii="Arial"/>
                <w:sz w:val="21"/>
              </w:rPr>
            </w:pPr>
          </w:p>
        </w:tc>
      </w:tr>
      <w:tr w14:paraId="6A442C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2F1CD15">
            <w:pPr>
              <w:spacing w:line="269" w:lineRule="auto"/>
              <w:rPr>
                <w:rFonts w:ascii="Arial"/>
                <w:sz w:val="21"/>
              </w:rPr>
            </w:pPr>
          </w:p>
          <w:p w14:paraId="59B404B2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35425BA7">
            <w:pPr>
              <w:spacing w:line="268" w:lineRule="auto"/>
              <w:rPr>
                <w:rFonts w:ascii="Arial"/>
                <w:sz w:val="21"/>
              </w:rPr>
            </w:pPr>
          </w:p>
          <w:p w14:paraId="42761375">
            <w:pPr>
              <w:pStyle w:val="6"/>
              <w:spacing w:before="75"/>
              <w:ind w:left="256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0.05</w:t>
            </w:r>
          </w:p>
        </w:tc>
        <w:tc>
          <w:tcPr>
            <w:tcW w:w="3096" w:type="dxa"/>
            <w:vAlign w:val="top"/>
          </w:tcPr>
          <w:p w14:paraId="1AA14D8C">
            <w:pPr>
              <w:spacing w:line="268" w:lineRule="auto"/>
              <w:rPr>
                <w:rFonts w:ascii="Arial"/>
                <w:sz w:val="21"/>
              </w:rPr>
            </w:pPr>
          </w:p>
          <w:p w14:paraId="551680BE">
            <w:pPr>
              <w:pStyle w:val="6"/>
              <w:spacing w:before="75"/>
              <w:ind w:left="255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0.05</w:t>
            </w:r>
          </w:p>
        </w:tc>
      </w:tr>
      <w:tr w14:paraId="055DC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6CCFB1A">
            <w:pPr>
              <w:spacing w:line="271" w:lineRule="auto"/>
              <w:rPr>
                <w:rFonts w:ascii="Arial"/>
                <w:sz w:val="21"/>
              </w:rPr>
            </w:pPr>
          </w:p>
          <w:p w14:paraId="4CD52D9A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5815C6C8">
            <w:pPr>
              <w:spacing w:line="270" w:lineRule="auto"/>
              <w:rPr>
                <w:rFonts w:ascii="Arial"/>
                <w:sz w:val="21"/>
              </w:rPr>
            </w:pPr>
          </w:p>
          <w:p w14:paraId="05CBA368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52344D99">
            <w:pPr>
              <w:spacing w:line="270" w:lineRule="auto"/>
              <w:rPr>
                <w:rFonts w:ascii="Arial"/>
                <w:sz w:val="21"/>
              </w:rPr>
            </w:pPr>
          </w:p>
          <w:p w14:paraId="51A4F2C6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</w:tr>
      <w:tr w14:paraId="6D97E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C2E3D85">
            <w:pPr>
              <w:spacing w:line="273" w:lineRule="auto"/>
              <w:rPr>
                <w:rFonts w:ascii="Arial"/>
                <w:sz w:val="21"/>
              </w:rPr>
            </w:pPr>
          </w:p>
          <w:p w14:paraId="20745826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7662E0D0">
            <w:pPr>
              <w:spacing w:line="272" w:lineRule="auto"/>
              <w:rPr>
                <w:rFonts w:ascii="Arial"/>
                <w:sz w:val="21"/>
              </w:rPr>
            </w:pPr>
          </w:p>
          <w:p w14:paraId="74D77995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4910CC60">
            <w:pPr>
              <w:spacing w:line="272" w:lineRule="auto"/>
              <w:rPr>
                <w:rFonts w:ascii="Arial"/>
                <w:sz w:val="21"/>
              </w:rPr>
            </w:pPr>
          </w:p>
          <w:p w14:paraId="0FA74400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</w:tr>
      <w:tr w14:paraId="24363E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9BD422E">
            <w:pPr>
              <w:spacing w:line="275" w:lineRule="auto"/>
              <w:rPr>
                <w:rFonts w:ascii="Arial"/>
                <w:sz w:val="21"/>
              </w:rPr>
            </w:pPr>
          </w:p>
          <w:p w14:paraId="67DFAE7E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41EBEA06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15074656">
            <w:pPr>
              <w:rPr>
                <w:rFonts w:ascii="Arial"/>
                <w:sz w:val="21"/>
              </w:rPr>
            </w:pPr>
          </w:p>
        </w:tc>
      </w:tr>
      <w:tr w14:paraId="085EDF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FC73A3E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129C9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6CEAC71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3C4C63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ADE7B5F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055A8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87F9491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5BC8D89B">
      <w:pPr>
        <w:pStyle w:val="2"/>
      </w:pPr>
    </w:p>
    <w:p w14:paraId="1075FD6D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88B2CB5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302A4A64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F7C1705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部门：辽宁省铁岭市昌图县营商环境建设局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432836D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6659C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3BD8BC31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B003A15">
            <w:pPr>
              <w:spacing w:line="368" w:lineRule="auto"/>
              <w:rPr>
                <w:rFonts w:ascii="Arial"/>
                <w:sz w:val="21"/>
              </w:rPr>
            </w:pPr>
          </w:p>
          <w:p w14:paraId="48603EBD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21896D27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576D9B1">
            <w:pPr>
              <w:spacing w:line="261" w:lineRule="auto"/>
              <w:rPr>
                <w:rFonts w:ascii="Arial"/>
                <w:sz w:val="21"/>
              </w:rPr>
            </w:pPr>
          </w:p>
          <w:p w14:paraId="6394A0CA">
            <w:pPr>
              <w:spacing w:line="262" w:lineRule="auto"/>
              <w:rPr>
                <w:rFonts w:ascii="Arial"/>
                <w:sz w:val="21"/>
              </w:rPr>
            </w:pPr>
          </w:p>
          <w:p w14:paraId="03EBD4D6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39CA0E2F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2609E6D0">
            <w:pPr>
              <w:spacing w:line="368" w:lineRule="auto"/>
              <w:rPr>
                <w:rFonts w:ascii="Arial"/>
                <w:sz w:val="21"/>
              </w:rPr>
            </w:pPr>
          </w:p>
          <w:p w14:paraId="49B3E178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16B68576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74CAF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3BC6365B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314932BA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6569B8F9">
            <w:pPr>
              <w:spacing w:line="354" w:lineRule="auto"/>
              <w:rPr>
                <w:rFonts w:ascii="Arial"/>
                <w:sz w:val="21"/>
              </w:rPr>
            </w:pPr>
          </w:p>
          <w:p w14:paraId="0B829AF6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AF669E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3E9DFD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D020393">
            <w:pPr>
              <w:spacing w:line="353" w:lineRule="auto"/>
              <w:rPr>
                <w:rFonts w:ascii="Arial"/>
                <w:sz w:val="21"/>
              </w:rPr>
            </w:pPr>
          </w:p>
          <w:p w14:paraId="391A1B7E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23628CB6">
            <w:pPr>
              <w:spacing w:line="354" w:lineRule="auto"/>
              <w:rPr>
                <w:rFonts w:ascii="Arial"/>
                <w:sz w:val="21"/>
              </w:rPr>
            </w:pPr>
          </w:p>
          <w:p w14:paraId="37F0FF5B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00E7AB10">
            <w:pPr>
              <w:spacing w:line="353" w:lineRule="auto"/>
              <w:rPr>
                <w:rFonts w:ascii="Arial"/>
                <w:sz w:val="21"/>
              </w:rPr>
            </w:pPr>
          </w:p>
          <w:p w14:paraId="08AE0DC4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5B2E2605">
            <w:pPr>
              <w:rPr>
                <w:rFonts w:ascii="Arial"/>
                <w:sz w:val="21"/>
              </w:rPr>
            </w:pPr>
          </w:p>
        </w:tc>
      </w:tr>
      <w:tr w14:paraId="5C736A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0C70D89A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4F61DE1E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26B0FB98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60DDB6CC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5C61DAB4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37440B3F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0515E971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2A5287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7877717D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144CDD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AD5B1E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C470C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D95A48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58BA5D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BE5324A">
            <w:pPr>
              <w:rPr>
                <w:rFonts w:ascii="Arial"/>
                <w:sz w:val="21"/>
              </w:rPr>
            </w:pPr>
          </w:p>
        </w:tc>
      </w:tr>
      <w:tr w14:paraId="7EDDA1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304FD23D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0980C65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5A0F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8ACC6E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22FB90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FA483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4CBC6F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AA801A9">
            <w:pPr>
              <w:rPr>
                <w:rFonts w:ascii="Arial"/>
                <w:sz w:val="21"/>
              </w:rPr>
            </w:pPr>
          </w:p>
        </w:tc>
      </w:tr>
      <w:tr w14:paraId="66E8E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4E27609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52367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B42B315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2AB11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4A483B4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570D569D">
      <w:pPr>
        <w:pStyle w:val="2"/>
      </w:pPr>
    </w:p>
    <w:p w14:paraId="4EDE2478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455C1DC9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058FE812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31EF72F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部门：辽宁省铁岭市昌图县营商环境建设局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FA7BFCA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74D14E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3F84BD3F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25CB8A28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242BA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50AF328B">
            <w:pPr>
              <w:spacing w:line="369" w:lineRule="auto"/>
              <w:rPr>
                <w:rFonts w:ascii="Arial"/>
                <w:sz w:val="21"/>
              </w:rPr>
            </w:pPr>
          </w:p>
          <w:p w14:paraId="516CE6B5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427FC2E1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75FBDFCD">
            <w:pPr>
              <w:spacing w:line="262" w:lineRule="auto"/>
              <w:rPr>
                <w:rFonts w:ascii="Arial"/>
                <w:sz w:val="21"/>
              </w:rPr>
            </w:pPr>
          </w:p>
          <w:p w14:paraId="5941A329">
            <w:pPr>
              <w:spacing w:line="263" w:lineRule="auto"/>
              <w:rPr>
                <w:rFonts w:ascii="Arial"/>
                <w:sz w:val="21"/>
              </w:rPr>
            </w:pPr>
          </w:p>
          <w:p w14:paraId="736F6296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3F8D55B3">
            <w:pPr>
              <w:spacing w:line="262" w:lineRule="auto"/>
              <w:rPr>
                <w:rFonts w:ascii="Arial"/>
                <w:sz w:val="21"/>
              </w:rPr>
            </w:pPr>
          </w:p>
          <w:p w14:paraId="7419CE4D">
            <w:pPr>
              <w:spacing w:line="262" w:lineRule="auto"/>
              <w:rPr>
                <w:rFonts w:ascii="Arial"/>
                <w:sz w:val="21"/>
              </w:rPr>
            </w:pPr>
          </w:p>
          <w:p w14:paraId="239A77C7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6C8EE64F">
            <w:pPr>
              <w:spacing w:line="262" w:lineRule="auto"/>
              <w:rPr>
                <w:rFonts w:ascii="Arial"/>
                <w:sz w:val="21"/>
              </w:rPr>
            </w:pPr>
          </w:p>
          <w:p w14:paraId="6387D17C">
            <w:pPr>
              <w:spacing w:line="263" w:lineRule="auto"/>
              <w:rPr>
                <w:rFonts w:ascii="Arial"/>
                <w:sz w:val="21"/>
              </w:rPr>
            </w:pPr>
          </w:p>
          <w:p w14:paraId="73E6C64E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272ABB0F">
            <w:pPr>
              <w:spacing w:line="262" w:lineRule="auto"/>
              <w:rPr>
                <w:rFonts w:ascii="Arial"/>
                <w:sz w:val="21"/>
              </w:rPr>
            </w:pPr>
          </w:p>
          <w:p w14:paraId="32714288">
            <w:pPr>
              <w:spacing w:line="262" w:lineRule="auto"/>
              <w:rPr>
                <w:rFonts w:ascii="Arial"/>
                <w:sz w:val="21"/>
              </w:rPr>
            </w:pPr>
          </w:p>
          <w:p w14:paraId="665FCB7F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04A02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4D035118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07B718F7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558A8784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543227C0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703387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61B4A8EF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30C748AE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1AAD7B26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3E136A2">
            <w:pPr>
              <w:rPr>
                <w:rFonts w:ascii="Arial"/>
                <w:sz w:val="21"/>
              </w:rPr>
            </w:pPr>
          </w:p>
        </w:tc>
      </w:tr>
      <w:tr w14:paraId="193B1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509914E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8D141CE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5593F2D9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3396A2D3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7B2FC572">
            <w:pPr>
              <w:rPr>
                <w:rFonts w:ascii="Arial"/>
                <w:sz w:val="21"/>
              </w:rPr>
            </w:pPr>
          </w:p>
        </w:tc>
      </w:tr>
      <w:tr w14:paraId="33DA7F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F92A1B0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74B67C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9721FF5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76388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D31D997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7C1DA71">
      <w:pPr>
        <w:pStyle w:val="2"/>
      </w:pPr>
    </w:p>
    <w:p w14:paraId="6F454E71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35FE32C4">
      <w:pPr>
        <w:pStyle w:val="2"/>
        <w:spacing w:line="263" w:lineRule="auto"/>
      </w:pPr>
    </w:p>
    <w:p w14:paraId="1A455378">
      <w:pPr>
        <w:pStyle w:val="2"/>
        <w:spacing w:line="263" w:lineRule="auto"/>
      </w:pPr>
    </w:p>
    <w:p w14:paraId="2EC7412E">
      <w:pPr>
        <w:pStyle w:val="2"/>
        <w:spacing w:line="263" w:lineRule="auto"/>
      </w:pPr>
    </w:p>
    <w:p w14:paraId="0A032C9E">
      <w:pPr>
        <w:pStyle w:val="2"/>
        <w:spacing w:line="263" w:lineRule="auto"/>
      </w:pPr>
    </w:p>
    <w:p w14:paraId="760C4878">
      <w:pPr>
        <w:pStyle w:val="2"/>
        <w:spacing w:line="263" w:lineRule="auto"/>
      </w:pPr>
    </w:p>
    <w:p w14:paraId="43FD9F20">
      <w:pPr>
        <w:pStyle w:val="2"/>
        <w:spacing w:line="263" w:lineRule="auto"/>
      </w:pPr>
    </w:p>
    <w:p w14:paraId="7710EF4D">
      <w:pPr>
        <w:pStyle w:val="2"/>
        <w:spacing w:line="263" w:lineRule="auto"/>
      </w:pPr>
    </w:p>
    <w:p w14:paraId="3194E087">
      <w:pPr>
        <w:pStyle w:val="2"/>
        <w:spacing w:line="263" w:lineRule="auto"/>
      </w:pPr>
    </w:p>
    <w:p w14:paraId="59CD7F32">
      <w:pPr>
        <w:pStyle w:val="2"/>
        <w:spacing w:line="263" w:lineRule="auto"/>
      </w:pPr>
    </w:p>
    <w:p w14:paraId="543FA29F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2646A72E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3946355">
      <w:pPr>
        <w:spacing w:before="64" w:line="220" w:lineRule="auto"/>
        <w:ind w:left="536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部门（单位）整体绩效自评表</w:t>
      </w:r>
    </w:p>
    <w:p w14:paraId="12BE6081">
      <w:pPr>
        <w:spacing w:before="33" w:line="220" w:lineRule="auto"/>
        <w:ind w:left="644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（2023</w:t>
      </w:r>
      <w:r>
        <w:rPr>
          <w:rFonts w:ascii="宋体" w:hAnsi="宋体" w:eastAsia="宋体" w:cs="宋体"/>
          <w:spacing w:val="-67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年度）</w:t>
      </w:r>
    </w:p>
    <w:tbl>
      <w:tblPr>
        <w:tblStyle w:val="5"/>
        <w:tblW w:w="148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665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5"/>
        <w:gridCol w:w="875"/>
        <w:gridCol w:w="1751"/>
        <w:gridCol w:w="880"/>
      </w:tblGrid>
      <w:tr w14:paraId="5C3C2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420" w:type="dxa"/>
            <w:gridSpan w:val="4"/>
            <w:vAlign w:val="top"/>
          </w:tcPr>
          <w:p w14:paraId="2B70DFFF">
            <w:pPr>
              <w:pStyle w:val="6"/>
              <w:spacing w:before="41" w:line="214" w:lineRule="auto"/>
              <w:ind w:left="9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部门（单位）名称</w:t>
            </w:r>
          </w:p>
        </w:tc>
        <w:tc>
          <w:tcPr>
            <w:tcW w:w="11423" w:type="dxa"/>
            <w:gridSpan w:val="14"/>
            <w:vAlign w:val="top"/>
          </w:tcPr>
          <w:p w14:paraId="59446305">
            <w:pPr>
              <w:pStyle w:val="6"/>
              <w:spacing w:before="41" w:line="214" w:lineRule="auto"/>
              <w:ind w:left="368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016001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昌图县营商环境建设局本级-211224000</w:t>
            </w:r>
          </w:p>
        </w:tc>
      </w:tr>
      <w:tr w14:paraId="0D6CA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420" w:type="dxa"/>
            <w:gridSpan w:val="4"/>
            <w:vAlign w:val="top"/>
          </w:tcPr>
          <w:p w14:paraId="3C1E1977">
            <w:pPr>
              <w:pStyle w:val="6"/>
              <w:spacing w:before="43" w:line="220" w:lineRule="auto"/>
              <w:ind w:left="3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部门年初预算收入金额（万元）</w:t>
            </w:r>
          </w:p>
        </w:tc>
        <w:tc>
          <w:tcPr>
            <w:tcW w:w="11423" w:type="dxa"/>
            <w:gridSpan w:val="14"/>
            <w:vAlign w:val="top"/>
          </w:tcPr>
          <w:p w14:paraId="65026C6F">
            <w:pPr>
              <w:pStyle w:val="6"/>
              <w:spacing w:before="43" w:line="221" w:lineRule="auto"/>
              <w:ind w:left="547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163.6</w:t>
            </w:r>
          </w:p>
        </w:tc>
      </w:tr>
      <w:tr w14:paraId="6FA91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420" w:type="dxa"/>
            <w:gridSpan w:val="4"/>
            <w:vAlign w:val="top"/>
          </w:tcPr>
          <w:p w14:paraId="0679E067">
            <w:pPr>
              <w:pStyle w:val="6"/>
              <w:spacing w:before="43" w:line="220" w:lineRule="auto"/>
              <w:ind w:left="3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部门年初预算支出金额（万元）</w:t>
            </w:r>
          </w:p>
        </w:tc>
        <w:tc>
          <w:tcPr>
            <w:tcW w:w="11423" w:type="dxa"/>
            <w:gridSpan w:val="14"/>
            <w:vAlign w:val="top"/>
          </w:tcPr>
          <w:p w14:paraId="6DB12426">
            <w:pPr>
              <w:pStyle w:val="6"/>
              <w:spacing w:before="43" w:line="221" w:lineRule="auto"/>
              <w:ind w:left="547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163.6</w:t>
            </w:r>
          </w:p>
        </w:tc>
      </w:tr>
      <w:tr w14:paraId="1CC69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699C6F93">
            <w:pPr>
              <w:spacing w:line="241" w:lineRule="auto"/>
              <w:rPr>
                <w:rFonts w:ascii="Arial"/>
                <w:sz w:val="21"/>
              </w:rPr>
            </w:pPr>
          </w:p>
          <w:p w14:paraId="2CE1E386">
            <w:pPr>
              <w:spacing w:line="241" w:lineRule="auto"/>
              <w:rPr>
                <w:rFonts w:ascii="Arial"/>
                <w:sz w:val="21"/>
              </w:rPr>
            </w:pPr>
          </w:p>
          <w:p w14:paraId="49CFE3DD">
            <w:pPr>
              <w:spacing w:line="241" w:lineRule="auto"/>
              <w:rPr>
                <w:rFonts w:ascii="Arial"/>
                <w:sz w:val="21"/>
              </w:rPr>
            </w:pPr>
          </w:p>
          <w:p w14:paraId="6EA40107">
            <w:pPr>
              <w:pStyle w:val="6"/>
              <w:spacing w:before="65" w:line="220" w:lineRule="auto"/>
              <w:ind w:left="3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年度主</w:t>
            </w:r>
          </w:p>
          <w:p w14:paraId="64015157">
            <w:pPr>
              <w:pStyle w:val="6"/>
              <w:spacing w:before="21" w:line="220" w:lineRule="auto"/>
              <w:ind w:left="3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要任务</w:t>
            </w:r>
          </w:p>
        </w:tc>
        <w:tc>
          <w:tcPr>
            <w:tcW w:w="6536" w:type="dxa"/>
            <w:gridSpan w:val="9"/>
            <w:vAlign w:val="top"/>
          </w:tcPr>
          <w:p w14:paraId="28762434">
            <w:pPr>
              <w:pStyle w:val="6"/>
              <w:spacing w:before="194" w:line="221" w:lineRule="auto"/>
              <w:ind w:left="286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对应项目</w:t>
            </w:r>
          </w:p>
        </w:tc>
        <w:tc>
          <w:tcPr>
            <w:tcW w:w="1506" w:type="dxa"/>
            <w:gridSpan w:val="2"/>
            <w:vAlign w:val="top"/>
          </w:tcPr>
          <w:p w14:paraId="040D6DB7">
            <w:pPr>
              <w:pStyle w:val="6"/>
              <w:spacing w:before="65" w:line="220" w:lineRule="auto"/>
              <w:ind w:left="15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项目下达金额</w:t>
            </w:r>
          </w:p>
          <w:p w14:paraId="6BCB0005">
            <w:pPr>
              <w:pStyle w:val="6"/>
              <w:spacing w:before="20" w:line="221" w:lineRule="auto"/>
              <w:ind w:left="359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（万元）</w:t>
            </w:r>
          </w:p>
        </w:tc>
        <w:tc>
          <w:tcPr>
            <w:tcW w:w="1750" w:type="dxa"/>
            <w:gridSpan w:val="2"/>
            <w:vAlign w:val="top"/>
          </w:tcPr>
          <w:p w14:paraId="44326339">
            <w:pPr>
              <w:pStyle w:val="6"/>
              <w:spacing w:before="194" w:line="220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17"/>
                <w:sz w:val="20"/>
                <w:szCs w:val="20"/>
              </w:rPr>
              <w:t>项目执行金额（</w:t>
            </w:r>
            <w:r>
              <w:rPr>
                <w:b/>
                <w:bCs/>
                <w:spacing w:val="-16"/>
                <w:sz w:val="20"/>
                <w:szCs w:val="20"/>
              </w:rPr>
              <w:t>万</w:t>
            </w:r>
            <w:r>
              <w:rPr>
                <w:b/>
                <w:bCs/>
                <w:spacing w:val="-9"/>
                <w:sz w:val="20"/>
                <w:szCs w:val="20"/>
              </w:rPr>
              <w:t>元</w:t>
            </w:r>
          </w:p>
        </w:tc>
        <w:tc>
          <w:tcPr>
            <w:tcW w:w="1750" w:type="dxa"/>
            <w:gridSpan w:val="2"/>
            <w:vAlign w:val="top"/>
          </w:tcPr>
          <w:p w14:paraId="2105D0BD">
            <w:pPr>
              <w:pStyle w:val="6"/>
              <w:spacing w:before="194" w:line="220" w:lineRule="auto"/>
              <w:ind w:left="38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项目执行率</w:t>
            </w:r>
          </w:p>
        </w:tc>
        <w:tc>
          <w:tcPr>
            <w:tcW w:w="1751" w:type="dxa"/>
            <w:vAlign w:val="top"/>
          </w:tcPr>
          <w:p w14:paraId="4B2EEE9C">
            <w:pPr>
              <w:pStyle w:val="6"/>
              <w:spacing w:before="194" w:line="220" w:lineRule="auto"/>
              <w:ind w:left="68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分值</w:t>
            </w:r>
          </w:p>
        </w:tc>
        <w:tc>
          <w:tcPr>
            <w:tcW w:w="880" w:type="dxa"/>
            <w:vAlign w:val="top"/>
          </w:tcPr>
          <w:p w14:paraId="64E27D8A">
            <w:pPr>
              <w:pStyle w:val="6"/>
              <w:spacing w:before="194" w:line="220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</w:tr>
      <w:tr w14:paraId="15E30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392367D6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02A8BEB7">
            <w:pPr>
              <w:pStyle w:val="6"/>
              <w:spacing w:before="135" w:line="219" w:lineRule="auto"/>
              <w:ind w:left="20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基本支出人员经费（刚性）</w:t>
            </w:r>
          </w:p>
        </w:tc>
        <w:tc>
          <w:tcPr>
            <w:tcW w:w="1506" w:type="dxa"/>
            <w:gridSpan w:val="2"/>
            <w:vAlign w:val="top"/>
          </w:tcPr>
          <w:p w14:paraId="06FCC7AA">
            <w:pPr>
              <w:pStyle w:val="6"/>
              <w:spacing w:before="134"/>
              <w:ind w:left="5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50.79</w:t>
            </w:r>
          </w:p>
        </w:tc>
        <w:tc>
          <w:tcPr>
            <w:tcW w:w="1750" w:type="dxa"/>
            <w:gridSpan w:val="2"/>
            <w:vAlign w:val="top"/>
          </w:tcPr>
          <w:p w14:paraId="4E09DE77">
            <w:pPr>
              <w:pStyle w:val="6"/>
              <w:spacing w:before="134"/>
              <w:ind w:left="6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50.79</w:t>
            </w:r>
          </w:p>
        </w:tc>
        <w:tc>
          <w:tcPr>
            <w:tcW w:w="1750" w:type="dxa"/>
            <w:gridSpan w:val="2"/>
            <w:vAlign w:val="top"/>
          </w:tcPr>
          <w:p w14:paraId="33C29B1A">
            <w:pPr>
              <w:pStyle w:val="6"/>
              <w:spacing w:before="134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72EB3A67">
            <w:pPr>
              <w:pStyle w:val="6"/>
              <w:spacing w:before="134"/>
              <w:ind w:left="69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13.3</w:t>
            </w:r>
          </w:p>
        </w:tc>
        <w:tc>
          <w:tcPr>
            <w:tcW w:w="880" w:type="dxa"/>
            <w:vAlign w:val="top"/>
          </w:tcPr>
          <w:p w14:paraId="716A4958">
            <w:pPr>
              <w:pStyle w:val="6"/>
              <w:spacing w:before="134"/>
              <w:ind w:left="2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13.3</w:t>
            </w:r>
          </w:p>
        </w:tc>
      </w:tr>
      <w:tr w14:paraId="41C65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02E7137A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2C59AA06">
            <w:pPr>
              <w:pStyle w:val="6"/>
              <w:spacing w:before="136" w:line="219" w:lineRule="auto"/>
              <w:ind w:left="19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基本支出公用经费（保运转）</w:t>
            </w:r>
          </w:p>
        </w:tc>
        <w:tc>
          <w:tcPr>
            <w:tcW w:w="1506" w:type="dxa"/>
            <w:gridSpan w:val="2"/>
            <w:vAlign w:val="top"/>
          </w:tcPr>
          <w:p w14:paraId="6BB201B1">
            <w:pPr>
              <w:pStyle w:val="6"/>
              <w:spacing w:before="135"/>
              <w:ind w:left="55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5.92</w:t>
            </w:r>
          </w:p>
        </w:tc>
        <w:tc>
          <w:tcPr>
            <w:tcW w:w="1750" w:type="dxa"/>
            <w:gridSpan w:val="2"/>
            <w:vAlign w:val="top"/>
          </w:tcPr>
          <w:p w14:paraId="5B0EA5B9">
            <w:pPr>
              <w:pStyle w:val="6"/>
              <w:spacing w:before="135"/>
              <w:ind w:left="6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5.92</w:t>
            </w:r>
          </w:p>
        </w:tc>
        <w:tc>
          <w:tcPr>
            <w:tcW w:w="1750" w:type="dxa"/>
            <w:gridSpan w:val="2"/>
            <w:vAlign w:val="top"/>
          </w:tcPr>
          <w:p w14:paraId="56C40A14">
            <w:pPr>
              <w:pStyle w:val="6"/>
              <w:spacing w:before="135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217DDCBF">
            <w:pPr>
              <w:pStyle w:val="6"/>
              <w:spacing w:before="135"/>
              <w:ind w:left="69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13.3</w:t>
            </w:r>
          </w:p>
        </w:tc>
        <w:tc>
          <w:tcPr>
            <w:tcW w:w="880" w:type="dxa"/>
            <w:vAlign w:val="top"/>
          </w:tcPr>
          <w:p w14:paraId="06ACCBB8">
            <w:pPr>
              <w:pStyle w:val="6"/>
              <w:spacing w:before="135"/>
              <w:ind w:left="2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13.3</w:t>
            </w:r>
          </w:p>
        </w:tc>
      </w:tr>
      <w:tr w14:paraId="5268C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4FFA512F">
            <w:pPr>
              <w:rPr>
                <w:rFonts w:ascii="Arial"/>
                <w:sz w:val="21"/>
              </w:rPr>
            </w:pPr>
          </w:p>
        </w:tc>
        <w:tc>
          <w:tcPr>
            <w:tcW w:w="6536" w:type="dxa"/>
            <w:gridSpan w:val="9"/>
            <w:vAlign w:val="top"/>
          </w:tcPr>
          <w:p w14:paraId="19603FF7">
            <w:pPr>
              <w:pStyle w:val="6"/>
              <w:spacing w:before="137" w:line="219" w:lineRule="auto"/>
              <w:ind w:left="19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基本支出人员经费（保工资）</w:t>
            </w:r>
          </w:p>
        </w:tc>
        <w:tc>
          <w:tcPr>
            <w:tcW w:w="1506" w:type="dxa"/>
            <w:gridSpan w:val="2"/>
            <w:vAlign w:val="top"/>
          </w:tcPr>
          <w:p w14:paraId="31C51C88">
            <w:pPr>
              <w:pStyle w:val="6"/>
              <w:spacing w:before="136"/>
              <w:ind w:left="46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116.49</w:t>
            </w:r>
          </w:p>
        </w:tc>
        <w:tc>
          <w:tcPr>
            <w:tcW w:w="1750" w:type="dxa"/>
            <w:gridSpan w:val="2"/>
            <w:vAlign w:val="top"/>
          </w:tcPr>
          <w:p w14:paraId="0F36719D">
            <w:pPr>
              <w:pStyle w:val="6"/>
              <w:spacing w:before="136"/>
              <w:ind w:left="59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116.49</w:t>
            </w:r>
          </w:p>
        </w:tc>
        <w:tc>
          <w:tcPr>
            <w:tcW w:w="1750" w:type="dxa"/>
            <w:gridSpan w:val="2"/>
            <w:vAlign w:val="top"/>
          </w:tcPr>
          <w:p w14:paraId="750EF90D">
            <w:pPr>
              <w:pStyle w:val="6"/>
              <w:spacing w:before="136"/>
              <w:ind w:left="54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100.00%</w:t>
            </w:r>
          </w:p>
        </w:tc>
        <w:tc>
          <w:tcPr>
            <w:tcW w:w="1751" w:type="dxa"/>
            <w:vAlign w:val="top"/>
          </w:tcPr>
          <w:p w14:paraId="78E52630">
            <w:pPr>
              <w:pStyle w:val="6"/>
              <w:spacing w:before="136"/>
              <w:ind w:left="69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13.4</w:t>
            </w:r>
          </w:p>
        </w:tc>
        <w:tc>
          <w:tcPr>
            <w:tcW w:w="880" w:type="dxa"/>
            <w:vAlign w:val="top"/>
          </w:tcPr>
          <w:p w14:paraId="2B3944AD">
            <w:pPr>
              <w:pStyle w:val="6"/>
              <w:spacing w:before="136"/>
              <w:ind w:left="25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13.4</w:t>
            </w:r>
          </w:p>
        </w:tc>
      </w:tr>
      <w:tr w14:paraId="7507E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3D194B66">
            <w:pPr>
              <w:pStyle w:val="6"/>
              <w:spacing w:before="159" w:line="242" w:lineRule="auto"/>
              <w:ind w:left="236" w:right="31" w:hanging="20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年度目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7167" w:type="dxa"/>
            <w:gridSpan w:val="10"/>
            <w:vAlign w:val="top"/>
          </w:tcPr>
          <w:p w14:paraId="7956E69E">
            <w:pPr>
              <w:pStyle w:val="6"/>
              <w:spacing w:before="46" w:line="218" w:lineRule="auto"/>
              <w:ind w:left="298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年初总体目标</w:t>
            </w:r>
          </w:p>
        </w:tc>
        <w:tc>
          <w:tcPr>
            <w:tcW w:w="7006" w:type="dxa"/>
            <w:gridSpan w:val="7"/>
            <w:tcBorders>
              <w:right w:val="nil"/>
            </w:tcBorders>
            <w:vAlign w:val="top"/>
          </w:tcPr>
          <w:p w14:paraId="179A5BF2">
            <w:pPr>
              <w:pStyle w:val="6"/>
              <w:spacing w:before="46" w:line="218" w:lineRule="auto"/>
              <w:ind w:left="29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全年完成情况</w:t>
            </w:r>
          </w:p>
        </w:tc>
      </w:tr>
      <w:tr w14:paraId="52F7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635A5667">
            <w:pPr>
              <w:rPr>
                <w:rFonts w:ascii="Arial"/>
                <w:sz w:val="21"/>
              </w:rPr>
            </w:pPr>
          </w:p>
        </w:tc>
        <w:tc>
          <w:tcPr>
            <w:tcW w:w="7167" w:type="dxa"/>
            <w:gridSpan w:val="10"/>
            <w:vAlign w:val="top"/>
          </w:tcPr>
          <w:p w14:paraId="751A725E">
            <w:pPr>
              <w:pStyle w:val="6"/>
              <w:spacing w:before="137" w:line="221" w:lineRule="auto"/>
              <w:ind w:left="19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保证全县营商环境建设工作顺利进行</w:t>
            </w:r>
          </w:p>
        </w:tc>
        <w:tc>
          <w:tcPr>
            <w:tcW w:w="7006" w:type="dxa"/>
            <w:gridSpan w:val="7"/>
            <w:tcBorders>
              <w:right w:val="nil"/>
            </w:tcBorders>
            <w:vAlign w:val="top"/>
          </w:tcPr>
          <w:p w14:paraId="07BB4B77">
            <w:pPr>
              <w:pStyle w:val="6"/>
              <w:spacing w:before="138" w:line="220" w:lineRule="auto"/>
              <w:ind w:left="330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</w:t>
            </w:r>
          </w:p>
        </w:tc>
      </w:tr>
      <w:tr w14:paraId="1B293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70" w:type="dxa"/>
            <w:vMerge w:val="restart"/>
            <w:tcBorders>
              <w:bottom w:val="nil"/>
            </w:tcBorders>
            <w:vAlign w:val="top"/>
          </w:tcPr>
          <w:p w14:paraId="42528AE0">
            <w:pPr>
              <w:spacing w:line="249" w:lineRule="auto"/>
              <w:rPr>
                <w:rFonts w:ascii="Arial"/>
                <w:sz w:val="21"/>
              </w:rPr>
            </w:pPr>
          </w:p>
          <w:p w14:paraId="0C83DAF4">
            <w:pPr>
              <w:spacing w:line="249" w:lineRule="auto"/>
              <w:rPr>
                <w:rFonts w:ascii="Arial"/>
                <w:sz w:val="21"/>
              </w:rPr>
            </w:pPr>
          </w:p>
          <w:p w14:paraId="2A5CC243">
            <w:pPr>
              <w:spacing w:line="249" w:lineRule="auto"/>
              <w:rPr>
                <w:rFonts w:ascii="Arial"/>
                <w:sz w:val="21"/>
              </w:rPr>
            </w:pPr>
          </w:p>
          <w:p w14:paraId="2B08E953">
            <w:pPr>
              <w:spacing w:line="249" w:lineRule="auto"/>
              <w:rPr>
                <w:rFonts w:ascii="Arial"/>
                <w:sz w:val="21"/>
              </w:rPr>
            </w:pPr>
          </w:p>
          <w:p w14:paraId="204E44F9">
            <w:pPr>
              <w:spacing w:line="250" w:lineRule="auto"/>
              <w:rPr>
                <w:rFonts w:ascii="Arial"/>
                <w:sz w:val="21"/>
              </w:rPr>
            </w:pPr>
          </w:p>
          <w:p w14:paraId="3182678C">
            <w:pPr>
              <w:spacing w:line="250" w:lineRule="auto"/>
              <w:rPr>
                <w:rFonts w:ascii="Arial"/>
                <w:sz w:val="21"/>
              </w:rPr>
            </w:pPr>
          </w:p>
          <w:p w14:paraId="21F7ED7D">
            <w:pPr>
              <w:spacing w:line="250" w:lineRule="auto"/>
              <w:rPr>
                <w:rFonts w:ascii="Arial"/>
                <w:sz w:val="21"/>
              </w:rPr>
            </w:pPr>
          </w:p>
          <w:p w14:paraId="52C57B42">
            <w:pPr>
              <w:spacing w:line="250" w:lineRule="auto"/>
              <w:rPr>
                <w:rFonts w:ascii="Arial"/>
                <w:sz w:val="21"/>
              </w:rPr>
            </w:pPr>
          </w:p>
          <w:p w14:paraId="0369B054">
            <w:pPr>
              <w:spacing w:line="250" w:lineRule="auto"/>
              <w:rPr>
                <w:rFonts w:ascii="Arial"/>
                <w:sz w:val="21"/>
              </w:rPr>
            </w:pPr>
          </w:p>
          <w:p w14:paraId="1F2D05FC">
            <w:pPr>
              <w:spacing w:line="250" w:lineRule="auto"/>
              <w:rPr>
                <w:rFonts w:ascii="Arial"/>
                <w:sz w:val="21"/>
              </w:rPr>
            </w:pPr>
          </w:p>
          <w:p w14:paraId="4F79CD06">
            <w:pPr>
              <w:pStyle w:val="6"/>
              <w:spacing w:before="65" w:line="242" w:lineRule="auto"/>
              <w:ind w:left="236" w:right="31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绩效指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 w14:paraId="1809BBE4">
            <w:pPr>
              <w:spacing w:line="328" w:lineRule="auto"/>
              <w:rPr>
                <w:rFonts w:ascii="Arial"/>
                <w:sz w:val="21"/>
              </w:rPr>
            </w:pPr>
          </w:p>
          <w:p w14:paraId="3BCB5EC6">
            <w:pPr>
              <w:pStyle w:val="6"/>
              <w:spacing w:before="65" w:line="242" w:lineRule="auto"/>
              <w:ind w:left="232" w:right="31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一级指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AAFB610">
            <w:pPr>
              <w:spacing w:line="328" w:lineRule="auto"/>
              <w:rPr>
                <w:rFonts w:ascii="Arial"/>
                <w:sz w:val="21"/>
              </w:rPr>
            </w:pPr>
          </w:p>
          <w:p w14:paraId="0208B755">
            <w:pPr>
              <w:pStyle w:val="6"/>
              <w:spacing w:before="65" w:line="242" w:lineRule="auto"/>
              <w:ind w:left="233" w:right="31" w:hanging="1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二级指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标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 w14:paraId="12162AC4">
            <w:pPr>
              <w:spacing w:line="457" w:lineRule="auto"/>
              <w:rPr>
                <w:rFonts w:ascii="Arial"/>
                <w:sz w:val="21"/>
              </w:rPr>
            </w:pPr>
          </w:p>
          <w:p w14:paraId="7FD69733">
            <w:pPr>
              <w:pStyle w:val="6"/>
              <w:spacing w:before="65" w:line="221" w:lineRule="auto"/>
              <w:ind w:left="30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三级指标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635434D2">
            <w:pPr>
              <w:spacing w:line="328" w:lineRule="auto"/>
              <w:rPr>
                <w:rFonts w:ascii="Arial"/>
                <w:sz w:val="21"/>
              </w:rPr>
            </w:pPr>
          </w:p>
          <w:p w14:paraId="22942720">
            <w:pPr>
              <w:pStyle w:val="6"/>
              <w:spacing w:before="65" w:line="220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运算</w:t>
            </w:r>
          </w:p>
          <w:p w14:paraId="458CE886">
            <w:pPr>
              <w:pStyle w:val="6"/>
              <w:spacing w:before="21" w:line="220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符号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6226167B">
            <w:pPr>
              <w:spacing w:line="329" w:lineRule="auto"/>
              <w:rPr>
                <w:rFonts w:ascii="Arial"/>
                <w:sz w:val="21"/>
              </w:rPr>
            </w:pPr>
          </w:p>
          <w:p w14:paraId="5477558D">
            <w:pPr>
              <w:pStyle w:val="6"/>
              <w:spacing w:before="65" w:line="241" w:lineRule="auto"/>
              <w:ind w:left="215" w:right="112" w:hanging="9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指标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值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21851741">
            <w:pPr>
              <w:spacing w:line="328" w:lineRule="auto"/>
              <w:rPr>
                <w:rFonts w:ascii="Arial"/>
                <w:sz w:val="21"/>
              </w:rPr>
            </w:pPr>
          </w:p>
          <w:p w14:paraId="2369A410">
            <w:pPr>
              <w:pStyle w:val="6"/>
              <w:spacing w:before="65" w:line="221" w:lineRule="auto"/>
              <w:ind w:left="11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度量</w:t>
            </w:r>
          </w:p>
          <w:p w14:paraId="71D5E1E3">
            <w:pPr>
              <w:pStyle w:val="6"/>
              <w:spacing w:before="19" w:line="221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单位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3CA64814">
            <w:pPr>
              <w:pStyle w:val="6"/>
              <w:spacing w:before="265" w:line="220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全年</w:t>
            </w:r>
          </w:p>
          <w:p w14:paraId="18472241">
            <w:pPr>
              <w:pStyle w:val="6"/>
              <w:spacing w:before="21" w:line="241" w:lineRule="auto"/>
              <w:ind w:left="215" w:right="112" w:hanging="98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完成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值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7A4FB557">
            <w:pPr>
              <w:spacing w:line="328" w:lineRule="auto"/>
              <w:rPr>
                <w:rFonts w:ascii="Arial"/>
                <w:sz w:val="21"/>
              </w:rPr>
            </w:pPr>
          </w:p>
          <w:p w14:paraId="43CC8F6F">
            <w:pPr>
              <w:pStyle w:val="6"/>
              <w:spacing w:before="65" w:line="220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完成</w:t>
            </w:r>
          </w:p>
          <w:p w14:paraId="33250F5E">
            <w:pPr>
              <w:pStyle w:val="6"/>
              <w:spacing w:before="20" w:line="221" w:lineRule="auto"/>
              <w:ind w:left="11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程度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7B31AD25">
            <w:pPr>
              <w:spacing w:line="457" w:lineRule="auto"/>
              <w:rPr>
                <w:rFonts w:ascii="Arial"/>
                <w:sz w:val="21"/>
              </w:rPr>
            </w:pPr>
          </w:p>
          <w:p w14:paraId="53D11065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分值</w:t>
            </w:r>
          </w:p>
        </w:tc>
        <w:tc>
          <w:tcPr>
            <w:tcW w:w="631" w:type="dxa"/>
            <w:vMerge w:val="restart"/>
            <w:tcBorders>
              <w:bottom w:val="nil"/>
            </w:tcBorders>
            <w:vAlign w:val="top"/>
          </w:tcPr>
          <w:p w14:paraId="3ACEC254">
            <w:pPr>
              <w:spacing w:line="457" w:lineRule="auto"/>
              <w:rPr>
                <w:rFonts w:ascii="Arial"/>
                <w:sz w:val="21"/>
              </w:rPr>
            </w:pPr>
          </w:p>
          <w:p w14:paraId="62F1E034">
            <w:pPr>
              <w:pStyle w:val="6"/>
              <w:spacing w:before="65" w:line="220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  <w:tc>
          <w:tcPr>
            <w:tcW w:w="4375" w:type="dxa"/>
            <w:gridSpan w:val="5"/>
            <w:vAlign w:val="top"/>
          </w:tcPr>
          <w:p w14:paraId="40F4A15A">
            <w:pPr>
              <w:pStyle w:val="6"/>
              <w:spacing w:before="40" w:line="210" w:lineRule="auto"/>
              <w:ind w:left="159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偏差原因分析</w:t>
            </w:r>
          </w:p>
        </w:tc>
        <w:tc>
          <w:tcPr>
            <w:tcW w:w="2631" w:type="dxa"/>
            <w:gridSpan w:val="2"/>
            <w:vMerge w:val="restart"/>
            <w:tcBorders>
              <w:bottom w:val="nil"/>
              <w:right w:val="nil"/>
            </w:tcBorders>
            <w:vAlign w:val="top"/>
          </w:tcPr>
          <w:p w14:paraId="7F3B50B1">
            <w:pPr>
              <w:spacing w:line="457" w:lineRule="auto"/>
              <w:rPr>
                <w:rFonts w:ascii="Arial"/>
                <w:sz w:val="21"/>
              </w:rPr>
            </w:pPr>
          </w:p>
          <w:p w14:paraId="1FB49D8A">
            <w:pPr>
              <w:pStyle w:val="6"/>
              <w:spacing w:before="65" w:line="220" w:lineRule="auto"/>
              <w:ind w:left="92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改进措施</w:t>
            </w:r>
          </w:p>
        </w:tc>
      </w:tr>
      <w:tr w14:paraId="19B37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5A0161CB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vAlign w:val="top"/>
          </w:tcPr>
          <w:p w14:paraId="376FD345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4FF69A28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59B98606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43CF2691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1CB89C5E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6AB2E347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536C5B53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484C0F67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62B9FA01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  <w:vAlign w:val="top"/>
          </w:tcPr>
          <w:p w14:paraId="325E397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0FE4B3E">
            <w:pPr>
              <w:pStyle w:val="6"/>
              <w:spacing w:before="251" w:line="220" w:lineRule="auto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经费保障</w:t>
            </w:r>
          </w:p>
          <w:p w14:paraId="08B36B6E">
            <w:pPr>
              <w:pStyle w:val="6"/>
              <w:spacing w:before="20" w:line="221" w:lineRule="auto"/>
              <w:ind w:left="4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原因分析</w:t>
            </w:r>
          </w:p>
        </w:tc>
        <w:tc>
          <w:tcPr>
            <w:tcW w:w="875" w:type="dxa"/>
            <w:vAlign w:val="top"/>
          </w:tcPr>
          <w:p w14:paraId="6A2A1102">
            <w:pPr>
              <w:pStyle w:val="6"/>
              <w:spacing w:before="251" w:line="220" w:lineRule="auto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制度保障</w:t>
            </w:r>
          </w:p>
          <w:p w14:paraId="503BEAB8">
            <w:pPr>
              <w:pStyle w:val="6"/>
              <w:spacing w:before="20" w:line="221" w:lineRule="auto"/>
              <w:ind w:left="4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原因分析</w:t>
            </w:r>
          </w:p>
        </w:tc>
        <w:tc>
          <w:tcPr>
            <w:tcW w:w="875" w:type="dxa"/>
            <w:vAlign w:val="top"/>
          </w:tcPr>
          <w:p w14:paraId="76206C42">
            <w:pPr>
              <w:pStyle w:val="6"/>
              <w:spacing w:before="251" w:line="220" w:lineRule="auto"/>
              <w:ind w:left="4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人员保障</w:t>
            </w:r>
          </w:p>
          <w:p w14:paraId="589EFAFB">
            <w:pPr>
              <w:pStyle w:val="6"/>
              <w:spacing w:before="20" w:line="221" w:lineRule="auto"/>
              <w:ind w:left="4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原因分析</w:t>
            </w:r>
          </w:p>
        </w:tc>
        <w:tc>
          <w:tcPr>
            <w:tcW w:w="875" w:type="dxa"/>
            <w:vAlign w:val="top"/>
          </w:tcPr>
          <w:p w14:paraId="7BD8EF07">
            <w:pPr>
              <w:pStyle w:val="6"/>
              <w:spacing w:before="121" w:line="220" w:lineRule="auto"/>
              <w:ind w:left="4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硬件条件</w:t>
            </w:r>
          </w:p>
          <w:p w14:paraId="20E06D45">
            <w:pPr>
              <w:pStyle w:val="6"/>
              <w:spacing w:before="21" w:line="220" w:lineRule="auto"/>
              <w:ind w:left="4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保障原因</w:t>
            </w:r>
          </w:p>
          <w:p w14:paraId="79817BF6">
            <w:pPr>
              <w:pStyle w:val="6"/>
              <w:spacing w:before="20" w:line="221" w:lineRule="auto"/>
              <w:ind w:left="24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分析</w:t>
            </w:r>
          </w:p>
        </w:tc>
        <w:tc>
          <w:tcPr>
            <w:tcW w:w="875" w:type="dxa"/>
            <w:vAlign w:val="top"/>
          </w:tcPr>
          <w:p w14:paraId="0C788BE4">
            <w:pPr>
              <w:pStyle w:val="6"/>
              <w:spacing w:before="251" w:line="221" w:lineRule="auto"/>
              <w:ind w:left="4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其他原因</w:t>
            </w:r>
          </w:p>
          <w:p w14:paraId="734E49B4">
            <w:pPr>
              <w:pStyle w:val="6"/>
              <w:spacing w:before="19" w:line="221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分析</w:t>
            </w:r>
          </w:p>
        </w:tc>
        <w:tc>
          <w:tcPr>
            <w:tcW w:w="2631" w:type="dxa"/>
            <w:gridSpan w:val="2"/>
            <w:vMerge w:val="continue"/>
            <w:tcBorders>
              <w:top w:val="nil"/>
              <w:right w:val="nil"/>
            </w:tcBorders>
            <w:vAlign w:val="top"/>
          </w:tcPr>
          <w:p w14:paraId="7DF90FE5">
            <w:pPr>
              <w:rPr>
                <w:rFonts w:ascii="Arial"/>
                <w:sz w:val="21"/>
              </w:rPr>
            </w:pPr>
          </w:p>
        </w:tc>
      </w:tr>
      <w:tr w14:paraId="041DB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61B36A46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 w14:paraId="5A92ADEC">
            <w:pPr>
              <w:spacing w:line="267" w:lineRule="auto"/>
              <w:rPr>
                <w:rFonts w:ascii="Arial"/>
                <w:sz w:val="21"/>
              </w:rPr>
            </w:pPr>
          </w:p>
          <w:p w14:paraId="72811374">
            <w:pPr>
              <w:spacing w:line="267" w:lineRule="auto"/>
              <w:rPr>
                <w:rFonts w:ascii="Arial"/>
                <w:sz w:val="21"/>
              </w:rPr>
            </w:pPr>
          </w:p>
          <w:p w14:paraId="19039911">
            <w:pPr>
              <w:spacing w:line="267" w:lineRule="auto"/>
              <w:rPr>
                <w:rFonts w:ascii="Arial"/>
                <w:sz w:val="21"/>
              </w:rPr>
            </w:pPr>
          </w:p>
          <w:p w14:paraId="3C30FE3B">
            <w:pPr>
              <w:spacing w:line="267" w:lineRule="auto"/>
              <w:rPr>
                <w:rFonts w:ascii="Arial"/>
                <w:sz w:val="21"/>
              </w:rPr>
            </w:pPr>
          </w:p>
          <w:p w14:paraId="1E72B68F">
            <w:pPr>
              <w:spacing w:line="268" w:lineRule="auto"/>
              <w:rPr>
                <w:rFonts w:ascii="Arial"/>
                <w:sz w:val="21"/>
              </w:rPr>
            </w:pPr>
          </w:p>
          <w:p w14:paraId="33DF9129">
            <w:pPr>
              <w:spacing w:line="268" w:lineRule="auto"/>
              <w:rPr>
                <w:rFonts w:ascii="Arial"/>
                <w:sz w:val="21"/>
              </w:rPr>
            </w:pPr>
          </w:p>
          <w:p w14:paraId="2FEEFFF7">
            <w:pPr>
              <w:spacing w:line="268" w:lineRule="auto"/>
              <w:rPr>
                <w:rFonts w:ascii="Arial"/>
                <w:sz w:val="21"/>
              </w:rPr>
            </w:pPr>
          </w:p>
          <w:p w14:paraId="42A982DC">
            <w:pPr>
              <w:pStyle w:val="6"/>
              <w:spacing w:before="65" w:line="221" w:lineRule="auto"/>
              <w:ind w:left="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履职效</w:t>
            </w:r>
          </w:p>
          <w:p w14:paraId="39427B82">
            <w:pPr>
              <w:pStyle w:val="6"/>
              <w:spacing w:before="19" w:line="222" w:lineRule="auto"/>
              <w:ind w:left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</w:t>
            </w:r>
          </w:p>
        </w:tc>
        <w:tc>
          <w:tcPr>
            <w:tcW w:w="666" w:type="dxa"/>
            <w:vAlign w:val="top"/>
          </w:tcPr>
          <w:p w14:paraId="2344C973">
            <w:pPr>
              <w:pStyle w:val="6"/>
              <w:spacing w:before="32" w:line="224" w:lineRule="auto"/>
              <w:ind w:left="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重点工</w:t>
            </w:r>
          </w:p>
          <w:p w14:paraId="0F267B1E">
            <w:pPr>
              <w:pStyle w:val="6"/>
              <w:spacing w:before="16" w:line="191" w:lineRule="auto"/>
              <w:ind w:left="130" w:right="31" w:hanging="9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作履行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情况</w:t>
            </w:r>
          </w:p>
        </w:tc>
        <w:tc>
          <w:tcPr>
            <w:tcW w:w="1419" w:type="dxa"/>
            <w:vAlign w:val="top"/>
          </w:tcPr>
          <w:p w14:paraId="6DEF5918">
            <w:pPr>
              <w:pStyle w:val="6"/>
              <w:spacing w:before="131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重点工作办结</w:t>
            </w:r>
          </w:p>
          <w:p w14:paraId="0F0E6843">
            <w:pPr>
              <w:pStyle w:val="6"/>
              <w:spacing w:before="21" w:line="220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0C25C426">
            <w:pPr>
              <w:spacing w:line="269" w:lineRule="auto"/>
              <w:rPr>
                <w:rFonts w:ascii="Arial"/>
                <w:sz w:val="21"/>
              </w:rPr>
            </w:pPr>
          </w:p>
          <w:p w14:paraId="029A9A1E">
            <w:pPr>
              <w:pStyle w:val="6"/>
              <w:spacing w:before="65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64177C4D">
            <w:pPr>
              <w:pStyle w:val="6"/>
              <w:spacing w:before="261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0D570626">
            <w:pPr>
              <w:pStyle w:val="6"/>
              <w:spacing w:before="261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1D52879D">
            <w:pPr>
              <w:pStyle w:val="6"/>
              <w:spacing w:before="261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6C91D60F">
            <w:pPr>
              <w:pStyle w:val="6"/>
              <w:spacing w:before="260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DC4339C">
            <w:pPr>
              <w:pStyle w:val="6"/>
              <w:spacing w:before="260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</w:t>
            </w:r>
          </w:p>
        </w:tc>
        <w:tc>
          <w:tcPr>
            <w:tcW w:w="631" w:type="dxa"/>
            <w:vAlign w:val="top"/>
          </w:tcPr>
          <w:p w14:paraId="500994CA">
            <w:pPr>
              <w:pStyle w:val="6"/>
              <w:spacing w:before="260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3.5</w:t>
            </w:r>
          </w:p>
        </w:tc>
        <w:tc>
          <w:tcPr>
            <w:tcW w:w="875" w:type="dxa"/>
            <w:vAlign w:val="top"/>
          </w:tcPr>
          <w:p w14:paraId="0944A9E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557466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409CCD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0662D2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6A27795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139EC968">
            <w:pPr>
              <w:rPr>
                <w:rFonts w:ascii="Arial"/>
                <w:sz w:val="21"/>
              </w:rPr>
            </w:pPr>
          </w:p>
        </w:tc>
      </w:tr>
      <w:tr w14:paraId="78AE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07A0F2DD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  <w:bottom w:val="nil"/>
            </w:tcBorders>
            <w:vAlign w:val="top"/>
          </w:tcPr>
          <w:p w14:paraId="77666847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704E97E9">
            <w:pPr>
              <w:spacing w:line="299" w:lineRule="auto"/>
              <w:rPr>
                <w:rFonts w:ascii="Arial"/>
                <w:sz w:val="21"/>
              </w:rPr>
            </w:pPr>
          </w:p>
          <w:p w14:paraId="7E2D1F8B">
            <w:pPr>
              <w:pStyle w:val="6"/>
              <w:spacing w:before="65" w:line="222" w:lineRule="auto"/>
              <w:ind w:left="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整体工</w:t>
            </w:r>
          </w:p>
          <w:p w14:paraId="37DA5DC2">
            <w:pPr>
              <w:pStyle w:val="6"/>
              <w:spacing w:before="18" w:line="242" w:lineRule="auto"/>
              <w:ind w:left="130" w:right="31" w:hanging="9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作完成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情况</w:t>
            </w:r>
          </w:p>
        </w:tc>
        <w:tc>
          <w:tcPr>
            <w:tcW w:w="1419" w:type="dxa"/>
            <w:vAlign w:val="top"/>
          </w:tcPr>
          <w:p w14:paraId="0743DAA8">
            <w:pPr>
              <w:pStyle w:val="6"/>
              <w:spacing w:before="33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总体工作完成</w:t>
            </w:r>
          </w:p>
          <w:p w14:paraId="22A406D0">
            <w:pPr>
              <w:pStyle w:val="6"/>
              <w:spacing w:before="21" w:line="158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29739B1D">
            <w:pPr>
              <w:pStyle w:val="6"/>
              <w:spacing w:before="216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52AE619F">
            <w:pPr>
              <w:pStyle w:val="6"/>
              <w:spacing w:before="141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0C20C3E1">
            <w:pPr>
              <w:pStyle w:val="6"/>
              <w:spacing w:before="141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719398D3">
            <w:pPr>
              <w:pStyle w:val="6"/>
              <w:spacing w:before="141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32D7DCEC">
            <w:pPr>
              <w:pStyle w:val="6"/>
              <w:spacing w:before="140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F8E618B">
            <w:pPr>
              <w:pStyle w:val="6"/>
              <w:spacing w:before="140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7BAC082B">
            <w:pPr>
              <w:pStyle w:val="6"/>
              <w:spacing w:before="140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00098EC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1C033B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FF56F8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8A35CF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1D1C1B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51196B12">
            <w:pPr>
              <w:rPr>
                <w:rFonts w:ascii="Arial"/>
                <w:sz w:val="21"/>
              </w:rPr>
            </w:pPr>
          </w:p>
        </w:tc>
      </w:tr>
      <w:tr w14:paraId="2D16C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3F605CAE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  <w:bottom w:val="nil"/>
            </w:tcBorders>
            <w:vAlign w:val="top"/>
          </w:tcPr>
          <w:p w14:paraId="746AC722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06D1822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165C5A6">
            <w:pPr>
              <w:pStyle w:val="6"/>
              <w:spacing w:before="34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工作完成及时</w:t>
            </w:r>
          </w:p>
          <w:p w14:paraId="334263FB">
            <w:pPr>
              <w:pStyle w:val="6"/>
              <w:spacing w:before="21" w:line="157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626FC62E">
            <w:pPr>
              <w:pStyle w:val="6"/>
              <w:spacing w:before="217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39CB6FBF">
            <w:pPr>
              <w:pStyle w:val="6"/>
              <w:spacing w:before="142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1EB70FFB">
            <w:pPr>
              <w:pStyle w:val="6"/>
              <w:spacing w:before="142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77327E81">
            <w:pPr>
              <w:pStyle w:val="6"/>
              <w:spacing w:before="142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339E08A2">
            <w:pPr>
              <w:pStyle w:val="6"/>
              <w:spacing w:before="141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98E202D">
            <w:pPr>
              <w:pStyle w:val="6"/>
              <w:spacing w:before="141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6B33DDDC">
            <w:pPr>
              <w:pStyle w:val="6"/>
              <w:spacing w:before="141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729022A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D18E3F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552947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F17295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91889BA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7049F0BD">
            <w:pPr>
              <w:rPr>
                <w:rFonts w:ascii="Arial"/>
                <w:sz w:val="21"/>
              </w:rPr>
            </w:pPr>
          </w:p>
        </w:tc>
      </w:tr>
      <w:tr w14:paraId="2F998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vAlign w:val="top"/>
          </w:tcPr>
          <w:p w14:paraId="5542765D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  <w:bottom w:val="nil"/>
            </w:tcBorders>
            <w:vAlign w:val="top"/>
          </w:tcPr>
          <w:p w14:paraId="1B1107A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61D3EC92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FF45BC7">
            <w:pPr>
              <w:pStyle w:val="6"/>
              <w:spacing w:before="35" w:line="22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工作质量达标</w:t>
            </w:r>
          </w:p>
          <w:p w14:paraId="61928D0A">
            <w:pPr>
              <w:pStyle w:val="6"/>
              <w:spacing w:before="20" w:line="157" w:lineRule="auto"/>
              <w:ind w:left="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25012C31">
            <w:pPr>
              <w:pStyle w:val="6"/>
              <w:spacing w:before="218" w:line="155" w:lineRule="exact"/>
              <w:ind w:left="264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39CE3156">
            <w:pPr>
              <w:pStyle w:val="6"/>
              <w:spacing w:before="143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4BEBE477">
            <w:pPr>
              <w:pStyle w:val="6"/>
              <w:spacing w:before="143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21F7AB25">
            <w:pPr>
              <w:pStyle w:val="6"/>
              <w:spacing w:before="143"/>
              <w:ind w:left="1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71F53277">
            <w:pPr>
              <w:pStyle w:val="6"/>
              <w:spacing w:before="142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56A03169">
            <w:pPr>
              <w:pStyle w:val="6"/>
              <w:spacing w:before="142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1ADDF4E7">
            <w:pPr>
              <w:pStyle w:val="6"/>
              <w:spacing w:before="142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62EB305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E600F9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C1986E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3A0DA7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1213D2C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76837719">
            <w:pPr>
              <w:rPr>
                <w:rFonts w:ascii="Arial"/>
                <w:sz w:val="21"/>
              </w:rPr>
            </w:pPr>
          </w:p>
        </w:tc>
      </w:tr>
      <w:tr w14:paraId="500E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670" w:type="dxa"/>
            <w:vMerge w:val="continue"/>
            <w:tcBorders>
              <w:top w:val="nil"/>
            </w:tcBorders>
            <w:vAlign w:val="top"/>
          </w:tcPr>
          <w:p w14:paraId="4B63C319"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vAlign w:val="top"/>
          </w:tcPr>
          <w:p w14:paraId="7AD19C8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4E60C6EB">
            <w:pPr>
              <w:spacing w:line="263" w:lineRule="auto"/>
              <w:rPr>
                <w:rFonts w:ascii="Arial"/>
                <w:sz w:val="21"/>
              </w:rPr>
            </w:pPr>
          </w:p>
          <w:p w14:paraId="0AD1D0AA">
            <w:pPr>
              <w:spacing w:line="264" w:lineRule="auto"/>
              <w:rPr>
                <w:rFonts w:ascii="Arial"/>
                <w:sz w:val="21"/>
              </w:rPr>
            </w:pPr>
          </w:p>
          <w:p w14:paraId="5E003512">
            <w:pPr>
              <w:spacing w:line="264" w:lineRule="auto"/>
              <w:rPr>
                <w:rFonts w:ascii="Arial"/>
                <w:sz w:val="21"/>
              </w:rPr>
            </w:pPr>
          </w:p>
          <w:p w14:paraId="1770EDA9">
            <w:pPr>
              <w:pStyle w:val="6"/>
              <w:spacing w:before="65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基础管</w:t>
            </w:r>
          </w:p>
          <w:p w14:paraId="598C8AE1">
            <w:pPr>
              <w:pStyle w:val="6"/>
              <w:spacing w:before="21" w:line="230" w:lineRule="auto"/>
              <w:ind w:left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 w14:paraId="542A4A4F">
            <w:pPr>
              <w:spacing w:line="306" w:lineRule="auto"/>
              <w:rPr>
                <w:rFonts w:ascii="Arial"/>
                <w:sz w:val="21"/>
              </w:rPr>
            </w:pPr>
          </w:p>
          <w:p w14:paraId="131564DA">
            <w:pPr>
              <w:spacing w:line="307" w:lineRule="auto"/>
              <w:rPr>
                <w:rFonts w:ascii="Arial"/>
                <w:sz w:val="21"/>
              </w:rPr>
            </w:pPr>
          </w:p>
          <w:p w14:paraId="0ADCECF3">
            <w:pPr>
              <w:spacing w:line="307" w:lineRule="auto"/>
              <w:rPr>
                <w:rFonts w:ascii="Arial"/>
                <w:sz w:val="21"/>
              </w:rPr>
            </w:pPr>
          </w:p>
          <w:p w14:paraId="597482CC">
            <w:pPr>
              <w:pStyle w:val="6"/>
              <w:spacing w:before="65" w:line="219" w:lineRule="auto"/>
              <w:ind w:left="1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依法行政能力</w:t>
            </w:r>
          </w:p>
        </w:tc>
        <w:tc>
          <w:tcPr>
            <w:tcW w:w="631" w:type="dxa"/>
            <w:vAlign w:val="top"/>
          </w:tcPr>
          <w:p w14:paraId="1C797305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694C7E1">
            <w:pPr>
              <w:spacing w:line="263" w:lineRule="auto"/>
              <w:rPr>
                <w:rFonts w:ascii="Arial"/>
                <w:sz w:val="21"/>
              </w:rPr>
            </w:pPr>
          </w:p>
          <w:p w14:paraId="6531A8B4">
            <w:pPr>
              <w:spacing w:line="264" w:lineRule="auto"/>
              <w:rPr>
                <w:rFonts w:ascii="Arial"/>
                <w:sz w:val="21"/>
              </w:rPr>
            </w:pPr>
          </w:p>
          <w:p w14:paraId="6832BCC0">
            <w:pPr>
              <w:spacing w:line="264" w:lineRule="auto"/>
              <w:rPr>
                <w:rFonts w:ascii="Arial"/>
                <w:sz w:val="21"/>
              </w:rPr>
            </w:pPr>
          </w:p>
          <w:p w14:paraId="2F79F98C">
            <w:pPr>
              <w:pStyle w:val="6"/>
              <w:spacing w:before="65" w:line="220" w:lineRule="auto"/>
              <w:ind w:left="1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47C40F28">
            <w:pPr>
              <w:pStyle w:val="6"/>
              <w:spacing w:before="21" w:line="222" w:lineRule="auto"/>
              <w:ind w:left="1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7C8496A5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3C477C2">
            <w:pPr>
              <w:pStyle w:val="6"/>
              <w:spacing w:before="35" w:line="220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4881AA7D">
            <w:pPr>
              <w:pStyle w:val="6"/>
              <w:spacing w:before="20" w:line="224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5F62E968">
            <w:pPr>
              <w:pStyle w:val="6"/>
              <w:spacing w:before="17" w:line="219" w:lineRule="auto"/>
              <w:ind w:left="1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73E78EFB">
            <w:pPr>
              <w:pStyle w:val="6"/>
              <w:spacing w:before="21" w:line="221" w:lineRule="auto"/>
              <w:ind w:left="1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025CC2BE">
            <w:pPr>
              <w:pStyle w:val="6"/>
              <w:spacing w:before="21" w:line="239" w:lineRule="auto"/>
              <w:ind w:left="191" w:right="112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7AA08736">
            <w:pPr>
              <w:pStyle w:val="6"/>
              <w:spacing w:line="239" w:lineRule="auto"/>
              <w:ind w:left="8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24FB293E">
            <w:pPr>
              <w:pStyle w:val="6"/>
              <w:spacing w:before="1" w:line="239" w:lineRule="auto"/>
              <w:ind w:left="1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  <w:p w14:paraId="036AAB03">
            <w:pPr>
              <w:pStyle w:val="6"/>
              <w:spacing w:line="165" w:lineRule="auto"/>
              <w:ind w:left="2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（含）</w:t>
            </w:r>
          </w:p>
        </w:tc>
        <w:tc>
          <w:tcPr>
            <w:tcW w:w="631" w:type="dxa"/>
            <w:vAlign w:val="top"/>
          </w:tcPr>
          <w:p w14:paraId="18FD8ECC">
            <w:pPr>
              <w:spacing w:line="306" w:lineRule="auto"/>
              <w:rPr>
                <w:rFonts w:ascii="Arial"/>
                <w:sz w:val="21"/>
              </w:rPr>
            </w:pPr>
          </w:p>
          <w:p w14:paraId="41B59B80">
            <w:pPr>
              <w:spacing w:line="307" w:lineRule="auto"/>
              <w:rPr>
                <w:rFonts w:ascii="Arial"/>
                <w:sz w:val="21"/>
              </w:rPr>
            </w:pPr>
          </w:p>
          <w:p w14:paraId="25C2F929">
            <w:pPr>
              <w:spacing w:line="307" w:lineRule="auto"/>
              <w:rPr>
                <w:rFonts w:ascii="Arial"/>
                <w:sz w:val="21"/>
              </w:rPr>
            </w:pPr>
          </w:p>
          <w:p w14:paraId="6B408258">
            <w:pPr>
              <w:pStyle w:val="6"/>
              <w:spacing w:before="65" w:line="242" w:lineRule="auto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F0B282F">
            <w:pPr>
              <w:spacing w:line="306" w:lineRule="auto"/>
              <w:rPr>
                <w:rFonts w:ascii="Arial"/>
                <w:sz w:val="21"/>
              </w:rPr>
            </w:pPr>
          </w:p>
          <w:p w14:paraId="5BC26C2D">
            <w:pPr>
              <w:spacing w:line="306" w:lineRule="auto"/>
              <w:rPr>
                <w:rFonts w:ascii="Arial"/>
                <w:sz w:val="21"/>
              </w:rPr>
            </w:pPr>
          </w:p>
          <w:p w14:paraId="79710305">
            <w:pPr>
              <w:spacing w:line="307" w:lineRule="auto"/>
              <w:rPr>
                <w:rFonts w:ascii="Arial"/>
                <w:sz w:val="21"/>
              </w:rPr>
            </w:pPr>
          </w:p>
          <w:p w14:paraId="2C40FD6D">
            <w:pPr>
              <w:pStyle w:val="6"/>
              <w:spacing w:before="65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4C766301">
            <w:pPr>
              <w:spacing w:line="306" w:lineRule="auto"/>
              <w:rPr>
                <w:rFonts w:ascii="Arial"/>
                <w:sz w:val="21"/>
              </w:rPr>
            </w:pPr>
          </w:p>
          <w:p w14:paraId="49EE37FA">
            <w:pPr>
              <w:spacing w:line="306" w:lineRule="auto"/>
              <w:rPr>
                <w:rFonts w:ascii="Arial"/>
                <w:sz w:val="21"/>
              </w:rPr>
            </w:pPr>
          </w:p>
          <w:p w14:paraId="03113272">
            <w:pPr>
              <w:spacing w:line="307" w:lineRule="auto"/>
              <w:rPr>
                <w:rFonts w:ascii="Arial"/>
                <w:sz w:val="21"/>
              </w:rPr>
            </w:pPr>
          </w:p>
          <w:p w14:paraId="46E02597">
            <w:pPr>
              <w:pStyle w:val="6"/>
              <w:spacing w:before="65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77863AE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1CEFA3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9855E4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45294E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477DFC8">
            <w:pPr>
              <w:rPr>
                <w:rFonts w:ascii="Arial"/>
                <w:sz w:val="21"/>
              </w:rPr>
            </w:pPr>
          </w:p>
        </w:tc>
        <w:tc>
          <w:tcPr>
            <w:tcW w:w="2631" w:type="dxa"/>
            <w:gridSpan w:val="2"/>
            <w:tcBorders>
              <w:right w:val="nil"/>
            </w:tcBorders>
            <w:vAlign w:val="top"/>
          </w:tcPr>
          <w:p w14:paraId="31665A8D">
            <w:pPr>
              <w:rPr>
                <w:rFonts w:ascii="Arial"/>
                <w:sz w:val="21"/>
              </w:rPr>
            </w:pPr>
          </w:p>
        </w:tc>
      </w:tr>
    </w:tbl>
    <w:p w14:paraId="53CA2763">
      <w:pPr>
        <w:pStyle w:val="2"/>
      </w:pPr>
    </w:p>
    <w:p w14:paraId="5913A4B8">
      <w:pPr>
        <w:sectPr>
          <w:pgSz w:w="16840" w:h="11907"/>
          <w:pgMar w:top="402" w:right="992" w:bottom="0" w:left="993" w:header="0" w:footer="0" w:gutter="0"/>
          <w:cols w:space="720" w:num="1"/>
        </w:sectPr>
      </w:pPr>
    </w:p>
    <w:tbl>
      <w:tblPr>
        <w:tblStyle w:val="5"/>
        <w:tblW w:w="14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 w14:paraId="24838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 w14:paraId="49FEC447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4964BBE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74ED99E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5259F80">
            <w:pPr>
              <w:spacing w:line="305" w:lineRule="auto"/>
              <w:rPr>
                <w:rFonts w:ascii="Arial"/>
                <w:sz w:val="21"/>
              </w:rPr>
            </w:pPr>
          </w:p>
          <w:p w14:paraId="01E7372F">
            <w:pPr>
              <w:spacing w:line="305" w:lineRule="auto"/>
              <w:rPr>
                <w:rFonts w:ascii="Arial"/>
                <w:sz w:val="21"/>
              </w:rPr>
            </w:pPr>
          </w:p>
          <w:p w14:paraId="55F96A04">
            <w:pPr>
              <w:spacing w:line="306" w:lineRule="auto"/>
              <w:rPr>
                <w:rFonts w:ascii="Arial"/>
                <w:sz w:val="21"/>
              </w:rPr>
            </w:pPr>
          </w:p>
          <w:p w14:paraId="559C91AB">
            <w:pPr>
              <w:pStyle w:val="6"/>
              <w:spacing w:before="65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综合管理水平</w:t>
            </w:r>
          </w:p>
        </w:tc>
        <w:tc>
          <w:tcPr>
            <w:tcW w:w="631" w:type="dxa"/>
            <w:vAlign w:val="top"/>
          </w:tcPr>
          <w:p w14:paraId="540ED0A5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A9C3006">
            <w:pPr>
              <w:spacing w:line="262" w:lineRule="auto"/>
              <w:rPr>
                <w:rFonts w:ascii="Arial"/>
                <w:sz w:val="21"/>
              </w:rPr>
            </w:pPr>
          </w:p>
          <w:p w14:paraId="6FEDDEEE">
            <w:pPr>
              <w:spacing w:line="262" w:lineRule="auto"/>
              <w:rPr>
                <w:rFonts w:ascii="Arial"/>
                <w:sz w:val="21"/>
              </w:rPr>
            </w:pPr>
          </w:p>
          <w:p w14:paraId="064A261E">
            <w:pPr>
              <w:spacing w:line="263" w:lineRule="auto"/>
              <w:rPr>
                <w:rFonts w:ascii="Arial"/>
                <w:sz w:val="21"/>
              </w:rPr>
            </w:pPr>
          </w:p>
          <w:p w14:paraId="13E6513E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51D2A3A4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6DB5DAB1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ABEF946">
            <w:pPr>
              <w:pStyle w:val="6"/>
              <w:spacing w:before="3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29D99169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2B2A8982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1781FE3D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61770131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7E1B2D6E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785DFC6E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64CD288B">
            <w:pPr>
              <w:spacing w:line="305" w:lineRule="auto"/>
              <w:rPr>
                <w:rFonts w:ascii="Arial"/>
                <w:sz w:val="21"/>
              </w:rPr>
            </w:pPr>
          </w:p>
          <w:p w14:paraId="522BD28F">
            <w:pPr>
              <w:spacing w:line="305" w:lineRule="auto"/>
              <w:rPr>
                <w:rFonts w:ascii="Arial"/>
                <w:sz w:val="21"/>
              </w:rPr>
            </w:pPr>
          </w:p>
          <w:p w14:paraId="40C26407">
            <w:pPr>
              <w:spacing w:line="306" w:lineRule="auto"/>
              <w:rPr>
                <w:rFonts w:ascii="Arial"/>
                <w:sz w:val="21"/>
              </w:rPr>
            </w:pPr>
          </w:p>
          <w:p w14:paraId="4E12D3AF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7E5E4B4B">
            <w:pPr>
              <w:spacing w:line="305" w:lineRule="auto"/>
              <w:rPr>
                <w:rFonts w:ascii="Arial"/>
                <w:sz w:val="21"/>
              </w:rPr>
            </w:pPr>
          </w:p>
          <w:p w14:paraId="6F2B33F4">
            <w:pPr>
              <w:spacing w:line="305" w:lineRule="auto"/>
              <w:rPr>
                <w:rFonts w:ascii="Arial"/>
                <w:sz w:val="21"/>
              </w:rPr>
            </w:pPr>
          </w:p>
          <w:p w14:paraId="4416F53E">
            <w:pPr>
              <w:spacing w:line="305" w:lineRule="auto"/>
              <w:rPr>
                <w:rFonts w:ascii="Arial"/>
                <w:sz w:val="21"/>
              </w:rPr>
            </w:pPr>
          </w:p>
          <w:p w14:paraId="3F63C2E3">
            <w:pPr>
              <w:pStyle w:val="6"/>
              <w:spacing w:before="66"/>
              <w:ind w:left="1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631" w:type="dxa"/>
            <w:vAlign w:val="top"/>
          </w:tcPr>
          <w:p w14:paraId="056D912A">
            <w:pPr>
              <w:spacing w:line="305" w:lineRule="auto"/>
              <w:rPr>
                <w:rFonts w:ascii="Arial"/>
                <w:sz w:val="21"/>
              </w:rPr>
            </w:pPr>
          </w:p>
          <w:p w14:paraId="0B8D90E6">
            <w:pPr>
              <w:spacing w:line="305" w:lineRule="auto"/>
              <w:rPr>
                <w:rFonts w:ascii="Arial"/>
                <w:sz w:val="21"/>
              </w:rPr>
            </w:pPr>
          </w:p>
          <w:p w14:paraId="6F910380">
            <w:pPr>
              <w:spacing w:line="305" w:lineRule="auto"/>
              <w:rPr>
                <w:rFonts w:ascii="Arial"/>
                <w:sz w:val="21"/>
              </w:rPr>
            </w:pPr>
          </w:p>
          <w:p w14:paraId="12731AD1">
            <w:pPr>
              <w:pStyle w:val="6"/>
              <w:spacing w:before="66"/>
              <w:ind w:left="1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3.3</w:t>
            </w:r>
          </w:p>
        </w:tc>
        <w:tc>
          <w:tcPr>
            <w:tcW w:w="875" w:type="dxa"/>
            <w:vAlign w:val="top"/>
          </w:tcPr>
          <w:p w14:paraId="0EDC1D1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757EFA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E5DCF3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327281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AFC4ED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02B68618">
            <w:pPr>
              <w:rPr>
                <w:rFonts w:ascii="Arial"/>
                <w:sz w:val="21"/>
              </w:rPr>
            </w:pPr>
          </w:p>
        </w:tc>
      </w:tr>
      <w:tr w14:paraId="536D7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6FDBB0A1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70A5CB10">
            <w:pPr>
              <w:pStyle w:val="6"/>
              <w:spacing w:before="294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预算执</w:t>
            </w:r>
          </w:p>
          <w:p w14:paraId="177A5B05">
            <w:pPr>
              <w:pStyle w:val="6"/>
              <w:spacing w:before="20" w:line="221" w:lineRule="auto"/>
              <w:ind w:lef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5596E458">
            <w:pPr>
              <w:pStyle w:val="6"/>
              <w:spacing w:before="294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预算执</w:t>
            </w:r>
          </w:p>
          <w:p w14:paraId="760033FC">
            <w:pPr>
              <w:pStyle w:val="6"/>
              <w:spacing w:before="21" w:line="220" w:lineRule="auto"/>
              <w:ind w:left="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行效率</w:t>
            </w:r>
          </w:p>
        </w:tc>
        <w:tc>
          <w:tcPr>
            <w:tcW w:w="1419" w:type="dxa"/>
            <w:vAlign w:val="top"/>
          </w:tcPr>
          <w:p w14:paraId="35318783">
            <w:pPr>
              <w:pStyle w:val="6"/>
              <w:spacing w:before="37" w:line="213" w:lineRule="auto"/>
              <w:ind w:left="2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预算执行率</w:t>
            </w:r>
          </w:p>
        </w:tc>
        <w:tc>
          <w:tcPr>
            <w:tcW w:w="631" w:type="dxa"/>
            <w:vAlign w:val="top"/>
          </w:tcPr>
          <w:p w14:paraId="045B650F">
            <w:pPr>
              <w:pStyle w:val="6"/>
              <w:spacing w:before="112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37618C2C">
            <w:pPr>
              <w:pStyle w:val="6"/>
              <w:spacing w:before="37" w:line="213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0C87AFBA">
            <w:pPr>
              <w:pStyle w:val="6"/>
              <w:spacing w:before="37" w:line="213" w:lineRule="auto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1DCABE46">
            <w:pPr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0.5pt;margin-top:-4.35pt;height:12.05pt;width:30.7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FEB78C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8.25pt;margin-top:1.35pt;height:15.05pt;width:15.9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B9588A">
                        <w:pPr>
                          <w:pStyle w:val="6"/>
                          <w:spacing w:before="20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31" w:type="dxa"/>
            <w:vAlign w:val="top"/>
          </w:tcPr>
          <w:p w14:paraId="6B8C9CF5">
            <w:pPr>
              <w:pStyle w:val="6"/>
              <w:spacing w:before="37" w:line="213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43D77ECA">
            <w:pPr>
              <w:pStyle w:val="6"/>
              <w:spacing w:before="37" w:line="213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631" w:type="dxa"/>
            <w:vAlign w:val="top"/>
          </w:tcPr>
          <w:p w14:paraId="544F4FB1">
            <w:pPr>
              <w:pStyle w:val="6"/>
              <w:spacing w:before="37" w:line="213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875" w:type="dxa"/>
            <w:vAlign w:val="top"/>
          </w:tcPr>
          <w:p w14:paraId="5E539BB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322BC9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D81CD6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14F49A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A7E14E0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27EEC51F">
            <w:pPr>
              <w:rPr>
                <w:rFonts w:ascii="Arial"/>
                <w:sz w:val="21"/>
              </w:rPr>
            </w:pPr>
          </w:p>
        </w:tc>
      </w:tr>
      <w:tr w14:paraId="00103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5DECE86A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431FBC38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630B30F9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7EDA1C5">
            <w:pPr>
              <w:pStyle w:val="6"/>
              <w:spacing w:before="37" w:line="212" w:lineRule="auto"/>
              <w:ind w:left="2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预算调整率</w:t>
            </w:r>
          </w:p>
        </w:tc>
        <w:tc>
          <w:tcPr>
            <w:tcW w:w="631" w:type="dxa"/>
            <w:vAlign w:val="top"/>
          </w:tcPr>
          <w:p w14:paraId="1CC04E89">
            <w:pPr>
              <w:pStyle w:val="6"/>
              <w:spacing w:before="37" w:line="212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2223C047">
            <w:pPr>
              <w:pStyle w:val="6"/>
              <w:spacing w:before="37" w:line="212" w:lineRule="auto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 w14:paraId="5C8144C4">
            <w:pPr>
              <w:pStyle w:val="6"/>
              <w:spacing w:before="37" w:line="212" w:lineRule="auto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4C86F267">
            <w:pPr>
              <w:pStyle w:val="6"/>
              <w:spacing w:before="37" w:line="212" w:lineRule="auto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 w14:paraId="341E3A19">
            <w:pPr>
              <w:pStyle w:val="6"/>
              <w:spacing w:before="37" w:line="21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42777889">
            <w:pPr>
              <w:pStyle w:val="6"/>
              <w:spacing w:before="37" w:line="212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631" w:type="dxa"/>
            <w:vAlign w:val="top"/>
          </w:tcPr>
          <w:p w14:paraId="56CC3AAF">
            <w:pPr>
              <w:pStyle w:val="6"/>
              <w:spacing w:before="37" w:line="212" w:lineRule="auto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1.6</w:t>
            </w:r>
          </w:p>
        </w:tc>
        <w:tc>
          <w:tcPr>
            <w:tcW w:w="875" w:type="dxa"/>
            <w:vAlign w:val="top"/>
          </w:tcPr>
          <w:p w14:paraId="587DAC4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F4747F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8EF88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BB8491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DBF056D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15D02556">
            <w:pPr>
              <w:rPr>
                <w:rFonts w:ascii="Arial"/>
                <w:sz w:val="21"/>
              </w:rPr>
            </w:pPr>
          </w:p>
        </w:tc>
      </w:tr>
      <w:tr w14:paraId="2388B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7F60FF7A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2CD46B37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0087E81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62F3A24A">
            <w:pPr>
              <w:pStyle w:val="6"/>
              <w:spacing w:before="29" w:line="221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结转结余变动</w:t>
            </w:r>
          </w:p>
          <w:p w14:paraId="257A171F">
            <w:pPr>
              <w:pStyle w:val="6"/>
              <w:spacing w:before="19" w:line="162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2B46B0B5">
            <w:pPr>
              <w:pStyle w:val="6"/>
              <w:spacing w:before="137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23B6EE28">
            <w:pPr>
              <w:pStyle w:val="6"/>
              <w:spacing w:before="137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7A46E73F">
            <w:pPr>
              <w:pStyle w:val="6"/>
              <w:spacing w:before="137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2F21167E">
            <w:pPr>
              <w:pStyle w:val="6"/>
              <w:spacing w:before="137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1940E461">
            <w:pPr>
              <w:pStyle w:val="6"/>
              <w:spacing w:before="136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59086A88">
            <w:pPr>
              <w:pStyle w:val="6"/>
              <w:spacing w:before="136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1.8</w:t>
            </w:r>
          </w:p>
        </w:tc>
        <w:tc>
          <w:tcPr>
            <w:tcW w:w="631" w:type="dxa"/>
            <w:vAlign w:val="top"/>
          </w:tcPr>
          <w:p w14:paraId="4FA65469">
            <w:pPr>
              <w:pStyle w:val="6"/>
              <w:spacing w:before="136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1.8</w:t>
            </w:r>
          </w:p>
        </w:tc>
        <w:tc>
          <w:tcPr>
            <w:tcW w:w="875" w:type="dxa"/>
            <w:vAlign w:val="top"/>
          </w:tcPr>
          <w:p w14:paraId="4C77943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263AA4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B2FE71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4CF002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CAEDEB4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35B59F0E">
            <w:pPr>
              <w:rPr>
                <w:rFonts w:ascii="Arial"/>
                <w:sz w:val="21"/>
              </w:rPr>
            </w:pPr>
          </w:p>
        </w:tc>
      </w:tr>
      <w:tr w14:paraId="21378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6BCE13BA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2C3D681">
            <w:pPr>
              <w:spacing w:line="245" w:lineRule="auto"/>
              <w:rPr>
                <w:rFonts w:ascii="Arial"/>
                <w:sz w:val="21"/>
              </w:rPr>
            </w:pPr>
          </w:p>
          <w:p w14:paraId="15258A40">
            <w:pPr>
              <w:spacing w:line="245" w:lineRule="auto"/>
              <w:rPr>
                <w:rFonts w:ascii="Arial"/>
                <w:sz w:val="21"/>
              </w:rPr>
            </w:pPr>
          </w:p>
          <w:p w14:paraId="3A53B2A4">
            <w:pPr>
              <w:spacing w:line="246" w:lineRule="auto"/>
              <w:rPr>
                <w:rFonts w:ascii="Arial"/>
                <w:sz w:val="21"/>
              </w:rPr>
            </w:pPr>
          </w:p>
          <w:p w14:paraId="06E5633E">
            <w:pPr>
              <w:spacing w:line="246" w:lineRule="auto"/>
              <w:rPr>
                <w:rFonts w:ascii="Arial"/>
                <w:sz w:val="21"/>
              </w:rPr>
            </w:pPr>
          </w:p>
          <w:p w14:paraId="0EFDDA16">
            <w:pPr>
              <w:spacing w:line="246" w:lineRule="auto"/>
              <w:rPr>
                <w:rFonts w:ascii="Arial"/>
                <w:sz w:val="21"/>
              </w:rPr>
            </w:pPr>
          </w:p>
          <w:p w14:paraId="43E86007">
            <w:pPr>
              <w:spacing w:line="246" w:lineRule="auto"/>
              <w:rPr>
                <w:rFonts w:ascii="Arial"/>
                <w:sz w:val="21"/>
              </w:rPr>
            </w:pPr>
          </w:p>
          <w:p w14:paraId="03D92AC2">
            <w:pPr>
              <w:spacing w:line="246" w:lineRule="auto"/>
              <w:rPr>
                <w:rFonts w:ascii="Arial"/>
                <w:sz w:val="21"/>
              </w:rPr>
            </w:pPr>
          </w:p>
          <w:p w14:paraId="182C1764">
            <w:pPr>
              <w:spacing w:line="246" w:lineRule="auto"/>
              <w:rPr>
                <w:rFonts w:ascii="Arial"/>
                <w:sz w:val="21"/>
              </w:rPr>
            </w:pPr>
          </w:p>
          <w:p w14:paraId="2112DAF5">
            <w:pPr>
              <w:spacing w:line="246" w:lineRule="auto"/>
              <w:rPr>
                <w:rFonts w:ascii="Arial"/>
                <w:sz w:val="21"/>
              </w:rPr>
            </w:pPr>
          </w:p>
          <w:p w14:paraId="14078353">
            <w:pPr>
              <w:spacing w:line="246" w:lineRule="auto"/>
              <w:rPr>
                <w:rFonts w:ascii="Arial"/>
                <w:sz w:val="21"/>
              </w:rPr>
            </w:pPr>
          </w:p>
          <w:p w14:paraId="540744C9">
            <w:pPr>
              <w:spacing w:line="246" w:lineRule="auto"/>
              <w:rPr>
                <w:rFonts w:ascii="Arial"/>
                <w:sz w:val="21"/>
              </w:rPr>
            </w:pPr>
          </w:p>
          <w:p w14:paraId="17C47856">
            <w:pPr>
              <w:spacing w:line="246" w:lineRule="auto"/>
              <w:rPr>
                <w:rFonts w:ascii="Arial"/>
                <w:sz w:val="21"/>
              </w:rPr>
            </w:pPr>
          </w:p>
          <w:p w14:paraId="7AA9B207">
            <w:pPr>
              <w:spacing w:line="246" w:lineRule="auto"/>
              <w:rPr>
                <w:rFonts w:ascii="Arial"/>
                <w:sz w:val="21"/>
              </w:rPr>
            </w:pPr>
          </w:p>
          <w:p w14:paraId="2A85A4EC">
            <w:pPr>
              <w:pStyle w:val="6"/>
              <w:spacing w:before="65" w:line="241" w:lineRule="auto"/>
              <w:ind w:left="231" w:right="33" w:hanging="19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管理效</w:t>
            </w:r>
            <w:r>
              <w:rPr>
                <w:sz w:val="20"/>
                <w:szCs w:val="20"/>
              </w:rPr>
              <w:t xml:space="preserve"> 率</w:t>
            </w:r>
          </w:p>
        </w:tc>
        <w:tc>
          <w:tcPr>
            <w:tcW w:w="666" w:type="dxa"/>
            <w:vAlign w:val="top"/>
          </w:tcPr>
          <w:p w14:paraId="0DCFC451">
            <w:pPr>
              <w:pStyle w:val="6"/>
              <w:spacing w:before="30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预算编</w:t>
            </w:r>
          </w:p>
          <w:p w14:paraId="105384E1">
            <w:pPr>
              <w:pStyle w:val="6"/>
              <w:spacing w:before="20" w:line="161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制管理</w:t>
            </w:r>
          </w:p>
        </w:tc>
        <w:tc>
          <w:tcPr>
            <w:tcW w:w="1419" w:type="dxa"/>
            <w:vAlign w:val="top"/>
          </w:tcPr>
          <w:p w14:paraId="6C373162">
            <w:pPr>
              <w:pStyle w:val="6"/>
              <w:spacing w:before="30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预算绩效目标</w:t>
            </w:r>
          </w:p>
          <w:p w14:paraId="453F70C8">
            <w:pPr>
              <w:pStyle w:val="6"/>
              <w:spacing w:before="20" w:line="161" w:lineRule="auto"/>
              <w:ind w:left="4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覆盖率</w:t>
            </w:r>
          </w:p>
        </w:tc>
        <w:tc>
          <w:tcPr>
            <w:tcW w:w="631" w:type="dxa"/>
            <w:vAlign w:val="top"/>
          </w:tcPr>
          <w:p w14:paraId="542A099A">
            <w:pPr>
              <w:pStyle w:val="6"/>
              <w:spacing w:before="213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5582867C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0660C7CD">
            <w:pPr>
              <w:pStyle w:val="6"/>
              <w:spacing w:before="138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02382589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5867FF48">
            <w:pPr>
              <w:pStyle w:val="6"/>
              <w:spacing w:before="137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DAB56EA">
            <w:pPr>
              <w:pStyle w:val="6"/>
              <w:spacing w:before="137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7E85B782">
            <w:pPr>
              <w:pStyle w:val="6"/>
              <w:spacing w:before="137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4CBF587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99D37C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E850C23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0853C7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769AF4F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5C34D997">
            <w:pPr>
              <w:rPr>
                <w:rFonts w:ascii="Arial"/>
                <w:sz w:val="21"/>
              </w:rPr>
            </w:pPr>
          </w:p>
        </w:tc>
      </w:tr>
      <w:tr w14:paraId="60469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31D827E2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0FC14E7C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59F017D1">
            <w:pPr>
              <w:spacing w:line="262" w:lineRule="auto"/>
              <w:rPr>
                <w:rFonts w:ascii="Arial"/>
                <w:sz w:val="21"/>
              </w:rPr>
            </w:pPr>
          </w:p>
          <w:p w14:paraId="2FEE175F">
            <w:pPr>
              <w:spacing w:line="262" w:lineRule="auto"/>
              <w:rPr>
                <w:rFonts w:ascii="Arial"/>
                <w:sz w:val="21"/>
              </w:rPr>
            </w:pPr>
          </w:p>
          <w:p w14:paraId="2F224DC0">
            <w:pPr>
              <w:spacing w:line="263" w:lineRule="auto"/>
              <w:rPr>
                <w:rFonts w:ascii="Arial"/>
                <w:sz w:val="21"/>
              </w:rPr>
            </w:pPr>
          </w:p>
          <w:p w14:paraId="12D49EBB">
            <w:pPr>
              <w:pStyle w:val="6"/>
              <w:spacing w:before="65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预算监</w:t>
            </w:r>
          </w:p>
          <w:p w14:paraId="4C3A97E1">
            <w:pPr>
              <w:pStyle w:val="6"/>
              <w:spacing w:before="21" w:line="220" w:lineRule="auto"/>
              <w:ind w:left="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督管理</w:t>
            </w:r>
          </w:p>
        </w:tc>
        <w:tc>
          <w:tcPr>
            <w:tcW w:w="1419" w:type="dxa"/>
            <w:vAlign w:val="top"/>
          </w:tcPr>
          <w:p w14:paraId="2070BDD5">
            <w:pPr>
              <w:spacing w:line="262" w:lineRule="auto"/>
              <w:rPr>
                <w:rFonts w:ascii="Arial"/>
                <w:sz w:val="21"/>
              </w:rPr>
            </w:pPr>
          </w:p>
          <w:p w14:paraId="0298B0EC">
            <w:pPr>
              <w:spacing w:line="262" w:lineRule="auto"/>
              <w:rPr>
                <w:rFonts w:ascii="Arial"/>
                <w:sz w:val="21"/>
              </w:rPr>
            </w:pPr>
          </w:p>
          <w:p w14:paraId="4ADC9977">
            <w:pPr>
              <w:spacing w:line="263" w:lineRule="auto"/>
              <w:rPr>
                <w:rFonts w:ascii="Arial"/>
                <w:sz w:val="21"/>
              </w:rPr>
            </w:pPr>
          </w:p>
          <w:p w14:paraId="5EF8ADB7">
            <w:pPr>
              <w:pStyle w:val="6"/>
              <w:spacing w:before="65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预决算公开情</w:t>
            </w:r>
          </w:p>
          <w:p w14:paraId="4934467F">
            <w:pPr>
              <w:pStyle w:val="6"/>
              <w:spacing w:before="20" w:line="221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况</w:t>
            </w:r>
          </w:p>
        </w:tc>
        <w:tc>
          <w:tcPr>
            <w:tcW w:w="631" w:type="dxa"/>
            <w:vAlign w:val="top"/>
          </w:tcPr>
          <w:p w14:paraId="62435877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0036310">
            <w:pPr>
              <w:spacing w:line="262" w:lineRule="auto"/>
              <w:rPr>
                <w:rFonts w:ascii="Arial"/>
                <w:sz w:val="21"/>
              </w:rPr>
            </w:pPr>
          </w:p>
          <w:p w14:paraId="2BF09216">
            <w:pPr>
              <w:spacing w:line="262" w:lineRule="auto"/>
              <w:rPr>
                <w:rFonts w:ascii="Arial"/>
                <w:sz w:val="21"/>
              </w:rPr>
            </w:pPr>
          </w:p>
          <w:p w14:paraId="40D87FD3">
            <w:pPr>
              <w:spacing w:line="263" w:lineRule="auto"/>
              <w:rPr>
                <w:rFonts w:ascii="Arial"/>
                <w:sz w:val="21"/>
              </w:rPr>
            </w:pPr>
          </w:p>
          <w:p w14:paraId="2CEB06CB">
            <w:pPr>
              <w:pStyle w:val="6"/>
              <w:spacing w:before="65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31F8661A">
            <w:pPr>
              <w:pStyle w:val="6"/>
              <w:spacing w:before="20" w:line="222" w:lineRule="auto"/>
              <w:ind w:left="12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公开</w:t>
            </w:r>
          </w:p>
        </w:tc>
        <w:tc>
          <w:tcPr>
            <w:tcW w:w="631" w:type="dxa"/>
            <w:vAlign w:val="top"/>
          </w:tcPr>
          <w:p w14:paraId="357BCF3B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2AB024D">
            <w:pPr>
              <w:pStyle w:val="6"/>
              <w:spacing w:before="3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05519E70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62A8A40D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1EEA4761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6B54641B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7A8456DD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3D948534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3EDA8796">
            <w:pPr>
              <w:spacing w:line="305" w:lineRule="auto"/>
              <w:rPr>
                <w:rFonts w:ascii="Arial"/>
                <w:sz w:val="21"/>
              </w:rPr>
            </w:pPr>
          </w:p>
          <w:p w14:paraId="5B789B28">
            <w:pPr>
              <w:spacing w:line="305" w:lineRule="auto"/>
              <w:rPr>
                <w:rFonts w:ascii="Arial"/>
                <w:sz w:val="21"/>
              </w:rPr>
            </w:pPr>
          </w:p>
          <w:p w14:paraId="2E0CF2DF">
            <w:pPr>
              <w:spacing w:line="306" w:lineRule="auto"/>
              <w:rPr>
                <w:rFonts w:ascii="Arial"/>
                <w:sz w:val="21"/>
              </w:rPr>
            </w:pPr>
          </w:p>
          <w:p w14:paraId="311BE499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4EE21A31">
            <w:pPr>
              <w:spacing w:line="305" w:lineRule="auto"/>
              <w:rPr>
                <w:rFonts w:ascii="Arial"/>
                <w:sz w:val="21"/>
              </w:rPr>
            </w:pPr>
          </w:p>
          <w:p w14:paraId="0EA60E5E">
            <w:pPr>
              <w:spacing w:line="305" w:lineRule="auto"/>
              <w:rPr>
                <w:rFonts w:ascii="Arial"/>
                <w:sz w:val="21"/>
              </w:rPr>
            </w:pPr>
          </w:p>
          <w:p w14:paraId="7A8279E0">
            <w:pPr>
              <w:spacing w:line="305" w:lineRule="auto"/>
              <w:rPr>
                <w:rFonts w:ascii="Arial"/>
                <w:sz w:val="21"/>
              </w:rPr>
            </w:pPr>
          </w:p>
          <w:p w14:paraId="5DAA0C00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02A46632">
            <w:pPr>
              <w:spacing w:line="305" w:lineRule="auto"/>
              <w:rPr>
                <w:rFonts w:ascii="Arial"/>
                <w:sz w:val="21"/>
              </w:rPr>
            </w:pPr>
          </w:p>
          <w:p w14:paraId="76F4FC72">
            <w:pPr>
              <w:spacing w:line="305" w:lineRule="auto"/>
              <w:rPr>
                <w:rFonts w:ascii="Arial"/>
                <w:sz w:val="21"/>
              </w:rPr>
            </w:pPr>
          </w:p>
          <w:p w14:paraId="721B84CF">
            <w:pPr>
              <w:spacing w:line="305" w:lineRule="auto"/>
              <w:rPr>
                <w:rFonts w:ascii="Arial"/>
                <w:sz w:val="21"/>
              </w:rPr>
            </w:pPr>
          </w:p>
          <w:p w14:paraId="724FC63A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05B6D9A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F3B1A3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D1793A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C59538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602623B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63B86EE8">
            <w:pPr>
              <w:rPr>
                <w:rFonts w:ascii="Arial"/>
                <w:sz w:val="21"/>
              </w:rPr>
            </w:pPr>
          </w:p>
        </w:tc>
      </w:tr>
      <w:tr w14:paraId="745A5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3605257B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630A5912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697CC5D9">
            <w:pPr>
              <w:spacing w:line="267" w:lineRule="auto"/>
              <w:rPr>
                <w:rFonts w:ascii="Arial"/>
                <w:sz w:val="21"/>
              </w:rPr>
            </w:pPr>
          </w:p>
          <w:p w14:paraId="201DADED">
            <w:pPr>
              <w:spacing w:line="267" w:lineRule="auto"/>
              <w:rPr>
                <w:rFonts w:ascii="Arial"/>
                <w:sz w:val="21"/>
              </w:rPr>
            </w:pPr>
          </w:p>
          <w:p w14:paraId="1044F386">
            <w:pPr>
              <w:spacing w:line="267" w:lineRule="auto"/>
              <w:rPr>
                <w:rFonts w:ascii="Arial"/>
                <w:sz w:val="21"/>
              </w:rPr>
            </w:pPr>
          </w:p>
          <w:p w14:paraId="23B2887B">
            <w:pPr>
              <w:spacing w:line="268" w:lineRule="auto"/>
              <w:rPr>
                <w:rFonts w:ascii="Arial"/>
                <w:sz w:val="21"/>
              </w:rPr>
            </w:pPr>
          </w:p>
          <w:p w14:paraId="7DE3B082">
            <w:pPr>
              <w:spacing w:line="268" w:lineRule="auto"/>
              <w:rPr>
                <w:rFonts w:ascii="Arial"/>
                <w:sz w:val="21"/>
              </w:rPr>
            </w:pPr>
          </w:p>
          <w:p w14:paraId="214FC199">
            <w:pPr>
              <w:spacing w:line="268" w:lineRule="auto"/>
              <w:rPr>
                <w:rFonts w:ascii="Arial"/>
                <w:sz w:val="21"/>
              </w:rPr>
            </w:pPr>
          </w:p>
          <w:p w14:paraId="1AFC47B2">
            <w:pPr>
              <w:spacing w:line="268" w:lineRule="auto"/>
              <w:rPr>
                <w:rFonts w:ascii="Arial"/>
                <w:sz w:val="21"/>
              </w:rPr>
            </w:pPr>
          </w:p>
          <w:p w14:paraId="323B5A8E">
            <w:pPr>
              <w:pStyle w:val="6"/>
              <w:spacing w:before="65" w:line="220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预算收</w:t>
            </w:r>
          </w:p>
          <w:p w14:paraId="753F1894">
            <w:pPr>
              <w:pStyle w:val="6"/>
              <w:spacing w:before="21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支管理</w:t>
            </w:r>
          </w:p>
        </w:tc>
        <w:tc>
          <w:tcPr>
            <w:tcW w:w="1419" w:type="dxa"/>
            <w:vAlign w:val="top"/>
          </w:tcPr>
          <w:p w14:paraId="4C23CF64">
            <w:pPr>
              <w:spacing w:line="263" w:lineRule="auto"/>
              <w:rPr>
                <w:rFonts w:ascii="Arial"/>
                <w:sz w:val="21"/>
              </w:rPr>
            </w:pPr>
          </w:p>
          <w:p w14:paraId="4FAC32CF">
            <w:pPr>
              <w:spacing w:line="263" w:lineRule="auto"/>
              <w:rPr>
                <w:rFonts w:ascii="Arial"/>
                <w:sz w:val="21"/>
              </w:rPr>
            </w:pPr>
          </w:p>
          <w:p w14:paraId="49AAFE40">
            <w:pPr>
              <w:spacing w:line="263" w:lineRule="auto"/>
              <w:rPr>
                <w:rFonts w:ascii="Arial"/>
                <w:sz w:val="21"/>
              </w:rPr>
            </w:pPr>
          </w:p>
          <w:p w14:paraId="48E775AC">
            <w:pPr>
              <w:pStyle w:val="6"/>
              <w:spacing w:before="65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预算支出管理</w:t>
            </w:r>
          </w:p>
          <w:p w14:paraId="00E3FC55">
            <w:pPr>
              <w:pStyle w:val="6"/>
              <w:spacing w:before="20" w:line="222" w:lineRule="auto"/>
              <w:ind w:left="4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规范性</w:t>
            </w:r>
          </w:p>
        </w:tc>
        <w:tc>
          <w:tcPr>
            <w:tcW w:w="631" w:type="dxa"/>
            <w:vAlign w:val="top"/>
          </w:tcPr>
          <w:p w14:paraId="1CDD2DE2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1DF8EBE">
            <w:pPr>
              <w:spacing w:line="263" w:lineRule="auto"/>
              <w:rPr>
                <w:rFonts w:ascii="Arial"/>
                <w:sz w:val="21"/>
              </w:rPr>
            </w:pPr>
          </w:p>
          <w:p w14:paraId="2FF9DEFE">
            <w:pPr>
              <w:spacing w:line="263" w:lineRule="auto"/>
              <w:rPr>
                <w:rFonts w:ascii="Arial"/>
                <w:sz w:val="21"/>
              </w:rPr>
            </w:pPr>
          </w:p>
          <w:p w14:paraId="7F151D80">
            <w:pPr>
              <w:spacing w:line="263" w:lineRule="auto"/>
              <w:rPr>
                <w:rFonts w:ascii="Arial"/>
                <w:sz w:val="21"/>
              </w:rPr>
            </w:pPr>
          </w:p>
          <w:p w14:paraId="7FC04370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120940F7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4838125F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B821AAA">
            <w:pPr>
              <w:pStyle w:val="6"/>
              <w:spacing w:before="292" w:line="224" w:lineRule="auto"/>
              <w:ind w:left="116"/>
              <w:rPr>
                <w:sz w:val="20"/>
                <w:szCs w:val="20"/>
              </w:rPr>
            </w:pPr>
            <w:r>
              <w:pict>
                <v:shape id="_x0000_s1028" o:spid="_x0000_s1028" o:spt="202" type="#_x0000_t202" style="position:absolute;left:0pt;margin-left:0.5pt;margin-top:-4.1pt;height:12.05pt;width:30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79F2DC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5pt;margin-top:1.15pt;height:13.95pt;width:21.6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B8B50F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20"/>
                <w:szCs w:val="20"/>
              </w:rPr>
              <w:t>或基</w:t>
            </w:r>
          </w:p>
          <w:p w14:paraId="112DBCE7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30AF8474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3E64ABFE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4F170960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7AB45BE6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12C55E32">
            <w:pPr>
              <w:spacing w:line="306" w:lineRule="auto"/>
              <w:rPr>
                <w:rFonts w:ascii="Arial"/>
                <w:sz w:val="21"/>
              </w:rPr>
            </w:pPr>
          </w:p>
          <w:p w14:paraId="706D1A4C">
            <w:pPr>
              <w:spacing w:line="306" w:lineRule="auto"/>
              <w:rPr>
                <w:rFonts w:ascii="Arial"/>
                <w:sz w:val="21"/>
              </w:rPr>
            </w:pPr>
          </w:p>
          <w:p w14:paraId="010B3A32">
            <w:pPr>
              <w:spacing w:line="306" w:lineRule="auto"/>
              <w:rPr>
                <w:rFonts w:ascii="Arial"/>
                <w:sz w:val="21"/>
              </w:rPr>
            </w:pPr>
          </w:p>
          <w:p w14:paraId="3E0086DD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031735A0">
            <w:pPr>
              <w:spacing w:line="305" w:lineRule="auto"/>
              <w:rPr>
                <w:rFonts w:ascii="Arial"/>
                <w:sz w:val="21"/>
              </w:rPr>
            </w:pPr>
          </w:p>
          <w:p w14:paraId="08E4208C">
            <w:pPr>
              <w:spacing w:line="306" w:lineRule="auto"/>
              <w:rPr>
                <w:rFonts w:ascii="Arial"/>
                <w:sz w:val="21"/>
              </w:rPr>
            </w:pPr>
          </w:p>
          <w:p w14:paraId="4ABB2A4A">
            <w:pPr>
              <w:spacing w:line="306" w:lineRule="auto"/>
              <w:rPr>
                <w:rFonts w:ascii="Arial"/>
                <w:sz w:val="21"/>
              </w:rPr>
            </w:pPr>
          </w:p>
          <w:p w14:paraId="4A1C1FEA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650290C2">
            <w:pPr>
              <w:spacing w:line="305" w:lineRule="auto"/>
              <w:rPr>
                <w:rFonts w:ascii="Arial"/>
                <w:sz w:val="21"/>
              </w:rPr>
            </w:pPr>
          </w:p>
          <w:p w14:paraId="2F1D335C">
            <w:pPr>
              <w:spacing w:line="306" w:lineRule="auto"/>
              <w:rPr>
                <w:rFonts w:ascii="Arial"/>
                <w:sz w:val="21"/>
              </w:rPr>
            </w:pPr>
          </w:p>
          <w:p w14:paraId="27C5B213">
            <w:pPr>
              <w:spacing w:line="306" w:lineRule="auto"/>
              <w:rPr>
                <w:rFonts w:ascii="Arial"/>
                <w:sz w:val="21"/>
              </w:rPr>
            </w:pPr>
          </w:p>
          <w:p w14:paraId="6A926D18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3535253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A7F2C7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D62D08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F5D010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15F8064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529D4B6D">
            <w:pPr>
              <w:rPr>
                <w:rFonts w:ascii="Arial"/>
                <w:sz w:val="21"/>
              </w:rPr>
            </w:pPr>
          </w:p>
        </w:tc>
      </w:tr>
      <w:tr w14:paraId="1623E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671" w:type="dxa"/>
            <w:vMerge w:val="continue"/>
            <w:tcBorders>
              <w:top w:val="nil"/>
            </w:tcBorders>
            <w:vAlign w:val="top"/>
          </w:tcPr>
          <w:p w14:paraId="63BC41AE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161B1A5B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6B5F079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2186EE1">
            <w:pPr>
              <w:spacing w:line="263" w:lineRule="auto"/>
              <w:rPr>
                <w:rFonts w:ascii="Arial"/>
                <w:sz w:val="21"/>
              </w:rPr>
            </w:pPr>
          </w:p>
          <w:p w14:paraId="4740C741">
            <w:pPr>
              <w:spacing w:line="264" w:lineRule="auto"/>
              <w:rPr>
                <w:rFonts w:ascii="Arial"/>
                <w:sz w:val="21"/>
              </w:rPr>
            </w:pPr>
          </w:p>
          <w:p w14:paraId="026A77BC">
            <w:pPr>
              <w:spacing w:line="264" w:lineRule="auto"/>
              <w:rPr>
                <w:rFonts w:ascii="Arial"/>
                <w:sz w:val="21"/>
              </w:rPr>
            </w:pPr>
          </w:p>
          <w:p w14:paraId="0BDA3F1F">
            <w:pPr>
              <w:pStyle w:val="6"/>
              <w:spacing w:before="65" w:line="220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预算收入管理</w:t>
            </w:r>
          </w:p>
          <w:p w14:paraId="78F3A99C">
            <w:pPr>
              <w:pStyle w:val="6"/>
              <w:spacing w:before="20" w:line="222" w:lineRule="auto"/>
              <w:ind w:left="4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规范性</w:t>
            </w:r>
          </w:p>
        </w:tc>
        <w:tc>
          <w:tcPr>
            <w:tcW w:w="631" w:type="dxa"/>
            <w:vAlign w:val="top"/>
          </w:tcPr>
          <w:p w14:paraId="0E557484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6E9BB37">
            <w:pPr>
              <w:spacing w:line="263" w:lineRule="auto"/>
              <w:rPr>
                <w:rFonts w:ascii="Arial"/>
                <w:sz w:val="21"/>
              </w:rPr>
            </w:pPr>
          </w:p>
          <w:p w14:paraId="350CE81D">
            <w:pPr>
              <w:spacing w:line="264" w:lineRule="auto"/>
              <w:rPr>
                <w:rFonts w:ascii="Arial"/>
                <w:sz w:val="21"/>
              </w:rPr>
            </w:pPr>
          </w:p>
          <w:p w14:paraId="364D529E">
            <w:pPr>
              <w:spacing w:line="264" w:lineRule="auto"/>
              <w:rPr>
                <w:rFonts w:ascii="Arial"/>
                <w:sz w:val="21"/>
              </w:rPr>
            </w:pPr>
          </w:p>
          <w:p w14:paraId="6EC0722A">
            <w:pPr>
              <w:pStyle w:val="6"/>
              <w:spacing w:before="65" w:line="220" w:lineRule="auto"/>
              <w:ind w:left="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</w:t>
            </w:r>
          </w:p>
          <w:p w14:paraId="7A4E1922">
            <w:pPr>
              <w:pStyle w:val="6"/>
              <w:spacing w:before="21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规范</w:t>
            </w:r>
          </w:p>
        </w:tc>
        <w:tc>
          <w:tcPr>
            <w:tcW w:w="631" w:type="dxa"/>
            <w:vAlign w:val="top"/>
          </w:tcPr>
          <w:p w14:paraId="282881D8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C784966">
            <w:pPr>
              <w:pStyle w:val="6"/>
              <w:spacing w:before="294" w:line="224" w:lineRule="auto"/>
              <w:ind w:left="116"/>
              <w:rPr>
                <w:sz w:val="20"/>
                <w:szCs w:val="20"/>
              </w:rPr>
            </w:pPr>
            <w:r>
              <w:pict>
                <v:shape id="_x0000_s1030" o:spid="_x0000_s1030" o:spt="202" type="#_x0000_t202" style="position:absolute;left:0pt;margin-left:0.5pt;margin-top:-4pt;height:12.05pt;width:3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6C591F">
                        <w:pPr>
                          <w:pStyle w:val="6"/>
                          <w:spacing w:before="20" w:line="185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1" o:spid="_x0000_s1031" o:spt="202" type="#_x0000_t202" style="position:absolute;left:0pt;margin-left:5pt;margin-top:1.25pt;height:13.95pt;width:21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8ED8E3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全部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sz w:val="20"/>
                <w:szCs w:val="20"/>
              </w:rPr>
              <w:t>或基</w:t>
            </w:r>
          </w:p>
          <w:p w14:paraId="39A1653F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2D43017D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585629C9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673BEEE0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64700B32">
            <w:pPr>
              <w:pStyle w:val="6"/>
              <w:spacing w:line="239" w:lineRule="auto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  <w:p w14:paraId="56DCF51B">
            <w:pPr>
              <w:pStyle w:val="6"/>
              <w:spacing w:before="1" w:line="165" w:lineRule="auto"/>
              <w:ind w:left="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（含）</w:t>
            </w:r>
          </w:p>
        </w:tc>
        <w:tc>
          <w:tcPr>
            <w:tcW w:w="631" w:type="dxa"/>
            <w:vAlign w:val="top"/>
          </w:tcPr>
          <w:p w14:paraId="638A5B92">
            <w:pPr>
              <w:spacing w:line="306" w:lineRule="auto"/>
              <w:rPr>
                <w:rFonts w:ascii="Arial"/>
                <w:sz w:val="21"/>
              </w:rPr>
            </w:pPr>
          </w:p>
          <w:p w14:paraId="316413E1">
            <w:pPr>
              <w:spacing w:line="307" w:lineRule="auto"/>
              <w:rPr>
                <w:rFonts w:ascii="Arial"/>
                <w:sz w:val="21"/>
              </w:rPr>
            </w:pPr>
          </w:p>
          <w:p w14:paraId="7D352922">
            <w:pPr>
              <w:spacing w:line="307" w:lineRule="auto"/>
              <w:rPr>
                <w:rFonts w:ascii="Arial"/>
                <w:sz w:val="21"/>
              </w:rPr>
            </w:pPr>
          </w:p>
          <w:p w14:paraId="5369A1EA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D96AE97">
            <w:pPr>
              <w:spacing w:line="306" w:lineRule="auto"/>
              <w:rPr>
                <w:rFonts w:ascii="Arial"/>
                <w:sz w:val="21"/>
              </w:rPr>
            </w:pPr>
          </w:p>
          <w:p w14:paraId="157A759D">
            <w:pPr>
              <w:spacing w:line="306" w:lineRule="auto"/>
              <w:rPr>
                <w:rFonts w:ascii="Arial"/>
                <w:sz w:val="21"/>
              </w:rPr>
            </w:pPr>
          </w:p>
          <w:p w14:paraId="6EC4DB89">
            <w:pPr>
              <w:spacing w:line="307" w:lineRule="auto"/>
              <w:rPr>
                <w:rFonts w:ascii="Arial"/>
                <w:sz w:val="21"/>
              </w:rPr>
            </w:pPr>
          </w:p>
          <w:p w14:paraId="124A6DA8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751D44B8">
            <w:pPr>
              <w:spacing w:line="306" w:lineRule="auto"/>
              <w:rPr>
                <w:rFonts w:ascii="Arial"/>
                <w:sz w:val="21"/>
              </w:rPr>
            </w:pPr>
          </w:p>
          <w:p w14:paraId="2CEA606C">
            <w:pPr>
              <w:spacing w:line="306" w:lineRule="auto"/>
              <w:rPr>
                <w:rFonts w:ascii="Arial"/>
                <w:sz w:val="21"/>
              </w:rPr>
            </w:pPr>
          </w:p>
          <w:p w14:paraId="24EDF97C">
            <w:pPr>
              <w:spacing w:line="307" w:lineRule="auto"/>
              <w:rPr>
                <w:rFonts w:ascii="Arial"/>
                <w:sz w:val="21"/>
              </w:rPr>
            </w:pPr>
          </w:p>
          <w:p w14:paraId="550EBEF8">
            <w:pPr>
              <w:pStyle w:val="6"/>
              <w:spacing w:before="65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79A5798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39503F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678868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25D5A40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9ECBFD8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75746F6C">
            <w:pPr>
              <w:rPr>
                <w:rFonts w:ascii="Arial"/>
                <w:sz w:val="21"/>
              </w:rPr>
            </w:pPr>
          </w:p>
        </w:tc>
      </w:tr>
    </w:tbl>
    <w:p w14:paraId="3825C429">
      <w:pPr>
        <w:pStyle w:val="2"/>
      </w:pPr>
    </w:p>
    <w:p w14:paraId="47DCFF5B">
      <w:pPr>
        <w:sectPr>
          <w:pgSz w:w="16840" w:h="11907"/>
          <w:pgMar w:top="399" w:right="998" w:bottom="0" w:left="993" w:header="0" w:footer="0" w:gutter="0"/>
          <w:cols w:space="720" w:num="1"/>
        </w:sectPr>
      </w:pPr>
    </w:p>
    <w:tbl>
      <w:tblPr>
        <w:tblStyle w:val="5"/>
        <w:tblW w:w="14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66"/>
        <w:gridCol w:w="666"/>
        <w:gridCol w:w="1419"/>
        <w:gridCol w:w="631"/>
        <w:gridCol w:w="631"/>
        <w:gridCol w:w="631"/>
        <w:gridCol w:w="631"/>
        <w:gridCol w:w="631"/>
        <w:gridCol w:w="631"/>
        <w:gridCol w:w="631"/>
        <w:gridCol w:w="875"/>
        <w:gridCol w:w="875"/>
        <w:gridCol w:w="875"/>
        <w:gridCol w:w="876"/>
        <w:gridCol w:w="875"/>
        <w:gridCol w:w="2627"/>
      </w:tblGrid>
      <w:tr w14:paraId="2D0C9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 w14:paraId="2B700AB8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6D4350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66396505">
            <w:pPr>
              <w:spacing w:line="262" w:lineRule="auto"/>
              <w:rPr>
                <w:rFonts w:ascii="Arial"/>
                <w:sz w:val="21"/>
              </w:rPr>
            </w:pPr>
          </w:p>
          <w:p w14:paraId="78E51C21">
            <w:pPr>
              <w:spacing w:line="262" w:lineRule="auto"/>
              <w:rPr>
                <w:rFonts w:ascii="Arial"/>
                <w:sz w:val="21"/>
              </w:rPr>
            </w:pPr>
          </w:p>
          <w:p w14:paraId="4CA0BE4B">
            <w:pPr>
              <w:spacing w:line="263" w:lineRule="auto"/>
              <w:rPr>
                <w:rFonts w:ascii="Arial"/>
                <w:sz w:val="21"/>
              </w:rPr>
            </w:pPr>
          </w:p>
          <w:p w14:paraId="625B0604">
            <w:pPr>
              <w:pStyle w:val="6"/>
              <w:spacing w:before="65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财务管</w:t>
            </w:r>
          </w:p>
          <w:p w14:paraId="53C76548">
            <w:pPr>
              <w:pStyle w:val="6"/>
              <w:spacing w:before="21" w:line="230" w:lineRule="auto"/>
              <w:ind w:left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 w14:paraId="7FECFC28">
            <w:pPr>
              <w:spacing w:line="262" w:lineRule="auto"/>
              <w:rPr>
                <w:rFonts w:ascii="Arial"/>
                <w:sz w:val="21"/>
              </w:rPr>
            </w:pPr>
          </w:p>
          <w:p w14:paraId="6EAC6AFF">
            <w:pPr>
              <w:spacing w:line="262" w:lineRule="auto"/>
              <w:rPr>
                <w:rFonts w:ascii="Arial"/>
                <w:sz w:val="21"/>
              </w:rPr>
            </w:pPr>
          </w:p>
          <w:p w14:paraId="44FD740A">
            <w:pPr>
              <w:spacing w:line="263" w:lineRule="auto"/>
              <w:rPr>
                <w:rFonts w:ascii="Arial"/>
                <w:sz w:val="21"/>
              </w:rPr>
            </w:pPr>
          </w:p>
          <w:p w14:paraId="632C8261">
            <w:pPr>
              <w:pStyle w:val="6"/>
              <w:spacing w:before="65" w:line="220" w:lineRule="auto"/>
              <w:ind w:left="13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内控制度有效</w:t>
            </w:r>
          </w:p>
          <w:p w14:paraId="64F40479">
            <w:pPr>
              <w:pStyle w:val="6"/>
              <w:spacing w:before="20" w:line="222" w:lineRule="auto"/>
              <w:ind w:left="6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</w:t>
            </w:r>
          </w:p>
        </w:tc>
        <w:tc>
          <w:tcPr>
            <w:tcW w:w="631" w:type="dxa"/>
            <w:vAlign w:val="top"/>
          </w:tcPr>
          <w:p w14:paraId="1D2C4820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4DC7CAF">
            <w:pPr>
              <w:spacing w:line="262" w:lineRule="auto"/>
              <w:rPr>
                <w:rFonts w:ascii="Arial"/>
                <w:sz w:val="21"/>
              </w:rPr>
            </w:pPr>
          </w:p>
          <w:p w14:paraId="22F635E6">
            <w:pPr>
              <w:spacing w:line="262" w:lineRule="auto"/>
              <w:rPr>
                <w:rFonts w:ascii="Arial"/>
                <w:sz w:val="21"/>
              </w:rPr>
            </w:pPr>
          </w:p>
          <w:p w14:paraId="61F545A0">
            <w:pPr>
              <w:spacing w:line="263" w:lineRule="auto"/>
              <w:rPr>
                <w:rFonts w:ascii="Arial"/>
                <w:sz w:val="21"/>
              </w:rPr>
            </w:pPr>
          </w:p>
          <w:p w14:paraId="12A158B4">
            <w:pPr>
              <w:pStyle w:val="6"/>
              <w:spacing w:before="65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制度</w:t>
            </w:r>
          </w:p>
          <w:p w14:paraId="151BC5B6">
            <w:pPr>
              <w:pStyle w:val="6"/>
              <w:spacing w:before="19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有效</w:t>
            </w:r>
          </w:p>
        </w:tc>
        <w:tc>
          <w:tcPr>
            <w:tcW w:w="631" w:type="dxa"/>
            <w:vAlign w:val="top"/>
          </w:tcPr>
          <w:p w14:paraId="28EA0D11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53DA420">
            <w:pPr>
              <w:pStyle w:val="6"/>
              <w:spacing w:before="31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1D069B42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5F7BBD76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354F65C7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51E3B6C5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7A206779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3850EFA4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2C9B1FC2">
            <w:pPr>
              <w:spacing w:line="305" w:lineRule="auto"/>
              <w:rPr>
                <w:rFonts w:ascii="Arial"/>
                <w:sz w:val="21"/>
              </w:rPr>
            </w:pPr>
          </w:p>
          <w:p w14:paraId="536AB0D4">
            <w:pPr>
              <w:spacing w:line="305" w:lineRule="auto"/>
              <w:rPr>
                <w:rFonts w:ascii="Arial"/>
                <w:sz w:val="21"/>
              </w:rPr>
            </w:pPr>
          </w:p>
          <w:p w14:paraId="0560E49F">
            <w:pPr>
              <w:spacing w:line="306" w:lineRule="auto"/>
              <w:rPr>
                <w:rFonts w:ascii="Arial"/>
                <w:sz w:val="21"/>
              </w:rPr>
            </w:pPr>
          </w:p>
          <w:p w14:paraId="41718E55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865E357">
            <w:pPr>
              <w:spacing w:line="305" w:lineRule="auto"/>
              <w:rPr>
                <w:rFonts w:ascii="Arial"/>
                <w:sz w:val="21"/>
              </w:rPr>
            </w:pPr>
          </w:p>
          <w:p w14:paraId="26050CB7">
            <w:pPr>
              <w:spacing w:line="305" w:lineRule="auto"/>
              <w:rPr>
                <w:rFonts w:ascii="Arial"/>
                <w:sz w:val="21"/>
              </w:rPr>
            </w:pPr>
          </w:p>
          <w:p w14:paraId="7915D17C">
            <w:pPr>
              <w:spacing w:line="305" w:lineRule="auto"/>
              <w:rPr>
                <w:rFonts w:ascii="Arial"/>
                <w:sz w:val="21"/>
              </w:rPr>
            </w:pPr>
          </w:p>
          <w:p w14:paraId="62E10191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06E8DA73">
            <w:pPr>
              <w:spacing w:line="305" w:lineRule="auto"/>
              <w:rPr>
                <w:rFonts w:ascii="Arial"/>
                <w:sz w:val="21"/>
              </w:rPr>
            </w:pPr>
          </w:p>
          <w:p w14:paraId="7B6C2727">
            <w:pPr>
              <w:spacing w:line="305" w:lineRule="auto"/>
              <w:rPr>
                <w:rFonts w:ascii="Arial"/>
                <w:sz w:val="21"/>
              </w:rPr>
            </w:pPr>
          </w:p>
          <w:p w14:paraId="73265467">
            <w:pPr>
              <w:spacing w:line="305" w:lineRule="auto"/>
              <w:rPr>
                <w:rFonts w:ascii="Arial"/>
                <w:sz w:val="21"/>
              </w:rPr>
            </w:pPr>
          </w:p>
          <w:p w14:paraId="6E0613A9">
            <w:pPr>
              <w:pStyle w:val="6"/>
              <w:spacing w:before="6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1BF9487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0976F4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5B9B24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5D9EE7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2F63B21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142C9B11">
            <w:pPr>
              <w:rPr>
                <w:rFonts w:ascii="Arial"/>
                <w:sz w:val="21"/>
              </w:rPr>
            </w:pPr>
          </w:p>
        </w:tc>
      </w:tr>
      <w:tr w14:paraId="52E7E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5D72904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  <w:bottom w:val="nil"/>
            </w:tcBorders>
            <w:vAlign w:val="top"/>
          </w:tcPr>
          <w:p w14:paraId="2FC05148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034F4226">
            <w:pPr>
              <w:pStyle w:val="6"/>
              <w:spacing w:before="29" w:line="201" w:lineRule="auto"/>
              <w:ind w:left="232" w:right="33" w:hanging="19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资产管</w:t>
            </w:r>
            <w:r>
              <w:rPr>
                <w:sz w:val="20"/>
                <w:szCs w:val="20"/>
              </w:rPr>
              <w:t xml:space="preserve"> 理</w:t>
            </w:r>
          </w:p>
        </w:tc>
        <w:tc>
          <w:tcPr>
            <w:tcW w:w="1419" w:type="dxa"/>
            <w:vAlign w:val="top"/>
          </w:tcPr>
          <w:p w14:paraId="032DAA0C">
            <w:pPr>
              <w:pStyle w:val="6"/>
              <w:spacing w:before="29" w:line="220" w:lineRule="auto"/>
              <w:ind w:left="12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固定资产利用</w:t>
            </w:r>
          </w:p>
          <w:p w14:paraId="4E17E283">
            <w:pPr>
              <w:pStyle w:val="6"/>
              <w:spacing w:before="20" w:line="163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0C0A1BE5">
            <w:pPr>
              <w:pStyle w:val="6"/>
              <w:spacing w:before="212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151F1EDA">
            <w:pPr>
              <w:pStyle w:val="6"/>
              <w:spacing w:before="137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4188D514">
            <w:pPr>
              <w:pStyle w:val="6"/>
              <w:spacing w:before="137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569BA7A2">
            <w:pPr>
              <w:pStyle w:val="6"/>
              <w:spacing w:before="137"/>
              <w:ind w:left="179"/>
              <w:rPr>
                <w:sz w:val="20"/>
                <w:szCs w:val="20"/>
              </w:rPr>
            </w:pPr>
            <w:r>
              <w:pict>
                <v:shape id="_x0000_s1032" o:spid="_x0000_s1032" o:spt="202" type="#_x0000_t202" style="position:absolute;left:0pt;margin-left:0.5pt;margin-top:-4.3pt;height:12.7pt;width:30.7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E7F8C4">
                        <w:pPr>
                          <w:pStyle w:val="6"/>
                          <w:spacing w:before="20" w:line="197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66C43EDA">
            <w:pPr>
              <w:pStyle w:val="6"/>
              <w:spacing w:before="136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0DBFB7CE">
            <w:pPr>
              <w:pStyle w:val="6"/>
              <w:spacing w:before="13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0.8</w:t>
            </w:r>
          </w:p>
        </w:tc>
        <w:tc>
          <w:tcPr>
            <w:tcW w:w="631" w:type="dxa"/>
            <w:vAlign w:val="top"/>
          </w:tcPr>
          <w:p w14:paraId="623A8E58">
            <w:pPr>
              <w:pStyle w:val="6"/>
              <w:spacing w:before="136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0.8</w:t>
            </w:r>
          </w:p>
        </w:tc>
        <w:tc>
          <w:tcPr>
            <w:tcW w:w="875" w:type="dxa"/>
            <w:vAlign w:val="top"/>
          </w:tcPr>
          <w:p w14:paraId="70DF04F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A46E6C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E25191E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714E00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98D754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1950D5ED">
            <w:pPr>
              <w:rPr>
                <w:rFonts w:ascii="Arial"/>
                <w:sz w:val="21"/>
              </w:rPr>
            </w:pPr>
          </w:p>
        </w:tc>
      </w:tr>
      <w:tr w14:paraId="7ECFF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3C7AFCAD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00C701ED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6EF90C31">
            <w:pPr>
              <w:pStyle w:val="6"/>
              <w:spacing w:before="128" w:line="220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业务管</w:t>
            </w:r>
          </w:p>
          <w:p w14:paraId="1C90A8C4">
            <w:pPr>
              <w:pStyle w:val="6"/>
              <w:spacing w:before="21" w:line="230" w:lineRule="auto"/>
              <w:ind w:left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理</w:t>
            </w:r>
          </w:p>
        </w:tc>
        <w:tc>
          <w:tcPr>
            <w:tcW w:w="1419" w:type="dxa"/>
            <w:vAlign w:val="top"/>
          </w:tcPr>
          <w:p w14:paraId="0D72FBB8">
            <w:pPr>
              <w:pStyle w:val="6"/>
              <w:spacing w:before="29" w:line="219" w:lineRule="auto"/>
              <w:ind w:left="10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政府采购管理</w:t>
            </w:r>
          </w:p>
          <w:p w14:paraId="216262D3">
            <w:pPr>
              <w:pStyle w:val="6"/>
              <w:spacing w:before="21" w:line="221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违法违规行为</w:t>
            </w:r>
          </w:p>
          <w:p w14:paraId="0936A982">
            <w:pPr>
              <w:pStyle w:val="6"/>
              <w:spacing w:before="20" w:line="158" w:lineRule="exact"/>
              <w:ind w:left="311"/>
              <w:rPr>
                <w:sz w:val="20"/>
                <w:szCs w:val="20"/>
              </w:rPr>
            </w:pPr>
            <w:r>
              <w:rPr>
                <w:spacing w:val="-3"/>
                <w:position w:val="-1"/>
                <w:sz w:val="20"/>
                <w:szCs w:val="20"/>
              </w:rPr>
              <w:t>发生次数</w:t>
            </w:r>
          </w:p>
        </w:tc>
        <w:tc>
          <w:tcPr>
            <w:tcW w:w="631" w:type="dxa"/>
            <w:vAlign w:val="top"/>
          </w:tcPr>
          <w:p w14:paraId="12D232D5">
            <w:pPr>
              <w:spacing w:line="266" w:lineRule="auto"/>
              <w:rPr>
                <w:rFonts w:ascii="Arial"/>
                <w:sz w:val="21"/>
              </w:rPr>
            </w:pPr>
          </w:p>
          <w:p w14:paraId="3EFB0715">
            <w:pPr>
              <w:pStyle w:val="6"/>
              <w:spacing w:before="65" w:line="155" w:lineRule="exact"/>
              <w:ind w:left="26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31" w:type="dxa"/>
            <w:vAlign w:val="top"/>
          </w:tcPr>
          <w:p w14:paraId="62ED632B">
            <w:pPr>
              <w:pStyle w:val="6"/>
              <w:spacing w:before="258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00E1893B">
            <w:pPr>
              <w:pStyle w:val="6"/>
              <w:spacing w:before="258" w:line="220" w:lineRule="auto"/>
              <w:ind w:left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631" w:type="dxa"/>
            <w:vAlign w:val="top"/>
          </w:tcPr>
          <w:p w14:paraId="05FF62A8">
            <w:pPr>
              <w:pStyle w:val="6"/>
              <w:spacing w:before="258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4A383C8C">
            <w:pPr>
              <w:pStyle w:val="6"/>
              <w:spacing w:before="257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1FD257F8">
            <w:pPr>
              <w:pStyle w:val="6"/>
              <w:spacing w:before="257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631" w:type="dxa"/>
            <w:vAlign w:val="top"/>
          </w:tcPr>
          <w:p w14:paraId="19E54617">
            <w:pPr>
              <w:pStyle w:val="6"/>
              <w:spacing w:before="257"/>
              <w:ind w:left="1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0.7</w:t>
            </w:r>
          </w:p>
        </w:tc>
        <w:tc>
          <w:tcPr>
            <w:tcW w:w="875" w:type="dxa"/>
            <w:vAlign w:val="top"/>
          </w:tcPr>
          <w:p w14:paraId="69E13E0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41DFF7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83C0A2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E8504C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911A7FA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4B8D90E0">
            <w:pPr>
              <w:rPr>
                <w:rFonts w:ascii="Arial"/>
                <w:sz w:val="21"/>
              </w:rPr>
            </w:pPr>
          </w:p>
        </w:tc>
      </w:tr>
      <w:tr w14:paraId="1FAE0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2CC6AA6C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0A8AA8C3">
            <w:pPr>
              <w:pStyle w:val="6"/>
              <w:spacing w:before="250" w:line="221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运行成</w:t>
            </w:r>
          </w:p>
          <w:p w14:paraId="231FDA46">
            <w:pPr>
              <w:pStyle w:val="6"/>
              <w:spacing w:before="20" w:line="219" w:lineRule="auto"/>
              <w:ind w:left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37B2B6C6">
            <w:pPr>
              <w:pStyle w:val="6"/>
              <w:spacing w:before="251" w:line="219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成本控</w:t>
            </w:r>
          </w:p>
          <w:p w14:paraId="3B0C414E">
            <w:pPr>
              <w:pStyle w:val="6"/>
              <w:spacing w:before="21" w:line="221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制成效</w:t>
            </w:r>
          </w:p>
        </w:tc>
        <w:tc>
          <w:tcPr>
            <w:tcW w:w="1419" w:type="dxa"/>
            <w:vAlign w:val="top"/>
          </w:tcPr>
          <w:p w14:paraId="5F78493A">
            <w:pPr>
              <w:pStyle w:val="6"/>
              <w:spacing w:before="30" w:line="221" w:lineRule="auto"/>
              <w:ind w:left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“三公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”经费变</w:t>
            </w:r>
          </w:p>
          <w:p w14:paraId="2485405F">
            <w:pPr>
              <w:pStyle w:val="6"/>
              <w:spacing w:before="19" w:line="162" w:lineRule="auto"/>
              <w:ind w:left="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动率</w:t>
            </w:r>
          </w:p>
        </w:tc>
        <w:tc>
          <w:tcPr>
            <w:tcW w:w="631" w:type="dxa"/>
            <w:vAlign w:val="top"/>
          </w:tcPr>
          <w:p w14:paraId="1A0A1A2F">
            <w:pPr>
              <w:pStyle w:val="6"/>
              <w:spacing w:before="138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64F05D4F">
            <w:pPr>
              <w:pStyle w:val="6"/>
              <w:spacing w:before="138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3118B6E7">
            <w:pPr>
              <w:pStyle w:val="6"/>
              <w:spacing w:before="138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5E119A7B">
            <w:pPr>
              <w:pStyle w:val="6"/>
              <w:spacing w:before="138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  <w:vAlign w:val="top"/>
          </w:tcPr>
          <w:p w14:paraId="0ACE9900">
            <w:pPr>
              <w:pStyle w:val="6"/>
              <w:spacing w:before="137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42E69CC">
            <w:pPr>
              <w:pStyle w:val="6"/>
              <w:spacing w:before="137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631" w:type="dxa"/>
            <w:vAlign w:val="top"/>
          </w:tcPr>
          <w:p w14:paraId="433904B9">
            <w:pPr>
              <w:pStyle w:val="6"/>
              <w:spacing w:before="137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875" w:type="dxa"/>
            <w:vAlign w:val="top"/>
          </w:tcPr>
          <w:p w14:paraId="67351E5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563058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9F17E20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80475D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70F4CC0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309D0211">
            <w:pPr>
              <w:rPr>
                <w:rFonts w:ascii="Arial"/>
                <w:sz w:val="21"/>
              </w:rPr>
            </w:pPr>
          </w:p>
        </w:tc>
      </w:tr>
      <w:tr w14:paraId="5270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06D08467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73A2671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17895231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30C1B68">
            <w:pPr>
              <w:pStyle w:val="6"/>
              <w:spacing w:before="30" w:line="221" w:lineRule="auto"/>
              <w:ind w:left="10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在职人员控制</w:t>
            </w:r>
          </w:p>
          <w:p w14:paraId="1F2C85AB">
            <w:pPr>
              <w:pStyle w:val="6"/>
              <w:spacing w:before="20" w:line="161" w:lineRule="auto"/>
              <w:ind w:left="6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31" w:type="dxa"/>
            <w:vAlign w:val="top"/>
          </w:tcPr>
          <w:p w14:paraId="367A0161">
            <w:pPr>
              <w:pStyle w:val="6"/>
              <w:spacing w:before="138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&lt;=</w:t>
            </w:r>
          </w:p>
        </w:tc>
        <w:tc>
          <w:tcPr>
            <w:tcW w:w="631" w:type="dxa"/>
            <w:vAlign w:val="top"/>
          </w:tcPr>
          <w:p w14:paraId="65B50B44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5C0B0E18">
            <w:pPr>
              <w:pStyle w:val="6"/>
              <w:spacing w:before="138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32530396">
            <w:pPr>
              <w:pStyle w:val="6"/>
              <w:spacing w:before="138"/>
              <w:ind w:left="17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631" w:type="dxa"/>
            <w:vAlign w:val="top"/>
          </w:tcPr>
          <w:p w14:paraId="2553C898">
            <w:pPr>
              <w:pStyle w:val="6"/>
              <w:spacing w:before="137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0F8E1D7A">
            <w:pPr>
              <w:pStyle w:val="6"/>
              <w:spacing w:before="137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631" w:type="dxa"/>
            <w:vAlign w:val="top"/>
          </w:tcPr>
          <w:p w14:paraId="7E1589B7">
            <w:pPr>
              <w:pStyle w:val="6"/>
              <w:spacing w:before="137"/>
              <w:ind w:left="16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2.5</w:t>
            </w:r>
          </w:p>
        </w:tc>
        <w:tc>
          <w:tcPr>
            <w:tcW w:w="875" w:type="dxa"/>
            <w:vAlign w:val="top"/>
          </w:tcPr>
          <w:p w14:paraId="4704E15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16FB86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73C2C2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CEDB3E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7F1D4C6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64D89048">
            <w:pPr>
              <w:rPr>
                <w:rFonts w:ascii="Arial"/>
                <w:sz w:val="21"/>
              </w:rPr>
            </w:pPr>
          </w:p>
        </w:tc>
      </w:tr>
      <w:tr w14:paraId="02568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36DF1653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11C16151">
            <w:pPr>
              <w:spacing w:line="425" w:lineRule="auto"/>
              <w:rPr>
                <w:rFonts w:ascii="Arial"/>
                <w:sz w:val="21"/>
              </w:rPr>
            </w:pPr>
          </w:p>
          <w:p w14:paraId="385BD43E">
            <w:pPr>
              <w:pStyle w:val="6"/>
              <w:spacing w:before="65" w:line="243" w:lineRule="auto"/>
              <w:ind w:left="230" w:right="33" w:hanging="19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应</w:t>
            </w:r>
          </w:p>
        </w:tc>
        <w:tc>
          <w:tcPr>
            <w:tcW w:w="666" w:type="dxa"/>
            <w:vAlign w:val="top"/>
          </w:tcPr>
          <w:p w14:paraId="670A74FE">
            <w:pPr>
              <w:pStyle w:val="6"/>
              <w:spacing w:before="31" w:line="220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</w:t>
            </w:r>
          </w:p>
          <w:p w14:paraId="3A4DFF6F">
            <w:pPr>
              <w:pStyle w:val="6"/>
              <w:spacing w:before="20" w:line="192" w:lineRule="auto"/>
              <w:ind w:left="229" w:right="33" w:hanging="19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象满意</w:t>
            </w:r>
            <w:r>
              <w:rPr>
                <w:sz w:val="20"/>
                <w:szCs w:val="20"/>
              </w:rPr>
              <w:t xml:space="preserve"> 度</w:t>
            </w:r>
          </w:p>
        </w:tc>
        <w:tc>
          <w:tcPr>
            <w:tcW w:w="1419" w:type="dxa"/>
            <w:vAlign w:val="top"/>
          </w:tcPr>
          <w:p w14:paraId="1D48EDDC">
            <w:pPr>
              <w:pStyle w:val="6"/>
              <w:spacing w:before="130" w:line="220" w:lineRule="auto"/>
              <w:ind w:left="1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服务企业满意</w:t>
            </w:r>
          </w:p>
          <w:p w14:paraId="59DD7852">
            <w:pPr>
              <w:pStyle w:val="6"/>
              <w:spacing w:before="20" w:line="221" w:lineRule="auto"/>
              <w:ind w:left="6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度</w:t>
            </w:r>
          </w:p>
        </w:tc>
        <w:tc>
          <w:tcPr>
            <w:tcW w:w="631" w:type="dxa"/>
            <w:vAlign w:val="top"/>
          </w:tcPr>
          <w:p w14:paraId="70D9D140">
            <w:pPr>
              <w:pStyle w:val="6"/>
              <w:spacing w:before="260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&gt;=</w:t>
            </w:r>
          </w:p>
        </w:tc>
        <w:tc>
          <w:tcPr>
            <w:tcW w:w="631" w:type="dxa"/>
            <w:vAlign w:val="top"/>
          </w:tcPr>
          <w:p w14:paraId="57E43F03">
            <w:pPr>
              <w:pStyle w:val="6"/>
              <w:spacing w:before="260"/>
              <w:ind w:left="2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631" w:type="dxa"/>
            <w:vAlign w:val="top"/>
          </w:tcPr>
          <w:p w14:paraId="3AC20943">
            <w:pPr>
              <w:pStyle w:val="6"/>
              <w:spacing w:before="260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2A9FE528">
            <w:pPr>
              <w:pStyle w:val="6"/>
              <w:spacing w:before="260"/>
              <w:ind w:left="2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631" w:type="dxa"/>
            <w:vAlign w:val="top"/>
          </w:tcPr>
          <w:p w14:paraId="5D859B4E">
            <w:pPr>
              <w:pStyle w:val="6"/>
              <w:spacing w:before="259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3C94321D">
            <w:pPr>
              <w:pStyle w:val="6"/>
              <w:spacing w:before="260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31" w:type="dxa"/>
            <w:vAlign w:val="top"/>
          </w:tcPr>
          <w:p w14:paraId="55A38468">
            <w:pPr>
              <w:pStyle w:val="6"/>
              <w:spacing w:before="260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top"/>
          </w:tcPr>
          <w:p w14:paraId="79204C6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118113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BDE0A4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4DA7AE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4836F85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41DBA119">
            <w:pPr>
              <w:rPr>
                <w:rFonts w:ascii="Arial"/>
                <w:sz w:val="21"/>
              </w:rPr>
            </w:pPr>
          </w:p>
        </w:tc>
      </w:tr>
      <w:tr w14:paraId="35972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71" w:type="dxa"/>
            <w:vMerge w:val="continue"/>
            <w:tcBorders>
              <w:top w:val="nil"/>
              <w:bottom w:val="nil"/>
            </w:tcBorders>
            <w:vAlign w:val="top"/>
          </w:tcPr>
          <w:p w14:paraId="1D531146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48C0BC5B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2EF8A5BD">
            <w:pPr>
              <w:pStyle w:val="6"/>
              <w:spacing w:before="32" w:line="219" w:lineRule="auto"/>
              <w:ind w:left="3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社会公</w:t>
            </w:r>
          </w:p>
          <w:p w14:paraId="40FE5894">
            <w:pPr>
              <w:pStyle w:val="6"/>
              <w:spacing w:before="22" w:line="191" w:lineRule="auto"/>
              <w:ind w:left="229" w:right="33" w:hanging="19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众满意</w:t>
            </w:r>
            <w:r>
              <w:rPr>
                <w:sz w:val="20"/>
                <w:szCs w:val="20"/>
              </w:rPr>
              <w:t xml:space="preserve"> 度</w:t>
            </w:r>
          </w:p>
        </w:tc>
        <w:tc>
          <w:tcPr>
            <w:tcW w:w="1419" w:type="dxa"/>
            <w:vAlign w:val="top"/>
          </w:tcPr>
          <w:p w14:paraId="7D48EAF0">
            <w:pPr>
              <w:pStyle w:val="6"/>
              <w:spacing w:before="131" w:line="219" w:lineRule="auto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社会民众满意</w:t>
            </w:r>
          </w:p>
          <w:p w14:paraId="0D59E067">
            <w:pPr>
              <w:pStyle w:val="6"/>
              <w:spacing w:before="21" w:line="221" w:lineRule="auto"/>
              <w:ind w:left="6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度</w:t>
            </w:r>
          </w:p>
        </w:tc>
        <w:tc>
          <w:tcPr>
            <w:tcW w:w="631" w:type="dxa"/>
            <w:vAlign w:val="top"/>
          </w:tcPr>
          <w:p w14:paraId="6DFE6C22">
            <w:pPr>
              <w:pStyle w:val="6"/>
              <w:spacing w:before="261" w:line="241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&gt;=</w:t>
            </w:r>
          </w:p>
        </w:tc>
        <w:tc>
          <w:tcPr>
            <w:tcW w:w="631" w:type="dxa"/>
            <w:vAlign w:val="top"/>
          </w:tcPr>
          <w:p w14:paraId="36E9BB6B">
            <w:pPr>
              <w:pStyle w:val="6"/>
              <w:spacing w:before="261"/>
              <w:ind w:left="2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631" w:type="dxa"/>
            <w:vAlign w:val="top"/>
          </w:tcPr>
          <w:p w14:paraId="2D102523">
            <w:pPr>
              <w:pStyle w:val="6"/>
              <w:spacing w:before="261"/>
              <w:ind w:left="2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31" w:type="dxa"/>
            <w:vAlign w:val="top"/>
          </w:tcPr>
          <w:p w14:paraId="678BA404">
            <w:pPr>
              <w:pStyle w:val="6"/>
              <w:spacing w:before="261"/>
              <w:ind w:left="2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631" w:type="dxa"/>
            <w:vAlign w:val="top"/>
          </w:tcPr>
          <w:p w14:paraId="14FF2057">
            <w:pPr>
              <w:pStyle w:val="6"/>
              <w:spacing w:before="260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738E80EB">
            <w:pPr>
              <w:pStyle w:val="6"/>
              <w:spacing w:before="261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31" w:type="dxa"/>
            <w:vAlign w:val="top"/>
          </w:tcPr>
          <w:p w14:paraId="6A354ED4">
            <w:pPr>
              <w:pStyle w:val="6"/>
              <w:spacing w:before="261"/>
              <w:ind w:left="22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top"/>
          </w:tcPr>
          <w:p w14:paraId="61DDD1C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888C66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4424BD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7961528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A0A051B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61B4FE08">
            <w:pPr>
              <w:rPr>
                <w:rFonts w:ascii="Arial"/>
                <w:sz w:val="21"/>
              </w:rPr>
            </w:pPr>
          </w:p>
        </w:tc>
      </w:tr>
      <w:tr w14:paraId="159AE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671" w:type="dxa"/>
            <w:vMerge w:val="continue"/>
            <w:tcBorders>
              <w:top w:val="nil"/>
            </w:tcBorders>
            <w:vAlign w:val="top"/>
          </w:tcPr>
          <w:p w14:paraId="3BEBECB8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56AF46F3">
            <w:pPr>
              <w:spacing w:line="263" w:lineRule="auto"/>
              <w:rPr>
                <w:rFonts w:ascii="Arial"/>
                <w:sz w:val="21"/>
              </w:rPr>
            </w:pPr>
          </w:p>
          <w:p w14:paraId="78267AFA">
            <w:pPr>
              <w:spacing w:line="263" w:lineRule="auto"/>
              <w:rPr>
                <w:rFonts w:ascii="Arial"/>
                <w:sz w:val="21"/>
              </w:rPr>
            </w:pPr>
          </w:p>
          <w:p w14:paraId="3283360F">
            <w:pPr>
              <w:spacing w:line="263" w:lineRule="auto"/>
              <w:rPr>
                <w:rFonts w:ascii="Arial"/>
                <w:sz w:val="21"/>
              </w:rPr>
            </w:pPr>
          </w:p>
          <w:p w14:paraId="6E8D8BAC">
            <w:pPr>
              <w:pStyle w:val="6"/>
              <w:spacing w:before="65" w:line="242" w:lineRule="auto"/>
              <w:ind w:left="230" w:right="33" w:hanging="19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可持续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性</w:t>
            </w:r>
          </w:p>
        </w:tc>
        <w:tc>
          <w:tcPr>
            <w:tcW w:w="666" w:type="dxa"/>
            <w:vAlign w:val="top"/>
          </w:tcPr>
          <w:p w14:paraId="3F8AAE8F">
            <w:pPr>
              <w:spacing w:line="263" w:lineRule="auto"/>
              <w:rPr>
                <w:rFonts w:ascii="Arial"/>
                <w:sz w:val="21"/>
              </w:rPr>
            </w:pPr>
          </w:p>
          <w:p w14:paraId="239C4292">
            <w:pPr>
              <w:spacing w:line="263" w:lineRule="auto"/>
              <w:rPr>
                <w:rFonts w:ascii="Arial"/>
                <w:sz w:val="21"/>
              </w:rPr>
            </w:pPr>
          </w:p>
          <w:p w14:paraId="08AF112E">
            <w:pPr>
              <w:spacing w:line="263" w:lineRule="auto"/>
              <w:rPr>
                <w:rFonts w:ascii="Arial"/>
                <w:sz w:val="21"/>
              </w:rPr>
            </w:pPr>
          </w:p>
          <w:p w14:paraId="2F5B5169">
            <w:pPr>
              <w:pStyle w:val="6"/>
              <w:spacing w:before="65" w:line="219" w:lineRule="auto"/>
              <w:ind w:left="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体制机</w:t>
            </w:r>
          </w:p>
          <w:p w14:paraId="73DF7684">
            <w:pPr>
              <w:pStyle w:val="6"/>
              <w:spacing w:before="21" w:line="220" w:lineRule="auto"/>
              <w:ind w:left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制改革</w:t>
            </w:r>
          </w:p>
        </w:tc>
        <w:tc>
          <w:tcPr>
            <w:tcW w:w="1419" w:type="dxa"/>
            <w:vAlign w:val="top"/>
          </w:tcPr>
          <w:p w14:paraId="75862130">
            <w:pPr>
              <w:spacing w:line="263" w:lineRule="auto"/>
              <w:rPr>
                <w:rFonts w:ascii="Arial"/>
                <w:sz w:val="21"/>
              </w:rPr>
            </w:pPr>
          </w:p>
          <w:p w14:paraId="2D0813AB">
            <w:pPr>
              <w:spacing w:line="263" w:lineRule="auto"/>
              <w:rPr>
                <w:rFonts w:ascii="Arial"/>
                <w:sz w:val="21"/>
              </w:rPr>
            </w:pPr>
          </w:p>
          <w:p w14:paraId="2B9E9C5C">
            <w:pPr>
              <w:spacing w:line="263" w:lineRule="auto"/>
              <w:rPr>
                <w:rFonts w:ascii="Arial"/>
                <w:sz w:val="21"/>
              </w:rPr>
            </w:pPr>
          </w:p>
          <w:p w14:paraId="20FD56A5">
            <w:pPr>
              <w:pStyle w:val="6"/>
              <w:spacing w:before="65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建立预算绩效</w:t>
            </w:r>
          </w:p>
          <w:p w14:paraId="46FA3C1B">
            <w:pPr>
              <w:pStyle w:val="6"/>
              <w:spacing w:before="21" w:line="219" w:lineRule="auto"/>
              <w:ind w:left="3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管理机制</w:t>
            </w:r>
          </w:p>
        </w:tc>
        <w:tc>
          <w:tcPr>
            <w:tcW w:w="631" w:type="dxa"/>
            <w:vAlign w:val="top"/>
          </w:tcPr>
          <w:p w14:paraId="3FB4BC6F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0F65A5C4">
            <w:pPr>
              <w:spacing w:line="263" w:lineRule="auto"/>
              <w:rPr>
                <w:rFonts w:ascii="Arial"/>
                <w:sz w:val="21"/>
              </w:rPr>
            </w:pPr>
          </w:p>
          <w:p w14:paraId="00DE5D5B">
            <w:pPr>
              <w:spacing w:line="263" w:lineRule="auto"/>
              <w:rPr>
                <w:rFonts w:ascii="Arial"/>
                <w:sz w:val="21"/>
              </w:rPr>
            </w:pPr>
          </w:p>
          <w:p w14:paraId="6689F046">
            <w:pPr>
              <w:spacing w:line="263" w:lineRule="auto"/>
              <w:rPr>
                <w:rFonts w:ascii="Arial"/>
                <w:sz w:val="21"/>
              </w:rPr>
            </w:pPr>
          </w:p>
          <w:p w14:paraId="2221E01D">
            <w:pPr>
              <w:pStyle w:val="6"/>
              <w:spacing w:before="65" w:line="222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建立</w:t>
            </w:r>
          </w:p>
          <w:p w14:paraId="5FD2E927">
            <w:pPr>
              <w:pStyle w:val="6"/>
              <w:spacing w:before="18" w:line="222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健全</w:t>
            </w:r>
          </w:p>
        </w:tc>
        <w:tc>
          <w:tcPr>
            <w:tcW w:w="631" w:type="dxa"/>
            <w:vAlign w:val="top"/>
          </w:tcPr>
          <w:p w14:paraId="5B2EE8EB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5257ED53">
            <w:pPr>
              <w:pStyle w:val="6"/>
              <w:spacing w:before="33" w:line="220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全部</w:t>
            </w:r>
          </w:p>
          <w:p w14:paraId="6EFEA177">
            <w:pPr>
              <w:pStyle w:val="6"/>
              <w:spacing w:before="20" w:line="224" w:lineRule="auto"/>
              <w:ind w:left="11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或基</w:t>
            </w:r>
          </w:p>
          <w:p w14:paraId="43F04E3C">
            <w:pPr>
              <w:pStyle w:val="6"/>
              <w:spacing w:before="17" w:line="219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本达</w:t>
            </w:r>
          </w:p>
          <w:p w14:paraId="1D3C25EB">
            <w:pPr>
              <w:pStyle w:val="6"/>
              <w:spacing w:before="21" w:line="221" w:lineRule="auto"/>
              <w:ind w:left="1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成预</w:t>
            </w:r>
          </w:p>
          <w:p w14:paraId="303F7AF3">
            <w:pPr>
              <w:pStyle w:val="6"/>
              <w:spacing w:before="21" w:line="239" w:lineRule="auto"/>
              <w:ind w:left="189" w:right="114" w:hanging="7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期指</w:t>
            </w:r>
            <w:r>
              <w:rPr>
                <w:sz w:val="20"/>
                <w:szCs w:val="20"/>
              </w:rPr>
              <w:t xml:space="preserve"> 标</w:t>
            </w:r>
          </w:p>
          <w:p w14:paraId="6F840581">
            <w:pPr>
              <w:pStyle w:val="6"/>
              <w:spacing w:line="239" w:lineRule="auto"/>
              <w:ind w:left="7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100%-</w:t>
            </w:r>
          </w:p>
          <w:p w14:paraId="143CEACF">
            <w:pPr>
              <w:pStyle w:val="6"/>
              <w:ind w:left="1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80%</w:t>
            </w:r>
          </w:p>
        </w:tc>
        <w:tc>
          <w:tcPr>
            <w:tcW w:w="631" w:type="dxa"/>
            <w:vAlign w:val="top"/>
          </w:tcPr>
          <w:p w14:paraId="283CBE63">
            <w:pPr>
              <w:spacing w:line="306" w:lineRule="auto"/>
              <w:rPr>
                <w:rFonts w:ascii="Arial"/>
                <w:sz w:val="21"/>
              </w:rPr>
            </w:pPr>
          </w:p>
          <w:p w14:paraId="1357C1CD">
            <w:pPr>
              <w:spacing w:line="306" w:lineRule="auto"/>
              <w:rPr>
                <w:rFonts w:ascii="Arial"/>
                <w:sz w:val="21"/>
              </w:rPr>
            </w:pPr>
          </w:p>
          <w:p w14:paraId="02E26786">
            <w:pPr>
              <w:spacing w:line="306" w:lineRule="auto"/>
              <w:rPr>
                <w:rFonts w:ascii="Arial"/>
                <w:sz w:val="21"/>
              </w:rPr>
            </w:pPr>
          </w:p>
          <w:p w14:paraId="0B16034A">
            <w:pPr>
              <w:pStyle w:val="6"/>
              <w:spacing w:before="65" w:line="242" w:lineRule="auto"/>
              <w:ind w:left="2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top"/>
          </w:tcPr>
          <w:p w14:paraId="68F45EC6">
            <w:pPr>
              <w:spacing w:line="306" w:lineRule="auto"/>
              <w:rPr>
                <w:rFonts w:ascii="Arial"/>
                <w:sz w:val="21"/>
              </w:rPr>
            </w:pPr>
          </w:p>
          <w:p w14:paraId="1D43410D">
            <w:pPr>
              <w:spacing w:line="306" w:lineRule="auto"/>
              <w:rPr>
                <w:rFonts w:ascii="Arial"/>
                <w:sz w:val="21"/>
              </w:rPr>
            </w:pPr>
          </w:p>
          <w:p w14:paraId="6502D83C">
            <w:pPr>
              <w:spacing w:line="306" w:lineRule="auto"/>
              <w:rPr>
                <w:rFonts w:ascii="Arial"/>
                <w:sz w:val="21"/>
              </w:rPr>
            </w:pPr>
          </w:p>
          <w:p w14:paraId="6D660FB7">
            <w:pPr>
              <w:pStyle w:val="6"/>
              <w:spacing w:before="65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top"/>
          </w:tcPr>
          <w:p w14:paraId="2E72493A">
            <w:pPr>
              <w:spacing w:line="306" w:lineRule="auto"/>
              <w:rPr>
                <w:rFonts w:ascii="Arial"/>
                <w:sz w:val="21"/>
              </w:rPr>
            </w:pPr>
          </w:p>
          <w:p w14:paraId="29EA1058">
            <w:pPr>
              <w:spacing w:line="306" w:lineRule="auto"/>
              <w:rPr>
                <w:rFonts w:ascii="Arial"/>
                <w:sz w:val="21"/>
              </w:rPr>
            </w:pPr>
          </w:p>
          <w:p w14:paraId="082F3304">
            <w:pPr>
              <w:spacing w:line="306" w:lineRule="auto"/>
              <w:rPr>
                <w:rFonts w:ascii="Arial"/>
                <w:sz w:val="21"/>
              </w:rPr>
            </w:pPr>
          </w:p>
          <w:p w14:paraId="7B936DA4">
            <w:pPr>
              <w:pStyle w:val="6"/>
              <w:spacing w:before="65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top"/>
          </w:tcPr>
          <w:p w14:paraId="015FCC6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A42954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F4FEA27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0DEE32A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542D389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tcBorders>
              <w:right w:val="nil"/>
            </w:tcBorders>
            <w:vAlign w:val="top"/>
          </w:tcPr>
          <w:p w14:paraId="0DC901D5">
            <w:pPr>
              <w:rPr>
                <w:rFonts w:ascii="Arial"/>
                <w:sz w:val="21"/>
              </w:rPr>
            </w:pPr>
          </w:p>
        </w:tc>
      </w:tr>
      <w:tr w14:paraId="3A6F9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84" w:type="dxa"/>
            <w:gridSpan w:val="6"/>
            <w:tcBorders>
              <w:right w:val="nil"/>
            </w:tcBorders>
            <w:vAlign w:val="top"/>
          </w:tcPr>
          <w:p w14:paraId="11DB402D">
            <w:pPr>
              <w:pStyle w:val="6"/>
              <w:spacing w:before="62" w:line="202" w:lineRule="auto"/>
              <w:ind w:left="337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总评价得分</w:t>
            </w:r>
          </w:p>
        </w:tc>
        <w:tc>
          <w:tcPr>
            <w:tcW w:w="3155" w:type="dxa"/>
            <w:gridSpan w:val="5"/>
            <w:tcBorders>
              <w:left w:val="nil"/>
            </w:tcBorders>
            <w:vAlign w:val="top"/>
          </w:tcPr>
          <w:p w14:paraId="392BC71D"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32.05pt;margin-top:-3.95pt;height:13.95pt;width:30.7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0A79A3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6"/>
                            <w:sz w:val="20"/>
                            <w:szCs w:val="20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003" w:type="dxa"/>
            <w:gridSpan w:val="6"/>
            <w:tcBorders>
              <w:right w:val="nil"/>
            </w:tcBorders>
            <w:vAlign w:val="top"/>
          </w:tcPr>
          <w:p w14:paraId="075C8BE3">
            <w:pPr>
              <w:spacing w:before="95" w:line="207" w:lineRule="exact"/>
              <w:ind w:left="3134"/>
              <w:rPr>
                <w:rFonts w:ascii="Lucida Sans Unicode" w:hAnsi="Lucida Sans Unicode" w:eastAsia="Lucida Sans Unicode" w:cs="Lucida Sans Unicode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pacing w:val="-3"/>
                <w:position w:val="-2"/>
                <w:sz w:val="22"/>
                <w:szCs w:val="22"/>
              </w:rPr>
              <w:t>100.00</w:t>
            </w:r>
          </w:p>
        </w:tc>
      </w:tr>
    </w:tbl>
    <w:p w14:paraId="57671D4B">
      <w:pPr>
        <w:pStyle w:val="2"/>
      </w:pPr>
    </w:p>
    <w:p w14:paraId="1C6C0042">
      <w:pPr>
        <w:sectPr>
          <w:pgSz w:w="16840" w:h="11907"/>
          <w:pgMar w:top="399" w:right="998" w:bottom="0" w:left="993" w:header="0" w:footer="0" w:gutter="0"/>
          <w:cols w:space="720" w:num="1"/>
        </w:sectPr>
      </w:pPr>
    </w:p>
    <w:tbl>
      <w:tblPr>
        <w:tblStyle w:val="5"/>
        <w:tblW w:w="14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00"/>
        <w:gridCol w:w="983"/>
        <w:gridCol w:w="1474"/>
        <w:gridCol w:w="655"/>
        <w:gridCol w:w="1179"/>
        <w:gridCol w:w="655"/>
        <w:gridCol w:w="967"/>
        <w:gridCol w:w="590"/>
        <w:gridCol w:w="590"/>
        <w:gridCol w:w="590"/>
        <w:gridCol w:w="557"/>
        <w:gridCol w:w="542"/>
        <w:gridCol w:w="672"/>
        <w:gridCol w:w="590"/>
        <w:gridCol w:w="590"/>
        <w:gridCol w:w="1048"/>
        <w:gridCol w:w="1152"/>
      </w:tblGrid>
      <w:tr w14:paraId="7912D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839" w:type="dxa"/>
            <w:gridSpan w:val="18"/>
            <w:vAlign w:val="top"/>
          </w:tcPr>
          <w:p w14:paraId="1C49EF6A">
            <w:pPr>
              <w:pStyle w:val="6"/>
              <w:spacing w:before="50" w:line="220" w:lineRule="auto"/>
              <w:ind w:left="5629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1542055A">
            <w:pPr>
              <w:pStyle w:val="6"/>
              <w:spacing w:before="30" w:line="209" w:lineRule="auto"/>
              <w:ind w:left="6692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(2023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7B841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7C4411C3">
            <w:pPr>
              <w:pStyle w:val="6"/>
              <w:spacing w:before="31" w:line="211" w:lineRule="auto"/>
              <w:ind w:left="833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851" w:type="dxa"/>
            <w:gridSpan w:val="15"/>
            <w:vAlign w:val="top"/>
          </w:tcPr>
          <w:p w14:paraId="002857B1">
            <w:pPr>
              <w:pStyle w:val="6"/>
              <w:spacing w:before="31" w:line="211" w:lineRule="auto"/>
              <w:ind w:left="524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年日常管理</w:t>
            </w:r>
          </w:p>
        </w:tc>
      </w:tr>
      <w:tr w14:paraId="37082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8" w:type="dxa"/>
            <w:gridSpan w:val="3"/>
            <w:vAlign w:val="top"/>
          </w:tcPr>
          <w:p w14:paraId="5A7830D8">
            <w:pPr>
              <w:pStyle w:val="6"/>
              <w:spacing w:before="31" w:line="210" w:lineRule="auto"/>
              <w:ind w:left="1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851" w:type="dxa"/>
            <w:gridSpan w:val="15"/>
            <w:vAlign w:val="top"/>
          </w:tcPr>
          <w:p w14:paraId="5774762C">
            <w:pPr>
              <w:pStyle w:val="6"/>
              <w:spacing w:before="31" w:line="210" w:lineRule="auto"/>
              <w:ind w:left="495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昌图县营商环境建设局-</w:t>
            </w:r>
          </w:p>
        </w:tc>
      </w:tr>
      <w:tr w14:paraId="77301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0690E936">
            <w:pPr>
              <w:pStyle w:val="6"/>
              <w:spacing w:before="32" w:line="210" w:lineRule="auto"/>
              <w:ind w:left="11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851" w:type="dxa"/>
            <w:gridSpan w:val="15"/>
            <w:vAlign w:val="top"/>
          </w:tcPr>
          <w:p w14:paraId="0A84C7B2">
            <w:pPr>
              <w:pStyle w:val="6"/>
              <w:spacing w:before="32" w:line="210" w:lineRule="auto"/>
              <w:ind w:left="47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昌图县营商环境建设局本级-</w:t>
            </w:r>
          </w:p>
        </w:tc>
      </w:tr>
      <w:tr w14:paraId="67CB5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23E59D61">
            <w:pPr>
              <w:pStyle w:val="6"/>
              <w:spacing w:before="32" w:line="210" w:lineRule="auto"/>
              <w:ind w:left="54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308" w:type="dxa"/>
            <w:gridSpan w:val="3"/>
            <w:vAlign w:val="top"/>
          </w:tcPr>
          <w:p w14:paraId="3E25B3A0">
            <w:pPr>
              <w:pStyle w:val="6"/>
              <w:spacing w:before="32" w:line="210" w:lineRule="auto"/>
              <w:ind w:left="15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212" w:type="dxa"/>
            <w:gridSpan w:val="3"/>
            <w:vAlign w:val="top"/>
          </w:tcPr>
          <w:p w14:paraId="2B296C11">
            <w:pPr>
              <w:pStyle w:val="6"/>
              <w:spacing w:before="32" w:line="210" w:lineRule="auto"/>
              <w:ind w:left="25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951" w:type="dxa"/>
            <w:gridSpan w:val="5"/>
            <w:vAlign w:val="top"/>
          </w:tcPr>
          <w:p w14:paraId="2D79007D">
            <w:pPr>
              <w:pStyle w:val="6"/>
              <w:spacing w:before="32" w:line="210" w:lineRule="auto"/>
              <w:ind w:left="140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228" w:type="dxa"/>
            <w:gridSpan w:val="3"/>
            <w:vAlign w:val="top"/>
          </w:tcPr>
          <w:p w14:paraId="714C92DB">
            <w:pPr>
              <w:pStyle w:val="6"/>
              <w:spacing w:before="32" w:line="210" w:lineRule="auto"/>
              <w:ind w:left="83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52" w:type="dxa"/>
            <w:vAlign w:val="top"/>
          </w:tcPr>
          <w:p w14:paraId="3E3C1662">
            <w:pPr>
              <w:pStyle w:val="6"/>
              <w:spacing w:before="32" w:line="210" w:lineRule="auto"/>
              <w:ind w:left="4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</w:tr>
      <w:tr w14:paraId="6D530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563AEB15">
            <w:pPr>
              <w:pStyle w:val="6"/>
              <w:spacing w:before="44" w:line="220" w:lineRule="auto"/>
              <w:ind w:left="2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年度总体目</w:t>
            </w:r>
          </w:p>
          <w:p w14:paraId="64537B2C">
            <w:pPr>
              <w:pStyle w:val="6"/>
              <w:spacing w:before="19" w:line="221" w:lineRule="auto"/>
              <w:ind w:left="40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8093" w:type="dxa"/>
            <w:gridSpan w:val="9"/>
            <w:vAlign w:val="top"/>
          </w:tcPr>
          <w:p w14:paraId="75D09A83">
            <w:pPr>
              <w:pStyle w:val="6"/>
              <w:spacing w:before="32" w:line="210" w:lineRule="auto"/>
              <w:ind w:left="347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741" w:type="dxa"/>
            <w:gridSpan w:val="8"/>
            <w:vAlign w:val="top"/>
          </w:tcPr>
          <w:p w14:paraId="2C045E03">
            <w:pPr>
              <w:pStyle w:val="6"/>
              <w:spacing w:before="32" w:line="210" w:lineRule="auto"/>
              <w:ind w:left="211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71DC6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36E9EC55">
            <w:pPr>
              <w:rPr>
                <w:rFonts w:ascii="Arial"/>
                <w:sz w:val="21"/>
              </w:rPr>
            </w:pPr>
          </w:p>
        </w:tc>
        <w:tc>
          <w:tcPr>
            <w:tcW w:w="8093" w:type="dxa"/>
            <w:gridSpan w:val="9"/>
            <w:vAlign w:val="top"/>
          </w:tcPr>
          <w:p w14:paraId="7AD6529E">
            <w:pPr>
              <w:pStyle w:val="6"/>
              <w:spacing w:before="26" w:line="216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基本情况营商环境建设局成立于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2019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年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2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月，是县政府工作部门，为正科</w:t>
            </w:r>
            <w:r>
              <w:rPr>
                <w:spacing w:val="-4"/>
                <w:sz w:val="19"/>
                <w:szCs w:val="19"/>
              </w:rPr>
              <w:t>级单位。现设有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5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个</w:t>
            </w:r>
          </w:p>
        </w:tc>
        <w:tc>
          <w:tcPr>
            <w:tcW w:w="5741" w:type="dxa"/>
            <w:gridSpan w:val="8"/>
            <w:vAlign w:val="top"/>
          </w:tcPr>
          <w:p w14:paraId="0DA4E735">
            <w:pPr>
              <w:pStyle w:val="6"/>
              <w:spacing w:before="32" w:line="210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圆满完成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22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年我局各项工作部署安排，促进全县营商环境健康开展。</w:t>
            </w:r>
          </w:p>
        </w:tc>
      </w:tr>
      <w:tr w14:paraId="5C2CA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65EA1BC0">
            <w:pPr>
              <w:rPr>
                <w:rFonts w:ascii="Arial"/>
                <w:sz w:val="21"/>
              </w:rPr>
            </w:pPr>
          </w:p>
          <w:p w14:paraId="0657F6B2">
            <w:pPr>
              <w:rPr>
                <w:rFonts w:ascii="Arial"/>
                <w:sz w:val="21"/>
              </w:rPr>
            </w:pPr>
          </w:p>
          <w:p w14:paraId="734D37D1">
            <w:pPr>
              <w:rPr>
                <w:rFonts w:ascii="Arial"/>
                <w:sz w:val="21"/>
              </w:rPr>
            </w:pPr>
          </w:p>
          <w:p w14:paraId="6C58792F">
            <w:pPr>
              <w:rPr>
                <w:rFonts w:ascii="Arial"/>
                <w:sz w:val="21"/>
              </w:rPr>
            </w:pPr>
          </w:p>
          <w:p w14:paraId="779FB200">
            <w:pPr>
              <w:rPr>
                <w:rFonts w:ascii="Arial"/>
                <w:sz w:val="21"/>
              </w:rPr>
            </w:pPr>
          </w:p>
          <w:p w14:paraId="2F95B0FB">
            <w:pPr>
              <w:rPr>
                <w:rFonts w:ascii="Arial"/>
                <w:sz w:val="21"/>
              </w:rPr>
            </w:pPr>
          </w:p>
          <w:p w14:paraId="16314196">
            <w:pPr>
              <w:rPr>
                <w:rFonts w:ascii="Arial"/>
                <w:sz w:val="21"/>
              </w:rPr>
            </w:pPr>
          </w:p>
          <w:p w14:paraId="4896D3ED">
            <w:pPr>
              <w:rPr>
                <w:rFonts w:ascii="Arial"/>
                <w:sz w:val="21"/>
              </w:rPr>
            </w:pPr>
          </w:p>
          <w:p w14:paraId="6D9C784F">
            <w:pPr>
              <w:rPr>
                <w:rFonts w:ascii="Arial"/>
                <w:sz w:val="21"/>
              </w:rPr>
            </w:pPr>
          </w:p>
          <w:p w14:paraId="1BC4485D">
            <w:pPr>
              <w:rPr>
                <w:rFonts w:ascii="Arial"/>
                <w:sz w:val="21"/>
              </w:rPr>
            </w:pPr>
          </w:p>
          <w:p w14:paraId="667E187B">
            <w:pPr>
              <w:pStyle w:val="6"/>
              <w:spacing w:before="62" w:line="221" w:lineRule="auto"/>
              <w:ind w:left="12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4CCF8ED4">
            <w:pPr>
              <w:spacing w:line="309" w:lineRule="auto"/>
              <w:rPr>
                <w:rFonts w:ascii="Arial"/>
                <w:sz w:val="21"/>
              </w:rPr>
            </w:pPr>
          </w:p>
          <w:p w14:paraId="3B75E8C5">
            <w:pPr>
              <w:pStyle w:val="6"/>
              <w:spacing w:before="61" w:line="221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21EA6D63">
            <w:pPr>
              <w:spacing w:line="309" w:lineRule="auto"/>
              <w:rPr>
                <w:rFonts w:ascii="Arial"/>
                <w:sz w:val="21"/>
              </w:rPr>
            </w:pPr>
          </w:p>
          <w:p w14:paraId="6A90C479">
            <w:pPr>
              <w:pStyle w:val="6"/>
              <w:spacing w:before="61" w:line="221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 w14:paraId="07533B35">
            <w:pPr>
              <w:spacing w:line="309" w:lineRule="auto"/>
              <w:rPr>
                <w:rFonts w:ascii="Arial"/>
                <w:sz w:val="21"/>
              </w:rPr>
            </w:pPr>
          </w:p>
          <w:p w14:paraId="2D40A104">
            <w:pPr>
              <w:pStyle w:val="6"/>
              <w:spacing w:before="61" w:line="221" w:lineRule="auto"/>
              <w:ind w:left="3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89" w:type="dxa"/>
            <w:gridSpan w:val="3"/>
            <w:vAlign w:val="top"/>
          </w:tcPr>
          <w:p w14:paraId="5C59DF53">
            <w:pPr>
              <w:pStyle w:val="6"/>
              <w:spacing w:before="32" w:line="210" w:lineRule="auto"/>
              <w:ind w:left="77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5B08258B">
            <w:pPr>
              <w:pStyle w:val="6"/>
              <w:spacing w:before="250" w:line="241" w:lineRule="auto"/>
              <w:ind w:left="204" w:right="191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74D0DA37">
            <w:pPr>
              <w:pStyle w:val="6"/>
              <w:spacing w:before="249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43BDDE4A">
            <w:pPr>
              <w:pStyle w:val="6"/>
              <w:spacing w:before="19" w:line="221" w:lineRule="auto"/>
              <w:ind w:left="1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3EC6E0C2">
            <w:pPr>
              <w:spacing w:line="309" w:lineRule="auto"/>
              <w:rPr>
                <w:rFonts w:ascii="Arial"/>
                <w:sz w:val="21"/>
              </w:rPr>
            </w:pPr>
          </w:p>
          <w:p w14:paraId="165977B5">
            <w:pPr>
              <w:pStyle w:val="6"/>
              <w:spacing w:before="62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46AC8EC2">
            <w:pPr>
              <w:spacing w:line="309" w:lineRule="auto"/>
              <w:rPr>
                <w:rFonts w:ascii="Arial"/>
                <w:sz w:val="21"/>
              </w:rPr>
            </w:pPr>
          </w:p>
          <w:p w14:paraId="702B964A">
            <w:pPr>
              <w:pStyle w:val="6"/>
              <w:spacing w:before="62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99" w:type="dxa"/>
            <w:gridSpan w:val="6"/>
            <w:vAlign w:val="top"/>
          </w:tcPr>
          <w:p w14:paraId="377F1BEF">
            <w:pPr>
              <w:pStyle w:val="6"/>
              <w:spacing w:before="32" w:line="210" w:lineRule="auto"/>
              <w:ind w:left="134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39073B88">
            <w:pPr>
              <w:spacing w:line="309" w:lineRule="auto"/>
              <w:rPr>
                <w:rFonts w:ascii="Arial"/>
                <w:sz w:val="21"/>
              </w:rPr>
            </w:pPr>
          </w:p>
          <w:p w14:paraId="0D67FED2">
            <w:pPr>
              <w:pStyle w:val="6"/>
              <w:spacing w:before="62" w:line="220" w:lineRule="auto"/>
              <w:ind w:left="20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51A7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629A68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36EB09CC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0403B014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46C7FE37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1FC3C0D3">
            <w:pPr>
              <w:pStyle w:val="6"/>
              <w:spacing w:before="115" w:line="220" w:lineRule="auto"/>
              <w:ind w:left="13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5C663160">
            <w:pPr>
              <w:pStyle w:val="6"/>
              <w:spacing w:before="19" w:line="220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79" w:type="dxa"/>
            <w:vAlign w:val="top"/>
          </w:tcPr>
          <w:p w14:paraId="6266B4E2">
            <w:pPr>
              <w:pStyle w:val="6"/>
              <w:spacing w:before="238" w:line="220" w:lineRule="auto"/>
              <w:ind w:left="425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55" w:type="dxa"/>
            <w:vAlign w:val="top"/>
          </w:tcPr>
          <w:p w14:paraId="39BBE733">
            <w:pPr>
              <w:pStyle w:val="6"/>
              <w:spacing w:before="115" w:line="221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6FC88017">
            <w:pPr>
              <w:pStyle w:val="6"/>
              <w:spacing w:before="18" w:line="221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6C486975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4390D4E0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38172242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77ABE6DB"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 w14:paraId="3383F282">
            <w:pPr>
              <w:pStyle w:val="6"/>
              <w:spacing w:before="115" w:line="221" w:lineRule="auto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00B1C82A">
            <w:pPr>
              <w:pStyle w:val="6"/>
              <w:spacing w:before="19" w:line="220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42" w:type="dxa"/>
            <w:vAlign w:val="top"/>
          </w:tcPr>
          <w:p w14:paraId="4D46B8D4">
            <w:pPr>
              <w:pStyle w:val="6"/>
              <w:spacing w:before="115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205E0B3C">
            <w:pPr>
              <w:pStyle w:val="6"/>
              <w:spacing w:before="19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72" w:type="dxa"/>
            <w:vAlign w:val="top"/>
          </w:tcPr>
          <w:p w14:paraId="5463C1F5">
            <w:pPr>
              <w:pStyle w:val="6"/>
              <w:spacing w:before="115" w:line="221" w:lineRule="auto"/>
              <w:ind w:left="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60B46E27">
            <w:pPr>
              <w:pStyle w:val="6"/>
              <w:spacing w:before="19" w:line="220" w:lineRule="auto"/>
              <w:ind w:left="256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90" w:type="dxa"/>
            <w:vAlign w:val="top"/>
          </w:tcPr>
          <w:p w14:paraId="00FCCCEE">
            <w:pPr>
              <w:pStyle w:val="6"/>
              <w:spacing w:before="26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4478363C">
            <w:pPr>
              <w:pStyle w:val="6"/>
              <w:spacing w:before="19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  <w:p w14:paraId="025311A0">
            <w:pPr>
              <w:pStyle w:val="6"/>
              <w:spacing w:before="19" w:line="140" w:lineRule="exact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position w:val="-5"/>
                <w:sz w:val="19"/>
                <w:szCs w:val="19"/>
              </w:rPr>
              <w:t>保障</w:t>
            </w:r>
          </w:p>
        </w:tc>
        <w:tc>
          <w:tcPr>
            <w:tcW w:w="590" w:type="dxa"/>
            <w:vAlign w:val="top"/>
          </w:tcPr>
          <w:p w14:paraId="529E8B81">
            <w:pPr>
              <w:pStyle w:val="6"/>
              <w:spacing w:before="238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48" w:type="dxa"/>
            <w:vAlign w:val="top"/>
          </w:tcPr>
          <w:p w14:paraId="59841C2F">
            <w:pPr>
              <w:pStyle w:val="6"/>
              <w:spacing w:before="238" w:line="220" w:lineRule="auto"/>
              <w:ind w:left="15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7E7CED04">
            <w:pPr>
              <w:rPr>
                <w:rFonts w:ascii="Arial"/>
                <w:sz w:val="21"/>
              </w:rPr>
            </w:pPr>
          </w:p>
        </w:tc>
      </w:tr>
      <w:tr w14:paraId="1958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45680C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92735DC">
            <w:pPr>
              <w:spacing w:line="267" w:lineRule="auto"/>
              <w:rPr>
                <w:rFonts w:ascii="Arial"/>
                <w:sz w:val="21"/>
              </w:rPr>
            </w:pPr>
          </w:p>
          <w:p w14:paraId="16227508">
            <w:pPr>
              <w:spacing w:line="268" w:lineRule="auto"/>
              <w:rPr>
                <w:rFonts w:ascii="Arial"/>
                <w:sz w:val="21"/>
              </w:rPr>
            </w:pPr>
          </w:p>
          <w:p w14:paraId="62142569">
            <w:pPr>
              <w:spacing w:line="268" w:lineRule="auto"/>
              <w:rPr>
                <w:rFonts w:ascii="Arial"/>
                <w:sz w:val="21"/>
              </w:rPr>
            </w:pPr>
          </w:p>
          <w:p w14:paraId="578B27F7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4BBE50B2">
            <w:pPr>
              <w:pStyle w:val="6"/>
              <w:spacing w:before="168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74" w:type="dxa"/>
            <w:vAlign w:val="top"/>
          </w:tcPr>
          <w:p w14:paraId="69737EC1">
            <w:pPr>
              <w:pStyle w:val="6"/>
              <w:spacing w:before="33" w:line="209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项目申报数量</w:t>
            </w:r>
          </w:p>
        </w:tc>
        <w:tc>
          <w:tcPr>
            <w:tcW w:w="655" w:type="dxa"/>
            <w:vAlign w:val="top"/>
          </w:tcPr>
          <w:p w14:paraId="133A878E">
            <w:pPr>
              <w:pStyle w:val="6"/>
              <w:spacing w:before="105" w:line="144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753CC873">
            <w:pPr>
              <w:pStyle w:val="6"/>
              <w:spacing w:before="33" w:line="209" w:lineRule="auto"/>
              <w:ind w:left="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55" w:type="dxa"/>
            <w:vAlign w:val="top"/>
          </w:tcPr>
          <w:p w14:paraId="34E1D00A">
            <w:pPr>
              <w:pStyle w:val="6"/>
              <w:spacing w:before="33" w:line="209" w:lineRule="auto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967" w:type="dxa"/>
            <w:vAlign w:val="top"/>
          </w:tcPr>
          <w:p w14:paraId="2BFE76B9">
            <w:pPr>
              <w:pStyle w:val="6"/>
              <w:spacing w:before="33" w:line="209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90" w:type="dxa"/>
            <w:vAlign w:val="top"/>
          </w:tcPr>
          <w:p w14:paraId="316705B6">
            <w:pPr>
              <w:pStyle w:val="6"/>
              <w:spacing w:before="33" w:line="209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42F53F81">
            <w:pPr>
              <w:pStyle w:val="6"/>
              <w:spacing w:before="33" w:line="209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01BE940C">
            <w:pPr>
              <w:pStyle w:val="6"/>
              <w:spacing w:before="33" w:line="209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3AFD08CE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11CE8C9B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359826E2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4BF64574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6463F8AF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74F52C7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8ED8F40">
            <w:pPr>
              <w:rPr>
                <w:rFonts w:ascii="Arial"/>
                <w:sz w:val="21"/>
              </w:rPr>
            </w:pPr>
          </w:p>
        </w:tc>
      </w:tr>
      <w:tr w14:paraId="5BDF3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789B31FC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9943EA2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0AF41B70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66331964">
            <w:pPr>
              <w:pStyle w:val="6"/>
              <w:spacing w:before="33" w:line="209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项目评审数量</w:t>
            </w:r>
          </w:p>
        </w:tc>
        <w:tc>
          <w:tcPr>
            <w:tcW w:w="655" w:type="dxa"/>
            <w:vAlign w:val="top"/>
          </w:tcPr>
          <w:p w14:paraId="6B2B0AB1">
            <w:pPr>
              <w:pStyle w:val="6"/>
              <w:spacing w:before="105" w:line="144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1F187AEC">
            <w:pPr>
              <w:pStyle w:val="6"/>
              <w:spacing w:before="33" w:line="209" w:lineRule="auto"/>
              <w:ind w:left="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55" w:type="dxa"/>
            <w:vAlign w:val="top"/>
          </w:tcPr>
          <w:p w14:paraId="54BB2F07">
            <w:pPr>
              <w:pStyle w:val="6"/>
              <w:spacing w:before="33" w:line="209" w:lineRule="auto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967" w:type="dxa"/>
            <w:vAlign w:val="top"/>
          </w:tcPr>
          <w:p w14:paraId="1B8D4F27">
            <w:pPr>
              <w:pStyle w:val="6"/>
              <w:spacing w:before="33" w:line="209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90" w:type="dxa"/>
            <w:vAlign w:val="top"/>
          </w:tcPr>
          <w:p w14:paraId="48116AEC">
            <w:pPr>
              <w:pStyle w:val="6"/>
              <w:spacing w:before="33" w:line="209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71515497">
            <w:pPr>
              <w:pStyle w:val="6"/>
              <w:spacing w:before="33" w:line="209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585BF547">
            <w:pPr>
              <w:pStyle w:val="6"/>
              <w:spacing w:before="33" w:line="209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655FD87D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36CD8D7C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4EB460F4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DEF84A5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3C720E7D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00FC9F07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78AF781A">
            <w:pPr>
              <w:rPr>
                <w:rFonts w:ascii="Arial"/>
                <w:sz w:val="21"/>
              </w:rPr>
            </w:pPr>
          </w:p>
        </w:tc>
      </w:tr>
      <w:tr w14:paraId="45C9F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A9627D9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2C18FEA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6CC203F7">
            <w:pPr>
              <w:spacing w:line="267" w:lineRule="auto"/>
              <w:rPr>
                <w:rFonts w:ascii="Arial"/>
                <w:sz w:val="21"/>
              </w:rPr>
            </w:pPr>
          </w:p>
          <w:p w14:paraId="4E175100">
            <w:pPr>
              <w:spacing w:line="268" w:lineRule="auto"/>
              <w:rPr>
                <w:rFonts w:ascii="Arial"/>
                <w:sz w:val="21"/>
              </w:rPr>
            </w:pPr>
          </w:p>
          <w:p w14:paraId="6B19B604">
            <w:pPr>
              <w:pStyle w:val="6"/>
              <w:spacing w:before="62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74" w:type="dxa"/>
            <w:vAlign w:val="top"/>
          </w:tcPr>
          <w:p w14:paraId="777619B2">
            <w:pPr>
              <w:spacing w:line="279" w:lineRule="auto"/>
              <w:rPr>
                <w:rFonts w:ascii="Arial"/>
                <w:sz w:val="21"/>
              </w:rPr>
            </w:pPr>
          </w:p>
          <w:p w14:paraId="6C5EBC24">
            <w:pPr>
              <w:pStyle w:val="6"/>
              <w:spacing w:before="62" w:line="242" w:lineRule="auto"/>
              <w:ind w:left="35" w:right="121" w:hanging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开展督导检查和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网上审核</w:t>
            </w:r>
          </w:p>
        </w:tc>
        <w:tc>
          <w:tcPr>
            <w:tcW w:w="655" w:type="dxa"/>
            <w:vAlign w:val="top"/>
          </w:tcPr>
          <w:p w14:paraId="5621E20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E524CEC">
            <w:pPr>
              <w:spacing w:line="402" w:lineRule="auto"/>
              <w:rPr>
                <w:rFonts w:ascii="Arial"/>
                <w:sz w:val="21"/>
              </w:rPr>
            </w:pPr>
          </w:p>
          <w:p w14:paraId="6CA819AC">
            <w:pPr>
              <w:pStyle w:val="6"/>
              <w:spacing w:before="6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完成</w:t>
            </w:r>
          </w:p>
        </w:tc>
        <w:tc>
          <w:tcPr>
            <w:tcW w:w="655" w:type="dxa"/>
            <w:vAlign w:val="top"/>
          </w:tcPr>
          <w:p w14:paraId="3C239E73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05207BDD">
            <w:pPr>
              <w:pStyle w:val="6"/>
              <w:spacing w:before="27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</w:t>
            </w:r>
          </w:p>
          <w:p w14:paraId="50EBA8AD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38B6ED28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6DA1B01E">
            <w:pPr>
              <w:spacing w:line="402" w:lineRule="auto"/>
              <w:rPr>
                <w:rFonts w:ascii="Arial"/>
                <w:sz w:val="21"/>
              </w:rPr>
            </w:pPr>
          </w:p>
          <w:p w14:paraId="2CB9C357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2E329941">
            <w:pPr>
              <w:spacing w:line="401" w:lineRule="auto"/>
              <w:rPr>
                <w:rFonts w:ascii="Arial"/>
                <w:sz w:val="21"/>
              </w:rPr>
            </w:pPr>
          </w:p>
          <w:p w14:paraId="3B1A9D69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164055BC">
            <w:pPr>
              <w:spacing w:line="401" w:lineRule="auto"/>
              <w:rPr>
                <w:rFonts w:ascii="Arial"/>
                <w:sz w:val="21"/>
              </w:rPr>
            </w:pPr>
          </w:p>
          <w:p w14:paraId="7BE14367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727B959F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60557DF2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00AE737A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8D2632F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EE791C8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50542042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50CAD2D3">
            <w:pPr>
              <w:rPr>
                <w:rFonts w:ascii="Arial"/>
                <w:sz w:val="21"/>
              </w:rPr>
            </w:pPr>
          </w:p>
        </w:tc>
      </w:tr>
      <w:tr w14:paraId="01C8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31D3A09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0F3E7449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2E106F4B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1F6BCC07">
            <w:pPr>
              <w:pStyle w:val="6"/>
              <w:spacing w:before="35" w:line="207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正常运转率</w:t>
            </w:r>
          </w:p>
        </w:tc>
        <w:tc>
          <w:tcPr>
            <w:tcW w:w="655" w:type="dxa"/>
            <w:vAlign w:val="top"/>
          </w:tcPr>
          <w:p w14:paraId="03E8EBAC">
            <w:pPr>
              <w:pStyle w:val="6"/>
              <w:spacing w:before="107" w:line="142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51E648B6">
            <w:pPr>
              <w:pStyle w:val="6"/>
              <w:spacing w:before="35" w:line="207" w:lineRule="auto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23AFB0DE">
            <w:pPr>
              <w:pStyle w:val="6"/>
              <w:spacing w:before="35" w:line="207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25372A1D">
            <w:pPr>
              <w:pStyle w:val="6"/>
              <w:spacing w:before="35" w:line="207" w:lineRule="auto"/>
              <w:ind w:left="38"/>
              <w:rPr>
                <w:sz w:val="19"/>
                <w:szCs w:val="19"/>
              </w:rPr>
            </w:pPr>
            <w:r>
              <w:pict>
                <v:shape id="_x0000_s1034" o:spid="_x0000_s1034" o:spt="202" type="#_x0000_t202" style="position:absolute;left:0pt;margin-left:0.45pt;margin-top:-6.9pt;height:13.35pt;width:29.25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B37ED1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05C5B847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79A2C5C7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35BBF6C0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3DC334B6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27B6F3B2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515B534D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2083E78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34AA26FE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0CD07EC0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017699DD">
            <w:pPr>
              <w:rPr>
                <w:rFonts w:ascii="Arial"/>
                <w:sz w:val="21"/>
              </w:rPr>
            </w:pPr>
          </w:p>
        </w:tc>
      </w:tr>
      <w:tr w14:paraId="5C6D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3AF613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6FD045A5">
            <w:pPr>
              <w:spacing w:line="241" w:lineRule="auto"/>
              <w:rPr>
                <w:rFonts w:ascii="Arial"/>
                <w:sz w:val="21"/>
              </w:rPr>
            </w:pPr>
          </w:p>
          <w:p w14:paraId="486A72DC">
            <w:pPr>
              <w:spacing w:line="242" w:lineRule="auto"/>
              <w:rPr>
                <w:rFonts w:ascii="Arial"/>
                <w:sz w:val="21"/>
              </w:rPr>
            </w:pPr>
          </w:p>
          <w:p w14:paraId="466CAA4C">
            <w:pPr>
              <w:spacing w:line="242" w:lineRule="auto"/>
              <w:rPr>
                <w:rFonts w:ascii="Arial"/>
                <w:sz w:val="21"/>
              </w:rPr>
            </w:pPr>
          </w:p>
          <w:p w14:paraId="32F95637">
            <w:pPr>
              <w:spacing w:line="242" w:lineRule="auto"/>
              <w:rPr>
                <w:rFonts w:ascii="Arial"/>
                <w:sz w:val="21"/>
              </w:rPr>
            </w:pPr>
          </w:p>
          <w:p w14:paraId="325C78F2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2571A36D">
            <w:pPr>
              <w:spacing w:line="281" w:lineRule="auto"/>
              <w:rPr>
                <w:rFonts w:ascii="Arial"/>
                <w:sz w:val="21"/>
              </w:rPr>
            </w:pPr>
          </w:p>
          <w:p w14:paraId="513063A0">
            <w:pPr>
              <w:spacing w:line="281" w:lineRule="auto"/>
              <w:rPr>
                <w:rFonts w:ascii="Arial"/>
                <w:sz w:val="21"/>
              </w:rPr>
            </w:pPr>
          </w:p>
          <w:p w14:paraId="7069C693">
            <w:pPr>
              <w:spacing w:line="282" w:lineRule="auto"/>
              <w:rPr>
                <w:rFonts w:ascii="Arial"/>
                <w:sz w:val="21"/>
              </w:rPr>
            </w:pPr>
          </w:p>
          <w:p w14:paraId="1CE49569">
            <w:pPr>
              <w:pStyle w:val="6"/>
              <w:spacing w:before="62" w:line="242" w:lineRule="auto"/>
              <w:ind w:left="28" w:right="201" w:hanging="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响指标</w:t>
            </w:r>
          </w:p>
        </w:tc>
        <w:tc>
          <w:tcPr>
            <w:tcW w:w="1474" w:type="dxa"/>
            <w:vAlign w:val="top"/>
          </w:tcPr>
          <w:p w14:paraId="0CB70E33">
            <w:pPr>
              <w:spacing w:line="404" w:lineRule="auto"/>
              <w:rPr>
                <w:rFonts w:ascii="Arial"/>
                <w:sz w:val="21"/>
              </w:rPr>
            </w:pPr>
          </w:p>
          <w:p w14:paraId="787C1830">
            <w:pPr>
              <w:pStyle w:val="6"/>
              <w:spacing w:before="62" w:line="220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保障水平</w:t>
            </w:r>
          </w:p>
        </w:tc>
        <w:tc>
          <w:tcPr>
            <w:tcW w:w="655" w:type="dxa"/>
            <w:vAlign w:val="top"/>
          </w:tcPr>
          <w:p w14:paraId="6FE2663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678C011">
            <w:pPr>
              <w:spacing w:line="404" w:lineRule="auto"/>
              <w:rPr>
                <w:rFonts w:ascii="Arial"/>
                <w:sz w:val="21"/>
              </w:rPr>
            </w:pPr>
          </w:p>
          <w:p w14:paraId="74286B0B">
            <w:pPr>
              <w:pStyle w:val="6"/>
              <w:spacing w:before="6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完成</w:t>
            </w:r>
          </w:p>
        </w:tc>
        <w:tc>
          <w:tcPr>
            <w:tcW w:w="655" w:type="dxa"/>
            <w:vAlign w:val="top"/>
          </w:tcPr>
          <w:p w14:paraId="53005242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3AFAFCE6">
            <w:pPr>
              <w:pStyle w:val="6"/>
              <w:spacing w:before="29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</w:t>
            </w:r>
          </w:p>
          <w:p w14:paraId="73C4BDE4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625DDA46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54527A6A">
            <w:pPr>
              <w:spacing w:line="404" w:lineRule="auto"/>
              <w:rPr>
                <w:rFonts w:ascii="Arial"/>
                <w:sz w:val="21"/>
              </w:rPr>
            </w:pPr>
          </w:p>
          <w:p w14:paraId="2A5E9FC6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2195242E">
            <w:pPr>
              <w:spacing w:line="404" w:lineRule="auto"/>
              <w:rPr>
                <w:rFonts w:ascii="Arial"/>
                <w:sz w:val="21"/>
              </w:rPr>
            </w:pPr>
          </w:p>
          <w:p w14:paraId="48659418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512498DD">
            <w:pPr>
              <w:spacing w:line="404" w:lineRule="auto"/>
              <w:rPr>
                <w:rFonts w:ascii="Arial"/>
                <w:sz w:val="21"/>
              </w:rPr>
            </w:pPr>
          </w:p>
          <w:p w14:paraId="4FCAFC0B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3478579C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16B6E490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1941790C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0156FB6D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DA5DB2D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4830F135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29FA4B12">
            <w:pPr>
              <w:rPr>
                <w:rFonts w:ascii="Arial"/>
                <w:sz w:val="21"/>
              </w:rPr>
            </w:pPr>
          </w:p>
        </w:tc>
      </w:tr>
      <w:tr w14:paraId="7C046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3648169F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7D31F90D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436D5D80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4C98C406">
            <w:pPr>
              <w:spacing w:line="406" w:lineRule="auto"/>
              <w:rPr>
                <w:rFonts w:ascii="Arial"/>
                <w:sz w:val="21"/>
              </w:rPr>
            </w:pPr>
          </w:p>
          <w:p w14:paraId="74BB0F0D">
            <w:pPr>
              <w:pStyle w:val="6"/>
              <w:spacing w:before="62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全省营商环境</w:t>
            </w:r>
          </w:p>
        </w:tc>
        <w:tc>
          <w:tcPr>
            <w:tcW w:w="655" w:type="dxa"/>
            <w:vAlign w:val="top"/>
          </w:tcPr>
          <w:p w14:paraId="1E6B915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D9E2C71">
            <w:pPr>
              <w:spacing w:line="406" w:lineRule="auto"/>
              <w:rPr>
                <w:rFonts w:ascii="Arial"/>
                <w:sz w:val="21"/>
              </w:rPr>
            </w:pPr>
          </w:p>
          <w:p w14:paraId="189AB268">
            <w:pPr>
              <w:pStyle w:val="6"/>
              <w:spacing w:before="62" w:line="220" w:lineRule="auto"/>
              <w:ind w:left="2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完成</w:t>
            </w:r>
          </w:p>
        </w:tc>
        <w:tc>
          <w:tcPr>
            <w:tcW w:w="655" w:type="dxa"/>
            <w:vAlign w:val="top"/>
          </w:tcPr>
          <w:p w14:paraId="24E1D778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690D0DA1">
            <w:pPr>
              <w:pStyle w:val="6"/>
              <w:spacing w:before="31" w:line="220" w:lineRule="auto"/>
              <w:ind w:left="24"/>
              <w:rPr>
                <w:sz w:val="19"/>
                <w:szCs w:val="19"/>
              </w:rPr>
            </w:pPr>
            <w:r>
              <w:pict>
                <v:shape id="_x0000_s1035" o:spid="_x0000_s1035" o:spt="202" type="#_x0000_t202" style="position:absolute;left:0pt;margin-left:0.45pt;margin-top:-6.8pt;height:13.35pt;width:29.25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513197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全部或基</w:t>
            </w:r>
          </w:p>
          <w:p w14:paraId="7B7C2EBA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32133ED4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4917FBC6">
            <w:pPr>
              <w:spacing w:line="406" w:lineRule="auto"/>
              <w:rPr>
                <w:rFonts w:ascii="Arial"/>
                <w:sz w:val="21"/>
              </w:rPr>
            </w:pPr>
          </w:p>
          <w:p w14:paraId="743B3DB3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3C2AC5B6">
            <w:pPr>
              <w:spacing w:line="406" w:lineRule="auto"/>
              <w:rPr>
                <w:rFonts w:ascii="Arial"/>
                <w:sz w:val="21"/>
              </w:rPr>
            </w:pPr>
          </w:p>
          <w:p w14:paraId="2A86D8C2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62DCE117">
            <w:pPr>
              <w:spacing w:line="406" w:lineRule="auto"/>
              <w:rPr>
                <w:rFonts w:ascii="Arial"/>
                <w:sz w:val="21"/>
              </w:rPr>
            </w:pPr>
          </w:p>
          <w:p w14:paraId="2456FE43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2E0BACF9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750ECD4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51F81451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4A04558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5479B40D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10D60985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6154EAF5">
            <w:pPr>
              <w:rPr>
                <w:rFonts w:ascii="Arial"/>
                <w:sz w:val="21"/>
              </w:rPr>
            </w:pPr>
          </w:p>
        </w:tc>
      </w:tr>
      <w:tr w14:paraId="5B264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988" w:type="dxa"/>
            <w:gridSpan w:val="3"/>
            <w:vAlign w:val="top"/>
          </w:tcPr>
          <w:p w14:paraId="0F32F1F8">
            <w:pPr>
              <w:pStyle w:val="6"/>
              <w:spacing w:before="39" w:line="207" w:lineRule="auto"/>
              <w:ind w:left="73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308" w:type="dxa"/>
            <w:gridSpan w:val="3"/>
            <w:vAlign w:val="top"/>
          </w:tcPr>
          <w:p w14:paraId="003F1B3C">
            <w:pPr>
              <w:pStyle w:val="6"/>
              <w:spacing w:before="39" w:line="207" w:lineRule="auto"/>
              <w:ind w:left="15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212" w:type="dxa"/>
            <w:gridSpan w:val="3"/>
            <w:vAlign w:val="top"/>
          </w:tcPr>
          <w:p w14:paraId="657F6BDE">
            <w:pPr>
              <w:pStyle w:val="6"/>
              <w:spacing w:before="39" w:line="207" w:lineRule="auto"/>
              <w:ind w:left="446"/>
              <w:rPr>
                <w:sz w:val="19"/>
                <w:szCs w:val="19"/>
              </w:rPr>
            </w:pPr>
            <w:r>
              <w:pict>
                <v:shape id="_x0000_s1036" o:spid="_x0000_s1036" o:spt="202" type="#_x0000_t202" style="position:absolute;left:0pt;margin-left:33.2pt;margin-top:-6.7pt;height:13.35pt;width:29.25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B3D90A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80" w:type="dxa"/>
            <w:gridSpan w:val="2"/>
            <w:vAlign w:val="top"/>
          </w:tcPr>
          <w:p w14:paraId="49556C8A">
            <w:pPr>
              <w:pStyle w:val="6"/>
              <w:spacing w:before="39" w:line="207" w:lineRule="auto"/>
              <w:ind w:left="51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099" w:type="dxa"/>
            <w:gridSpan w:val="2"/>
            <w:vAlign w:val="top"/>
          </w:tcPr>
          <w:p w14:paraId="2BFFB1BE">
            <w:pPr>
              <w:pStyle w:val="6"/>
              <w:spacing w:before="39" w:line="207" w:lineRule="auto"/>
              <w:ind w:left="2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72" w:type="dxa"/>
            <w:vAlign w:val="top"/>
          </w:tcPr>
          <w:p w14:paraId="3D75168C">
            <w:pPr>
              <w:pStyle w:val="6"/>
              <w:spacing w:before="39" w:line="207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228" w:type="dxa"/>
            <w:gridSpan w:val="3"/>
            <w:vAlign w:val="top"/>
          </w:tcPr>
          <w:p w14:paraId="45E8774D">
            <w:pPr>
              <w:pStyle w:val="6"/>
              <w:spacing w:before="39" w:line="207" w:lineRule="auto"/>
              <w:ind w:left="4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52" w:type="dxa"/>
            <w:vAlign w:val="top"/>
          </w:tcPr>
          <w:p w14:paraId="441DEE93">
            <w:pPr>
              <w:pStyle w:val="6"/>
              <w:spacing w:before="39" w:line="207" w:lineRule="auto"/>
              <w:ind w:left="45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6D5914DE">
      <w:pPr>
        <w:pStyle w:val="2"/>
      </w:pPr>
    </w:p>
    <w:p w14:paraId="27A0F3DC">
      <w:pPr>
        <w:sectPr>
          <w:pgSz w:w="16840" w:h="11907"/>
          <w:pgMar w:top="399" w:right="994" w:bottom="0" w:left="994" w:header="0" w:footer="0" w:gutter="0"/>
          <w:cols w:space="720" w:num="1"/>
        </w:sectPr>
      </w:pPr>
    </w:p>
    <w:tbl>
      <w:tblPr>
        <w:tblStyle w:val="5"/>
        <w:tblW w:w="14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00"/>
        <w:gridCol w:w="983"/>
        <w:gridCol w:w="1474"/>
        <w:gridCol w:w="655"/>
        <w:gridCol w:w="1179"/>
        <w:gridCol w:w="655"/>
        <w:gridCol w:w="967"/>
        <w:gridCol w:w="590"/>
        <w:gridCol w:w="590"/>
        <w:gridCol w:w="590"/>
        <w:gridCol w:w="557"/>
        <w:gridCol w:w="542"/>
        <w:gridCol w:w="672"/>
        <w:gridCol w:w="590"/>
        <w:gridCol w:w="590"/>
        <w:gridCol w:w="1048"/>
        <w:gridCol w:w="1152"/>
      </w:tblGrid>
      <w:tr w14:paraId="7E1BE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839" w:type="dxa"/>
            <w:gridSpan w:val="18"/>
            <w:vAlign w:val="top"/>
          </w:tcPr>
          <w:p w14:paraId="50B0AE0D">
            <w:pPr>
              <w:pStyle w:val="6"/>
              <w:spacing w:before="50" w:line="220" w:lineRule="auto"/>
              <w:ind w:left="5629"/>
              <w:rPr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</w:rPr>
              <w:t>预算项目</w:t>
            </w:r>
            <w:r>
              <w:rPr>
                <w:spacing w:val="-77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0"/>
                <w:sz w:val="30"/>
                <w:szCs w:val="30"/>
              </w:rPr>
              <w:t>(政策)绩效自评表</w:t>
            </w:r>
          </w:p>
          <w:p w14:paraId="53D6D7CA">
            <w:pPr>
              <w:pStyle w:val="6"/>
              <w:spacing w:before="30" w:line="209" w:lineRule="auto"/>
              <w:ind w:left="6692"/>
              <w:rPr>
                <w:sz w:val="30"/>
                <w:szCs w:val="30"/>
              </w:rPr>
            </w:pPr>
            <w:r>
              <w:rPr>
                <w:b/>
                <w:bCs/>
                <w:spacing w:val="-13"/>
                <w:sz w:val="30"/>
                <w:szCs w:val="30"/>
              </w:rPr>
              <w:t>(2023</w:t>
            </w:r>
            <w:r>
              <w:rPr>
                <w:spacing w:val="-62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13"/>
                <w:sz w:val="30"/>
                <w:szCs w:val="30"/>
              </w:rPr>
              <w:t>年度)</w:t>
            </w:r>
          </w:p>
        </w:tc>
      </w:tr>
      <w:tr w14:paraId="4882C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4F569BB8">
            <w:pPr>
              <w:pStyle w:val="6"/>
              <w:spacing w:before="31" w:line="211" w:lineRule="auto"/>
              <w:ind w:left="833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项目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9"/>
                <w:sz w:val="19"/>
                <w:szCs w:val="19"/>
              </w:rPr>
              <w:t>(政策)名称</w:t>
            </w:r>
          </w:p>
        </w:tc>
        <w:tc>
          <w:tcPr>
            <w:tcW w:w="11851" w:type="dxa"/>
            <w:gridSpan w:val="15"/>
            <w:vAlign w:val="top"/>
          </w:tcPr>
          <w:p w14:paraId="556B75AA">
            <w:pPr>
              <w:pStyle w:val="6"/>
              <w:spacing w:before="31" w:line="211" w:lineRule="auto"/>
              <w:ind w:left="49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2023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年中心标准化建设</w:t>
            </w:r>
          </w:p>
        </w:tc>
      </w:tr>
      <w:tr w14:paraId="296A4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8" w:type="dxa"/>
            <w:gridSpan w:val="3"/>
            <w:vAlign w:val="top"/>
          </w:tcPr>
          <w:p w14:paraId="22A6E8BA">
            <w:pPr>
              <w:pStyle w:val="6"/>
              <w:spacing w:before="31" w:line="210" w:lineRule="auto"/>
              <w:ind w:left="11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主管部门</w:t>
            </w:r>
          </w:p>
        </w:tc>
        <w:tc>
          <w:tcPr>
            <w:tcW w:w="11851" w:type="dxa"/>
            <w:gridSpan w:val="15"/>
            <w:vAlign w:val="top"/>
          </w:tcPr>
          <w:p w14:paraId="042C19E8">
            <w:pPr>
              <w:pStyle w:val="6"/>
              <w:spacing w:before="31" w:line="210" w:lineRule="auto"/>
              <w:ind w:left="495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昌图县营商环境建设局-</w:t>
            </w:r>
          </w:p>
        </w:tc>
      </w:tr>
      <w:tr w14:paraId="50217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8" w:type="dxa"/>
            <w:gridSpan w:val="3"/>
            <w:vAlign w:val="top"/>
          </w:tcPr>
          <w:p w14:paraId="6DC0AEA3">
            <w:pPr>
              <w:pStyle w:val="6"/>
              <w:spacing w:before="32" w:line="209" w:lineRule="auto"/>
              <w:ind w:left="111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实施单位</w:t>
            </w:r>
          </w:p>
        </w:tc>
        <w:tc>
          <w:tcPr>
            <w:tcW w:w="11851" w:type="dxa"/>
            <w:gridSpan w:val="15"/>
            <w:vAlign w:val="top"/>
          </w:tcPr>
          <w:p w14:paraId="7A19BF7E">
            <w:pPr>
              <w:pStyle w:val="6"/>
              <w:spacing w:before="32" w:line="209" w:lineRule="auto"/>
              <w:ind w:left="47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昌图县营商环境建设局本级-</w:t>
            </w:r>
          </w:p>
        </w:tc>
      </w:tr>
      <w:tr w14:paraId="385DC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88" w:type="dxa"/>
            <w:gridSpan w:val="3"/>
            <w:vAlign w:val="top"/>
          </w:tcPr>
          <w:p w14:paraId="74A5A9E1">
            <w:pPr>
              <w:pStyle w:val="6"/>
              <w:spacing w:before="33" w:line="209" w:lineRule="auto"/>
              <w:ind w:left="54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项目预算金额（万元）</w:t>
            </w:r>
          </w:p>
        </w:tc>
        <w:tc>
          <w:tcPr>
            <w:tcW w:w="3308" w:type="dxa"/>
            <w:gridSpan w:val="3"/>
            <w:vAlign w:val="top"/>
          </w:tcPr>
          <w:p w14:paraId="464AD5A9">
            <w:pPr>
              <w:pStyle w:val="6"/>
              <w:spacing w:before="33" w:line="209" w:lineRule="auto"/>
              <w:ind w:left="157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2212" w:type="dxa"/>
            <w:gridSpan w:val="3"/>
            <w:vAlign w:val="top"/>
          </w:tcPr>
          <w:p w14:paraId="40ECD7EF">
            <w:pPr>
              <w:pStyle w:val="6"/>
              <w:spacing w:before="33" w:line="209" w:lineRule="auto"/>
              <w:ind w:left="25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全年执行数（万元）</w:t>
            </w:r>
          </w:p>
        </w:tc>
        <w:tc>
          <w:tcPr>
            <w:tcW w:w="2951" w:type="dxa"/>
            <w:gridSpan w:val="5"/>
            <w:vAlign w:val="top"/>
          </w:tcPr>
          <w:p w14:paraId="603275C3">
            <w:pPr>
              <w:pStyle w:val="6"/>
              <w:spacing w:before="33" w:line="209" w:lineRule="auto"/>
              <w:ind w:left="125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15.89</w:t>
            </w:r>
          </w:p>
        </w:tc>
        <w:tc>
          <w:tcPr>
            <w:tcW w:w="2228" w:type="dxa"/>
            <w:gridSpan w:val="3"/>
            <w:vAlign w:val="top"/>
          </w:tcPr>
          <w:p w14:paraId="676A811F">
            <w:pPr>
              <w:pStyle w:val="6"/>
              <w:spacing w:before="33" w:line="209" w:lineRule="auto"/>
              <w:ind w:left="83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执行率</w:t>
            </w:r>
          </w:p>
        </w:tc>
        <w:tc>
          <w:tcPr>
            <w:tcW w:w="1152" w:type="dxa"/>
            <w:vAlign w:val="top"/>
          </w:tcPr>
          <w:p w14:paraId="06E0A9DB">
            <w:pPr>
              <w:pStyle w:val="6"/>
              <w:spacing w:before="33" w:line="209" w:lineRule="auto"/>
              <w:ind w:left="29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93.44%</w:t>
            </w:r>
          </w:p>
        </w:tc>
      </w:tr>
      <w:tr w14:paraId="55292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35E9B726">
            <w:pPr>
              <w:pStyle w:val="6"/>
              <w:spacing w:before="45" w:line="220" w:lineRule="auto"/>
              <w:ind w:left="2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年度总体目</w:t>
            </w:r>
          </w:p>
          <w:p w14:paraId="31EC14BF">
            <w:pPr>
              <w:pStyle w:val="6"/>
              <w:spacing w:before="19" w:line="219" w:lineRule="auto"/>
              <w:ind w:left="40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8093" w:type="dxa"/>
            <w:gridSpan w:val="9"/>
            <w:vAlign w:val="top"/>
          </w:tcPr>
          <w:p w14:paraId="27BD1C80">
            <w:pPr>
              <w:pStyle w:val="6"/>
              <w:spacing w:before="33" w:line="208" w:lineRule="auto"/>
              <w:ind w:left="347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年初设定目标</w:t>
            </w:r>
          </w:p>
        </w:tc>
        <w:tc>
          <w:tcPr>
            <w:tcW w:w="5741" w:type="dxa"/>
            <w:gridSpan w:val="8"/>
            <w:vAlign w:val="top"/>
          </w:tcPr>
          <w:p w14:paraId="05EAE8CE">
            <w:pPr>
              <w:pStyle w:val="6"/>
              <w:spacing w:before="33" w:line="208" w:lineRule="auto"/>
              <w:ind w:left="211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全年实际完成情况</w:t>
            </w:r>
          </w:p>
        </w:tc>
      </w:tr>
      <w:tr w14:paraId="77935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2E3FB5DA">
            <w:pPr>
              <w:rPr>
                <w:rFonts w:ascii="Arial"/>
                <w:sz w:val="21"/>
              </w:rPr>
            </w:pPr>
          </w:p>
        </w:tc>
        <w:tc>
          <w:tcPr>
            <w:tcW w:w="8093" w:type="dxa"/>
            <w:gridSpan w:val="9"/>
            <w:vAlign w:val="top"/>
          </w:tcPr>
          <w:p w14:paraId="07BD0981">
            <w:pPr>
              <w:pStyle w:val="6"/>
              <w:spacing w:before="28" w:line="214" w:lineRule="auto"/>
              <w:ind w:right="4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基本情况营商环境建设局成立于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2019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年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2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月，是县政府工作部门，为正科</w:t>
            </w:r>
            <w:r>
              <w:rPr>
                <w:spacing w:val="-4"/>
                <w:sz w:val="19"/>
                <w:szCs w:val="19"/>
              </w:rPr>
              <w:t>级单位。现设有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5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个</w:t>
            </w:r>
          </w:p>
        </w:tc>
        <w:tc>
          <w:tcPr>
            <w:tcW w:w="5741" w:type="dxa"/>
            <w:gridSpan w:val="8"/>
            <w:vAlign w:val="top"/>
          </w:tcPr>
          <w:p w14:paraId="6D86C3AB">
            <w:pPr>
              <w:pStyle w:val="6"/>
              <w:spacing w:before="34" w:line="208" w:lineRule="auto"/>
              <w:ind w:left="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按照县委县政工作部署安排，我局圆满完成本年度工作</w:t>
            </w:r>
            <w:r>
              <w:rPr>
                <w:spacing w:val="-2"/>
                <w:sz w:val="19"/>
                <w:szCs w:val="19"/>
              </w:rPr>
              <w:t>部署和安排。</w:t>
            </w:r>
          </w:p>
        </w:tc>
      </w:tr>
      <w:tr w14:paraId="38D58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00A172A5">
            <w:pPr>
              <w:spacing w:line="246" w:lineRule="auto"/>
              <w:rPr>
                <w:rFonts w:ascii="Arial"/>
                <w:sz w:val="21"/>
              </w:rPr>
            </w:pPr>
          </w:p>
          <w:p w14:paraId="2A957A62">
            <w:pPr>
              <w:spacing w:line="246" w:lineRule="auto"/>
              <w:rPr>
                <w:rFonts w:ascii="Arial"/>
                <w:sz w:val="21"/>
              </w:rPr>
            </w:pPr>
          </w:p>
          <w:p w14:paraId="2CF58384">
            <w:pPr>
              <w:spacing w:line="246" w:lineRule="auto"/>
              <w:rPr>
                <w:rFonts w:ascii="Arial"/>
                <w:sz w:val="21"/>
              </w:rPr>
            </w:pPr>
          </w:p>
          <w:p w14:paraId="0154E796">
            <w:pPr>
              <w:spacing w:line="246" w:lineRule="auto"/>
              <w:rPr>
                <w:rFonts w:ascii="Arial"/>
                <w:sz w:val="21"/>
              </w:rPr>
            </w:pPr>
          </w:p>
          <w:p w14:paraId="77527A49">
            <w:pPr>
              <w:spacing w:line="247" w:lineRule="auto"/>
              <w:rPr>
                <w:rFonts w:ascii="Arial"/>
                <w:sz w:val="21"/>
              </w:rPr>
            </w:pPr>
          </w:p>
          <w:p w14:paraId="2B0F8471">
            <w:pPr>
              <w:spacing w:line="247" w:lineRule="auto"/>
              <w:rPr>
                <w:rFonts w:ascii="Arial"/>
                <w:sz w:val="21"/>
              </w:rPr>
            </w:pPr>
          </w:p>
          <w:p w14:paraId="63217EBE">
            <w:pPr>
              <w:spacing w:line="247" w:lineRule="auto"/>
              <w:rPr>
                <w:rFonts w:ascii="Arial"/>
                <w:sz w:val="21"/>
              </w:rPr>
            </w:pPr>
          </w:p>
          <w:p w14:paraId="5D7294DA">
            <w:pPr>
              <w:spacing w:line="247" w:lineRule="auto"/>
              <w:rPr>
                <w:rFonts w:ascii="Arial"/>
                <w:sz w:val="21"/>
              </w:rPr>
            </w:pPr>
          </w:p>
          <w:p w14:paraId="0EA6F091">
            <w:pPr>
              <w:pStyle w:val="6"/>
              <w:spacing w:before="62" w:line="221" w:lineRule="auto"/>
              <w:ind w:left="12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绩效指标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AB11C8F">
            <w:pPr>
              <w:spacing w:line="311" w:lineRule="auto"/>
              <w:rPr>
                <w:rFonts w:ascii="Arial"/>
                <w:sz w:val="21"/>
              </w:rPr>
            </w:pPr>
          </w:p>
          <w:p w14:paraId="2039196E">
            <w:pPr>
              <w:pStyle w:val="6"/>
              <w:spacing w:before="61" w:line="221" w:lineRule="auto"/>
              <w:ind w:left="12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69C453B0">
            <w:pPr>
              <w:spacing w:line="311" w:lineRule="auto"/>
              <w:rPr>
                <w:rFonts w:ascii="Arial"/>
                <w:sz w:val="21"/>
              </w:rPr>
            </w:pPr>
          </w:p>
          <w:p w14:paraId="7B7E5334">
            <w:pPr>
              <w:pStyle w:val="6"/>
              <w:spacing w:before="61" w:line="221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 w14:paraId="71218E6F">
            <w:pPr>
              <w:spacing w:line="311" w:lineRule="auto"/>
              <w:rPr>
                <w:rFonts w:ascii="Arial"/>
                <w:sz w:val="21"/>
              </w:rPr>
            </w:pPr>
          </w:p>
          <w:p w14:paraId="64F31FFE">
            <w:pPr>
              <w:pStyle w:val="6"/>
              <w:spacing w:before="61" w:line="221" w:lineRule="auto"/>
              <w:ind w:left="3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2489" w:type="dxa"/>
            <w:gridSpan w:val="3"/>
            <w:vAlign w:val="top"/>
          </w:tcPr>
          <w:p w14:paraId="5BD931B0">
            <w:pPr>
              <w:pStyle w:val="6"/>
              <w:spacing w:before="34" w:line="208" w:lineRule="auto"/>
              <w:ind w:left="77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年度目标值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009A6B38">
            <w:pPr>
              <w:pStyle w:val="6"/>
              <w:spacing w:before="252" w:line="241" w:lineRule="auto"/>
              <w:ind w:left="204" w:right="191" w:firstLine="9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全年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完成值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47DB30BD">
            <w:pPr>
              <w:pStyle w:val="6"/>
              <w:spacing w:before="251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完成</w:t>
            </w:r>
          </w:p>
          <w:p w14:paraId="61565D9C">
            <w:pPr>
              <w:pStyle w:val="6"/>
              <w:spacing w:before="19" w:line="221" w:lineRule="auto"/>
              <w:ind w:left="1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程度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00F79AAA">
            <w:pPr>
              <w:spacing w:line="311" w:lineRule="auto"/>
              <w:rPr>
                <w:rFonts w:ascii="Arial"/>
                <w:sz w:val="21"/>
              </w:rPr>
            </w:pPr>
          </w:p>
          <w:p w14:paraId="339B0F79">
            <w:pPr>
              <w:pStyle w:val="6"/>
              <w:spacing w:before="62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分值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56DCEDF6">
            <w:pPr>
              <w:spacing w:line="311" w:lineRule="auto"/>
              <w:rPr>
                <w:rFonts w:ascii="Arial"/>
                <w:sz w:val="21"/>
              </w:rPr>
            </w:pPr>
          </w:p>
          <w:p w14:paraId="2B94DE60">
            <w:pPr>
              <w:pStyle w:val="6"/>
              <w:spacing w:before="62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得分</w:t>
            </w:r>
          </w:p>
        </w:tc>
        <w:tc>
          <w:tcPr>
            <w:tcW w:w="3999" w:type="dxa"/>
            <w:gridSpan w:val="6"/>
            <w:vAlign w:val="top"/>
          </w:tcPr>
          <w:p w14:paraId="6DDDA0E4">
            <w:pPr>
              <w:pStyle w:val="6"/>
              <w:spacing w:before="34" w:line="208" w:lineRule="auto"/>
              <w:ind w:left="134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未完成原因分析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70E31D5D">
            <w:pPr>
              <w:spacing w:line="311" w:lineRule="auto"/>
              <w:rPr>
                <w:rFonts w:ascii="Arial"/>
                <w:sz w:val="21"/>
              </w:rPr>
            </w:pPr>
          </w:p>
          <w:p w14:paraId="35F95CD3">
            <w:pPr>
              <w:pStyle w:val="6"/>
              <w:spacing w:before="62" w:line="220" w:lineRule="auto"/>
              <w:ind w:left="208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改进措施</w:t>
            </w:r>
          </w:p>
        </w:tc>
      </w:tr>
      <w:tr w14:paraId="7F474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16362F5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7BAE5359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5E2568BB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373B50F6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25E4C1C9">
            <w:pPr>
              <w:pStyle w:val="6"/>
              <w:spacing w:before="117" w:line="220" w:lineRule="auto"/>
              <w:ind w:left="13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运算</w:t>
            </w:r>
          </w:p>
          <w:p w14:paraId="6A0668BE">
            <w:pPr>
              <w:pStyle w:val="6"/>
              <w:spacing w:before="19" w:line="220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符号</w:t>
            </w:r>
          </w:p>
        </w:tc>
        <w:tc>
          <w:tcPr>
            <w:tcW w:w="1179" w:type="dxa"/>
            <w:vAlign w:val="top"/>
          </w:tcPr>
          <w:p w14:paraId="05718232">
            <w:pPr>
              <w:pStyle w:val="6"/>
              <w:spacing w:before="240" w:line="220" w:lineRule="auto"/>
              <w:ind w:left="425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内容</w:t>
            </w:r>
          </w:p>
        </w:tc>
        <w:tc>
          <w:tcPr>
            <w:tcW w:w="655" w:type="dxa"/>
            <w:vAlign w:val="top"/>
          </w:tcPr>
          <w:p w14:paraId="1E92D46D">
            <w:pPr>
              <w:pStyle w:val="6"/>
              <w:spacing w:before="117" w:line="221" w:lineRule="auto"/>
              <w:ind w:left="14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度量</w:t>
            </w:r>
          </w:p>
          <w:p w14:paraId="41424EF8">
            <w:pPr>
              <w:pStyle w:val="6"/>
              <w:spacing w:before="18" w:line="221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单位</w:t>
            </w: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3A37A38D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431F24F7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2017B267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03A11702"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 w14:paraId="3C623118">
            <w:pPr>
              <w:pStyle w:val="6"/>
              <w:spacing w:before="117" w:line="221" w:lineRule="auto"/>
              <w:ind w:left="9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经费</w:t>
            </w:r>
          </w:p>
          <w:p w14:paraId="19444FEE">
            <w:pPr>
              <w:pStyle w:val="6"/>
              <w:spacing w:before="19" w:line="220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542" w:type="dxa"/>
            <w:vAlign w:val="top"/>
          </w:tcPr>
          <w:p w14:paraId="3772DEEE">
            <w:pPr>
              <w:pStyle w:val="6"/>
              <w:spacing w:before="117" w:line="221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制度</w:t>
            </w:r>
          </w:p>
          <w:p w14:paraId="226D2F02">
            <w:pPr>
              <w:pStyle w:val="6"/>
              <w:spacing w:before="19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保障</w:t>
            </w:r>
          </w:p>
        </w:tc>
        <w:tc>
          <w:tcPr>
            <w:tcW w:w="672" w:type="dxa"/>
            <w:vAlign w:val="top"/>
          </w:tcPr>
          <w:p w14:paraId="469CF046">
            <w:pPr>
              <w:pStyle w:val="6"/>
              <w:spacing w:before="117" w:line="221" w:lineRule="auto"/>
              <w:ind w:left="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人员保</w:t>
            </w:r>
          </w:p>
          <w:p w14:paraId="186B8AD2">
            <w:pPr>
              <w:pStyle w:val="6"/>
              <w:spacing w:before="19" w:line="220" w:lineRule="auto"/>
              <w:ind w:left="256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障</w:t>
            </w:r>
          </w:p>
        </w:tc>
        <w:tc>
          <w:tcPr>
            <w:tcW w:w="590" w:type="dxa"/>
            <w:vAlign w:val="top"/>
          </w:tcPr>
          <w:p w14:paraId="1F6AE516">
            <w:pPr>
              <w:pStyle w:val="6"/>
              <w:spacing w:before="28" w:line="220" w:lineRule="auto"/>
              <w:ind w:left="1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硬件</w:t>
            </w:r>
          </w:p>
          <w:p w14:paraId="3EA62432">
            <w:pPr>
              <w:pStyle w:val="6"/>
              <w:spacing w:before="19" w:line="220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条件</w:t>
            </w:r>
          </w:p>
          <w:p w14:paraId="788EF695">
            <w:pPr>
              <w:pStyle w:val="6"/>
              <w:spacing w:before="19" w:line="138" w:lineRule="exact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position w:val="-5"/>
                <w:sz w:val="19"/>
                <w:szCs w:val="19"/>
              </w:rPr>
              <w:t>保障</w:t>
            </w:r>
          </w:p>
        </w:tc>
        <w:tc>
          <w:tcPr>
            <w:tcW w:w="590" w:type="dxa"/>
            <w:vAlign w:val="top"/>
          </w:tcPr>
          <w:p w14:paraId="2B328E90">
            <w:pPr>
              <w:pStyle w:val="6"/>
              <w:spacing w:before="240" w:line="221" w:lineRule="auto"/>
              <w:ind w:left="11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其他</w:t>
            </w:r>
          </w:p>
        </w:tc>
        <w:tc>
          <w:tcPr>
            <w:tcW w:w="1048" w:type="dxa"/>
            <w:vAlign w:val="top"/>
          </w:tcPr>
          <w:p w14:paraId="1A87E4F2">
            <w:pPr>
              <w:pStyle w:val="6"/>
              <w:spacing w:before="240" w:line="220" w:lineRule="auto"/>
              <w:ind w:left="15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原因说明</w:t>
            </w: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700D584A">
            <w:pPr>
              <w:rPr>
                <w:rFonts w:ascii="Arial"/>
                <w:sz w:val="21"/>
              </w:rPr>
            </w:pPr>
          </w:p>
        </w:tc>
      </w:tr>
      <w:tr w14:paraId="2B6B3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04FF58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0B78E516">
            <w:pPr>
              <w:spacing w:line="375" w:lineRule="auto"/>
              <w:rPr>
                <w:rFonts w:ascii="Arial"/>
                <w:sz w:val="21"/>
              </w:rPr>
            </w:pPr>
          </w:p>
          <w:p w14:paraId="3AC10FD4">
            <w:pPr>
              <w:pStyle w:val="6"/>
              <w:spacing w:before="62" w:line="220" w:lineRule="auto"/>
              <w:ind w:left="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18B26284">
            <w:pPr>
              <w:pStyle w:val="6"/>
              <w:spacing w:before="170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474" w:type="dxa"/>
            <w:vAlign w:val="top"/>
          </w:tcPr>
          <w:p w14:paraId="37746F29">
            <w:pPr>
              <w:pStyle w:val="6"/>
              <w:spacing w:before="35" w:line="207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项目申报数量</w:t>
            </w:r>
          </w:p>
        </w:tc>
        <w:tc>
          <w:tcPr>
            <w:tcW w:w="655" w:type="dxa"/>
            <w:vAlign w:val="top"/>
          </w:tcPr>
          <w:p w14:paraId="2E9828BC">
            <w:pPr>
              <w:pStyle w:val="6"/>
              <w:spacing w:before="107" w:line="142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2F03A297">
            <w:pPr>
              <w:pStyle w:val="6"/>
              <w:spacing w:before="35" w:line="207" w:lineRule="auto"/>
              <w:ind w:left="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55" w:type="dxa"/>
            <w:vAlign w:val="top"/>
          </w:tcPr>
          <w:p w14:paraId="4ACD475E">
            <w:pPr>
              <w:pStyle w:val="6"/>
              <w:spacing w:before="35" w:line="207" w:lineRule="auto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967" w:type="dxa"/>
            <w:vAlign w:val="top"/>
          </w:tcPr>
          <w:p w14:paraId="492EA61A">
            <w:pPr>
              <w:pStyle w:val="6"/>
              <w:spacing w:before="35" w:line="207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90" w:type="dxa"/>
            <w:vAlign w:val="top"/>
          </w:tcPr>
          <w:p w14:paraId="41D6D7D4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58C787B6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08C51165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51BB639D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364E43A5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0BA07BC4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2D8622D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1F23E93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2C487B86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1589945A">
            <w:pPr>
              <w:rPr>
                <w:rFonts w:ascii="Arial"/>
                <w:sz w:val="21"/>
              </w:rPr>
            </w:pPr>
          </w:p>
        </w:tc>
      </w:tr>
      <w:tr w14:paraId="12325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961C7B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D6CDA29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6403B336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24E33A02">
            <w:pPr>
              <w:pStyle w:val="6"/>
              <w:spacing w:before="35" w:line="207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项目评审数量</w:t>
            </w:r>
          </w:p>
        </w:tc>
        <w:tc>
          <w:tcPr>
            <w:tcW w:w="655" w:type="dxa"/>
            <w:vAlign w:val="top"/>
          </w:tcPr>
          <w:p w14:paraId="5CF31CDD">
            <w:pPr>
              <w:pStyle w:val="6"/>
              <w:spacing w:before="107" w:line="142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1B41B1B7">
            <w:pPr>
              <w:pStyle w:val="6"/>
              <w:spacing w:before="35" w:line="207" w:lineRule="auto"/>
              <w:ind w:left="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55" w:type="dxa"/>
            <w:vAlign w:val="top"/>
          </w:tcPr>
          <w:p w14:paraId="710285EE">
            <w:pPr>
              <w:pStyle w:val="6"/>
              <w:spacing w:before="35" w:line="207" w:lineRule="auto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967" w:type="dxa"/>
            <w:vAlign w:val="top"/>
          </w:tcPr>
          <w:p w14:paraId="200E5254">
            <w:pPr>
              <w:pStyle w:val="6"/>
              <w:spacing w:before="35" w:line="207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90" w:type="dxa"/>
            <w:vAlign w:val="top"/>
          </w:tcPr>
          <w:p w14:paraId="42C36B50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3AD67441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493565EB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08029ED4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743793DD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25CC8420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466C3A20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6D1DA687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2516D6D6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5D07128C">
            <w:pPr>
              <w:rPr>
                <w:rFonts w:ascii="Arial"/>
                <w:sz w:val="21"/>
              </w:rPr>
            </w:pPr>
          </w:p>
        </w:tc>
      </w:tr>
      <w:tr w14:paraId="0D63A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B2DFAD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50B27B5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033710C5">
            <w:pPr>
              <w:pStyle w:val="6"/>
              <w:spacing w:before="170" w:line="221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474" w:type="dxa"/>
            <w:vAlign w:val="top"/>
          </w:tcPr>
          <w:p w14:paraId="4D855966">
            <w:pPr>
              <w:pStyle w:val="6"/>
              <w:spacing w:before="35" w:line="207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发放到位率</w:t>
            </w:r>
          </w:p>
        </w:tc>
        <w:tc>
          <w:tcPr>
            <w:tcW w:w="655" w:type="dxa"/>
            <w:vAlign w:val="top"/>
          </w:tcPr>
          <w:p w14:paraId="5EA1697F">
            <w:pPr>
              <w:pStyle w:val="6"/>
              <w:spacing w:before="107" w:line="142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58B1B183">
            <w:pPr>
              <w:pStyle w:val="6"/>
              <w:spacing w:before="35" w:line="207" w:lineRule="auto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2E65BFFA">
            <w:pPr>
              <w:pStyle w:val="6"/>
              <w:spacing w:before="35" w:line="207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2694C44D">
            <w:pPr>
              <w:pStyle w:val="6"/>
              <w:spacing w:before="35" w:line="207" w:lineRule="auto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3F773B40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13D7F3DE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2A26E930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5E3D0732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5D1F6E88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42971B90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CE11A42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5471E150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5EECD62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46E56083">
            <w:pPr>
              <w:rPr>
                <w:rFonts w:ascii="Arial"/>
                <w:sz w:val="21"/>
              </w:rPr>
            </w:pPr>
          </w:p>
        </w:tc>
      </w:tr>
      <w:tr w14:paraId="34243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051CE31F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57206E65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770F4864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0AD804CD">
            <w:pPr>
              <w:pStyle w:val="6"/>
              <w:spacing w:before="35" w:line="207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正常运转率</w:t>
            </w:r>
          </w:p>
        </w:tc>
        <w:tc>
          <w:tcPr>
            <w:tcW w:w="655" w:type="dxa"/>
            <w:vAlign w:val="top"/>
          </w:tcPr>
          <w:p w14:paraId="124A5649">
            <w:pPr>
              <w:pStyle w:val="6"/>
              <w:spacing w:before="107" w:line="142" w:lineRule="exact"/>
              <w:ind w:left="280"/>
              <w:rPr>
                <w:sz w:val="19"/>
                <w:szCs w:val="19"/>
              </w:rPr>
            </w:pPr>
            <w:r>
              <w:rPr>
                <w:position w:val="-3"/>
                <w:sz w:val="19"/>
                <w:szCs w:val="19"/>
              </w:rPr>
              <w:t>=</w:t>
            </w:r>
          </w:p>
        </w:tc>
        <w:tc>
          <w:tcPr>
            <w:tcW w:w="1179" w:type="dxa"/>
            <w:vAlign w:val="top"/>
          </w:tcPr>
          <w:p w14:paraId="1E4BFDF2">
            <w:pPr>
              <w:pStyle w:val="6"/>
              <w:spacing w:before="35" w:line="207" w:lineRule="auto"/>
              <w:ind w:left="3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55" w:type="dxa"/>
            <w:vAlign w:val="top"/>
          </w:tcPr>
          <w:p w14:paraId="12B46591">
            <w:pPr>
              <w:pStyle w:val="6"/>
              <w:spacing w:before="35" w:line="207" w:lineRule="auto"/>
              <w:ind w:left="2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vAlign w:val="top"/>
          </w:tcPr>
          <w:p w14:paraId="56E211DD">
            <w:pPr>
              <w:pStyle w:val="6"/>
              <w:spacing w:before="35" w:line="207" w:lineRule="auto"/>
              <w:ind w:left="3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590" w:type="dxa"/>
            <w:vAlign w:val="top"/>
          </w:tcPr>
          <w:p w14:paraId="2A838062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394BDEF4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90" w:type="dxa"/>
            <w:vAlign w:val="top"/>
          </w:tcPr>
          <w:p w14:paraId="615EF72F">
            <w:pPr>
              <w:pStyle w:val="6"/>
              <w:spacing w:before="35" w:line="207" w:lineRule="auto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12.5</w:t>
            </w:r>
          </w:p>
        </w:tc>
        <w:tc>
          <w:tcPr>
            <w:tcW w:w="557" w:type="dxa"/>
            <w:vAlign w:val="top"/>
          </w:tcPr>
          <w:p w14:paraId="0FFF78F2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2365E072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0330D274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8F82DBD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D6A2778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4F51C554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163644D8">
            <w:pPr>
              <w:rPr>
                <w:rFonts w:ascii="Arial"/>
                <w:sz w:val="21"/>
              </w:rPr>
            </w:pPr>
          </w:p>
        </w:tc>
      </w:tr>
      <w:tr w14:paraId="558FD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7859C32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0EE57B23">
            <w:pPr>
              <w:spacing w:line="241" w:lineRule="auto"/>
              <w:rPr>
                <w:rFonts w:ascii="Arial"/>
                <w:sz w:val="21"/>
              </w:rPr>
            </w:pPr>
          </w:p>
          <w:p w14:paraId="32E3830C">
            <w:pPr>
              <w:spacing w:line="242" w:lineRule="auto"/>
              <w:rPr>
                <w:rFonts w:ascii="Arial"/>
                <w:sz w:val="21"/>
              </w:rPr>
            </w:pPr>
          </w:p>
          <w:p w14:paraId="138EEDEE">
            <w:pPr>
              <w:spacing w:line="242" w:lineRule="auto"/>
              <w:rPr>
                <w:rFonts w:ascii="Arial"/>
                <w:sz w:val="21"/>
              </w:rPr>
            </w:pPr>
          </w:p>
          <w:p w14:paraId="7EA2B8F2">
            <w:pPr>
              <w:spacing w:line="242" w:lineRule="auto"/>
              <w:rPr>
                <w:rFonts w:ascii="Arial"/>
                <w:sz w:val="21"/>
              </w:rPr>
            </w:pPr>
          </w:p>
          <w:p w14:paraId="19C33004">
            <w:pPr>
              <w:pStyle w:val="6"/>
              <w:spacing w:before="62" w:line="221" w:lineRule="auto"/>
              <w:ind w:left="2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35F80DEA">
            <w:pPr>
              <w:spacing w:line="281" w:lineRule="auto"/>
              <w:rPr>
                <w:rFonts w:ascii="Arial"/>
                <w:sz w:val="21"/>
              </w:rPr>
            </w:pPr>
          </w:p>
          <w:p w14:paraId="330D1E2B">
            <w:pPr>
              <w:spacing w:line="281" w:lineRule="auto"/>
              <w:rPr>
                <w:rFonts w:ascii="Arial"/>
                <w:sz w:val="21"/>
              </w:rPr>
            </w:pPr>
          </w:p>
          <w:p w14:paraId="75DDDDB5">
            <w:pPr>
              <w:spacing w:line="282" w:lineRule="auto"/>
              <w:rPr>
                <w:rFonts w:ascii="Arial"/>
                <w:sz w:val="21"/>
              </w:rPr>
            </w:pPr>
          </w:p>
          <w:p w14:paraId="26CC1132">
            <w:pPr>
              <w:pStyle w:val="6"/>
              <w:spacing w:before="62" w:line="242" w:lineRule="auto"/>
              <w:ind w:left="28" w:right="201" w:hanging="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响指标</w:t>
            </w:r>
          </w:p>
        </w:tc>
        <w:tc>
          <w:tcPr>
            <w:tcW w:w="1474" w:type="dxa"/>
            <w:vAlign w:val="top"/>
          </w:tcPr>
          <w:p w14:paraId="1DCC70F5">
            <w:pPr>
              <w:spacing w:line="404" w:lineRule="auto"/>
              <w:rPr>
                <w:rFonts w:ascii="Arial"/>
                <w:sz w:val="21"/>
              </w:rPr>
            </w:pPr>
          </w:p>
          <w:p w14:paraId="4F8833D4">
            <w:pPr>
              <w:pStyle w:val="6"/>
              <w:spacing w:before="62" w:line="220" w:lineRule="auto"/>
              <w:ind w:left="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保障水平</w:t>
            </w:r>
          </w:p>
        </w:tc>
        <w:tc>
          <w:tcPr>
            <w:tcW w:w="655" w:type="dxa"/>
            <w:vAlign w:val="top"/>
          </w:tcPr>
          <w:p w14:paraId="5E409C9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62FD951">
            <w:pPr>
              <w:spacing w:line="404" w:lineRule="auto"/>
              <w:rPr>
                <w:rFonts w:ascii="Arial"/>
                <w:sz w:val="21"/>
              </w:rPr>
            </w:pPr>
          </w:p>
          <w:p w14:paraId="7C9ED30E">
            <w:pPr>
              <w:pStyle w:val="6"/>
              <w:spacing w:before="62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持续</w:t>
            </w:r>
          </w:p>
        </w:tc>
        <w:tc>
          <w:tcPr>
            <w:tcW w:w="655" w:type="dxa"/>
            <w:vAlign w:val="top"/>
          </w:tcPr>
          <w:p w14:paraId="339C8987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18F69143">
            <w:pPr>
              <w:pStyle w:val="6"/>
              <w:spacing w:before="29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全部或基</w:t>
            </w:r>
          </w:p>
          <w:p w14:paraId="75E9D026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47FCDAD2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42045EE9">
            <w:pPr>
              <w:spacing w:line="404" w:lineRule="auto"/>
              <w:rPr>
                <w:rFonts w:ascii="Arial"/>
                <w:sz w:val="21"/>
              </w:rPr>
            </w:pPr>
          </w:p>
          <w:p w14:paraId="7B5B3CD8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3281D87B">
            <w:pPr>
              <w:spacing w:line="404" w:lineRule="auto"/>
              <w:rPr>
                <w:rFonts w:ascii="Arial"/>
                <w:sz w:val="21"/>
              </w:rPr>
            </w:pPr>
          </w:p>
          <w:p w14:paraId="07CF6BBE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79185E58">
            <w:pPr>
              <w:spacing w:line="404" w:lineRule="auto"/>
              <w:rPr>
                <w:rFonts w:ascii="Arial"/>
                <w:sz w:val="21"/>
              </w:rPr>
            </w:pPr>
          </w:p>
          <w:p w14:paraId="457B7006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04891DA7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2995F561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5DCF86F9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3BE0BA8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60ADE617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0DD5A508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14782B1B">
            <w:pPr>
              <w:rPr>
                <w:rFonts w:ascii="Arial"/>
                <w:sz w:val="21"/>
              </w:rPr>
            </w:pPr>
          </w:p>
        </w:tc>
      </w:tr>
      <w:tr w14:paraId="2510A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BDF465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32C8ADE0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5788542C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3FD7D2CF">
            <w:pPr>
              <w:spacing w:line="406" w:lineRule="auto"/>
              <w:rPr>
                <w:rFonts w:ascii="Arial"/>
                <w:sz w:val="21"/>
              </w:rPr>
            </w:pPr>
          </w:p>
          <w:p w14:paraId="03F2548C">
            <w:pPr>
              <w:pStyle w:val="6"/>
              <w:spacing w:before="62" w:line="220" w:lineRule="auto"/>
              <w:ind w:left="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全省营商环境</w:t>
            </w:r>
          </w:p>
        </w:tc>
        <w:tc>
          <w:tcPr>
            <w:tcW w:w="655" w:type="dxa"/>
            <w:vAlign w:val="top"/>
          </w:tcPr>
          <w:p w14:paraId="271AC3F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7D4B300">
            <w:pPr>
              <w:spacing w:line="406" w:lineRule="auto"/>
              <w:rPr>
                <w:rFonts w:ascii="Arial"/>
                <w:sz w:val="21"/>
              </w:rPr>
            </w:pPr>
          </w:p>
          <w:p w14:paraId="4679D095">
            <w:pPr>
              <w:pStyle w:val="6"/>
              <w:spacing w:before="62" w:line="220" w:lineRule="auto"/>
              <w:ind w:left="2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持续</w:t>
            </w:r>
          </w:p>
        </w:tc>
        <w:tc>
          <w:tcPr>
            <w:tcW w:w="655" w:type="dxa"/>
            <w:vAlign w:val="top"/>
          </w:tcPr>
          <w:p w14:paraId="26E01E1A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4E9E51AE">
            <w:pPr>
              <w:pStyle w:val="6"/>
              <w:spacing w:before="31" w:line="220" w:lineRule="auto"/>
              <w:ind w:left="24"/>
              <w:rPr>
                <w:sz w:val="19"/>
                <w:szCs w:val="19"/>
              </w:rPr>
            </w:pPr>
            <w:r>
              <w:pict>
                <v:shape id="_x0000_s1037" o:spid="_x0000_s1037" o:spt="202" type="#_x0000_t202" style="position:absolute;left:0pt;margin-left:0.45pt;margin-top:-6.8pt;height:13.35pt;width:29.25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BFCE61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9"/>
                <w:szCs w:val="19"/>
              </w:rPr>
              <w:t>全部或基</w:t>
            </w:r>
          </w:p>
          <w:p w14:paraId="7CF978D7">
            <w:pPr>
              <w:pStyle w:val="6"/>
              <w:spacing w:before="20" w:line="239" w:lineRule="auto"/>
              <w:ind w:left="26" w:right="180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本达成预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期指标</w:t>
            </w:r>
          </w:p>
          <w:p w14:paraId="37A7F237">
            <w:pPr>
              <w:pStyle w:val="6"/>
              <w:spacing w:line="239" w:lineRule="auto"/>
              <w:ind w:left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100%-80%</w:t>
            </w:r>
          </w:p>
        </w:tc>
        <w:tc>
          <w:tcPr>
            <w:tcW w:w="590" w:type="dxa"/>
            <w:vAlign w:val="top"/>
          </w:tcPr>
          <w:p w14:paraId="090F0B49">
            <w:pPr>
              <w:spacing w:line="406" w:lineRule="auto"/>
              <w:rPr>
                <w:rFonts w:ascii="Arial"/>
                <w:sz w:val="21"/>
              </w:rPr>
            </w:pPr>
          </w:p>
          <w:p w14:paraId="23C088BD">
            <w:pPr>
              <w:pStyle w:val="6"/>
              <w:spacing w:before="62"/>
              <w:ind w:left="1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590" w:type="dxa"/>
            <w:vAlign w:val="top"/>
          </w:tcPr>
          <w:p w14:paraId="25323620">
            <w:pPr>
              <w:spacing w:line="406" w:lineRule="auto"/>
              <w:rPr>
                <w:rFonts w:ascii="Arial"/>
                <w:sz w:val="21"/>
              </w:rPr>
            </w:pPr>
          </w:p>
          <w:p w14:paraId="18D3AD17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90" w:type="dxa"/>
            <w:vAlign w:val="top"/>
          </w:tcPr>
          <w:p w14:paraId="60862E6B">
            <w:pPr>
              <w:spacing w:line="406" w:lineRule="auto"/>
              <w:rPr>
                <w:rFonts w:ascii="Arial"/>
                <w:sz w:val="21"/>
              </w:rPr>
            </w:pPr>
          </w:p>
          <w:p w14:paraId="492F67D6">
            <w:pPr>
              <w:pStyle w:val="6"/>
              <w:spacing w:before="62"/>
              <w:ind w:lef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557" w:type="dxa"/>
            <w:vAlign w:val="top"/>
          </w:tcPr>
          <w:p w14:paraId="51496BCC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vAlign w:val="top"/>
          </w:tcPr>
          <w:p w14:paraId="6DEC4FAC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2D0C0F15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1C6FBF4B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248AE98E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4DF34930"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 w14:paraId="70CA1BDA">
            <w:pPr>
              <w:rPr>
                <w:rFonts w:ascii="Arial"/>
                <w:sz w:val="21"/>
              </w:rPr>
            </w:pPr>
          </w:p>
        </w:tc>
      </w:tr>
      <w:tr w14:paraId="4C2A7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988" w:type="dxa"/>
            <w:gridSpan w:val="3"/>
            <w:vAlign w:val="top"/>
          </w:tcPr>
          <w:p w14:paraId="53760ADF">
            <w:pPr>
              <w:pStyle w:val="6"/>
              <w:spacing w:before="39" w:line="207" w:lineRule="auto"/>
              <w:ind w:left="73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指标自评得分小计</w:t>
            </w:r>
          </w:p>
        </w:tc>
        <w:tc>
          <w:tcPr>
            <w:tcW w:w="3308" w:type="dxa"/>
            <w:gridSpan w:val="3"/>
            <w:vAlign w:val="top"/>
          </w:tcPr>
          <w:p w14:paraId="632D97FA">
            <w:pPr>
              <w:pStyle w:val="6"/>
              <w:spacing w:before="39" w:line="207" w:lineRule="auto"/>
              <w:ind w:left="156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2212" w:type="dxa"/>
            <w:gridSpan w:val="3"/>
            <w:vAlign w:val="top"/>
          </w:tcPr>
          <w:p w14:paraId="0C23F48A">
            <w:pPr>
              <w:pStyle w:val="6"/>
              <w:spacing w:before="39" w:line="207" w:lineRule="auto"/>
              <w:ind w:left="446"/>
              <w:rPr>
                <w:sz w:val="19"/>
                <w:szCs w:val="19"/>
              </w:rPr>
            </w:pPr>
            <w:r>
              <w:pict>
                <v:shape id="_x0000_s1038" o:spid="_x0000_s1038" o:spt="202" type="#_x0000_t202" style="position:absolute;left:0pt;margin-left:33.2pt;margin-top:-6.7pt;height:13.35pt;width:29.25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B1AE67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>（含）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4"/>
                <w:sz w:val="19"/>
                <w:szCs w:val="19"/>
              </w:rPr>
              <w:t>预算执行率得分</w:t>
            </w:r>
          </w:p>
        </w:tc>
        <w:tc>
          <w:tcPr>
            <w:tcW w:w="1180" w:type="dxa"/>
            <w:gridSpan w:val="2"/>
            <w:vAlign w:val="top"/>
          </w:tcPr>
          <w:p w14:paraId="5206861C">
            <w:pPr>
              <w:pStyle w:val="6"/>
              <w:spacing w:before="39" w:line="207" w:lineRule="auto"/>
              <w:ind w:left="4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9.34</w:t>
            </w:r>
          </w:p>
        </w:tc>
        <w:tc>
          <w:tcPr>
            <w:tcW w:w="1099" w:type="dxa"/>
            <w:gridSpan w:val="2"/>
            <w:vAlign w:val="top"/>
          </w:tcPr>
          <w:p w14:paraId="5EE704A7">
            <w:pPr>
              <w:pStyle w:val="6"/>
              <w:spacing w:before="39" w:line="207" w:lineRule="auto"/>
              <w:ind w:left="2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减分项</w:t>
            </w:r>
          </w:p>
        </w:tc>
        <w:tc>
          <w:tcPr>
            <w:tcW w:w="672" w:type="dxa"/>
            <w:vAlign w:val="top"/>
          </w:tcPr>
          <w:p w14:paraId="0450AC57">
            <w:pPr>
              <w:pStyle w:val="6"/>
              <w:spacing w:before="39" w:line="207" w:lineRule="auto"/>
              <w:ind w:left="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228" w:type="dxa"/>
            <w:gridSpan w:val="3"/>
            <w:vAlign w:val="top"/>
          </w:tcPr>
          <w:p w14:paraId="7600D34A">
            <w:pPr>
              <w:pStyle w:val="6"/>
              <w:spacing w:before="39" w:line="207" w:lineRule="auto"/>
              <w:ind w:left="45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绩效自评总得分</w:t>
            </w:r>
          </w:p>
        </w:tc>
        <w:tc>
          <w:tcPr>
            <w:tcW w:w="1152" w:type="dxa"/>
            <w:vAlign w:val="top"/>
          </w:tcPr>
          <w:p w14:paraId="3D01D40E">
            <w:pPr>
              <w:pStyle w:val="6"/>
              <w:spacing w:before="39" w:line="207" w:lineRule="auto"/>
              <w:ind w:left="3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99.34</w:t>
            </w:r>
          </w:p>
        </w:tc>
      </w:tr>
    </w:tbl>
    <w:p w14:paraId="7159F0CC">
      <w:pPr>
        <w:pStyle w:val="2"/>
      </w:pPr>
    </w:p>
    <w:sectPr>
      <w:pgSz w:w="16840" w:h="11907"/>
      <w:pgMar w:top="399" w:right="994" w:bottom="0" w:left="9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2D18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6726</Words>
  <Characters>7875</Characters>
  <TotalTime>1</TotalTime>
  <ScaleCrop>false</ScaleCrop>
  <LinksUpToDate>false</LinksUpToDate>
  <CharactersWithSpaces>8506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2025-09-02T16:25:00Z</dcterms:created>
  <dc:creator>lenovo</dc:creator>
  <cp:lastModifiedBy>凌晨㈢点</cp:lastModifiedBy>
  <dcterms:modified xsi:type="dcterms:W3CDTF">2025-09-28T07:29:51Z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2025-09-28T15:28:06Z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515729BC780542C5AAE65526994546FB_12</vt:lpwstr>
  </property>
</Properties>
</file>